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7881E" w14:textId="77777777" w:rsidR="00E76109" w:rsidRDefault="00000000">
      <w:pPr>
        <w:spacing w:after="36" w:line="259" w:lineRule="auto"/>
        <w:ind w:left="14" w:firstLine="0"/>
        <w:jc w:val="left"/>
      </w:pPr>
      <w:r>
        <w:t xml:space="preserve">  </w:t>
      </w:r>
    </w:p>
    <w:p w14:paraId="43DDD20C" w14:textId="77777777" w:rsidR="00E76109" w:rsidRDefault="00000000">
      <w:pPr>
        <w:spacing w:after="0" w:line="259" w:lineRule="auto"/>
        <w:ind w:left="0" w:right="1015" w:firstLine="0"/>
        <w:jc w:val="center"/>
      </w:pPr>
      <w:r>
        <w:rPr>
          <w:b/>
          <w:sz w:val="32"/>
        </w:rPr>
        <w:t xml:space="preserve"> </w:t>
      </w:r>
      <w:r>
        <w:t xml:space="preserve"> </w:t>
      </w:r>
    </w:p>
    <w:p w14:paraId="2FCFE676" w14:textId="77777777" w:rsidR="00E76109" w:rsidRDefault="00000000">
      <w:pPr>
        <w:spacing w:line="259" w:lineRule="auto"/>
        <w:ind w:left="1954"/>
        <w:jc w:val="left"/>
      </w:pPr>
      <w:r>
        <w:rPr>
          <w:b/>
          <w:sz w:val="32"/>
        </w:rPr>
        <w:t xml:space="preserve">Disability Equality Scheme and </w:t>
      </w:r>
      <w:r>
        <w:rPr>
          <w:sz w:val="32"/>
          <w:vertAlign w:val="subscript"/>
        </w:rPr>
        <w:t xml:space="preserve"> </w:t>
      </w:r>
    </w:p>
    <w:p w14:paraId="55C8F703" w14:textId="77777777" w:rsidR="00E76109" w:rsidRDefault="00000000">
      <w:pPr>
        <w:spacing w:line="259" w:lineRule="auto"/>
        <w:ind w:left="1954"/>
        <w:jc w:val="left"/>
      </w:pPr>
      <w:r>
        <w:rPr>
          <w:b/>
          <w:sz w:val="32"/>
        </w:rPr>
        <w:t xml:space="preserve">Accessibility Plan (2023- 2025) </w:t>
      </w:r>
      <w:r>
        <w:rPr>
          <w:sz w:val="32"/>
          <w:vertAlign w:val="subscript"/>
        </w:rPr>
        <w:t xml:space="preserve"> </w:t>
      </w:r>
    </w:p>
    <w:p w14:paraId="19B90622" w14:textId="77777777" w:rsidR="00E76109" w:rsidRDefault="00000000">
      <w:pPr>
        <w:spacing w:after="12" w:line="259" w:lineRule="auto"/>
        <w:ind w:left="14" w:firstLine="0"/>
        <w:jc w:val="left"/>
      </w:pPr>
      <w:r>
        <w:rPr>
          <w:color w:val="2E74B5"/>
        </w:rPr>
        <w:t xml:space="preserve"> </w:t>
      </w:r>
      <w:r>
        <w:t xml:space="preserve"> </w:t>
      </w:r>
    </w:p>
    <w:p w14:paraId="6A2D0A3C" w14:textId="77777777" w:rsidR="00E76109" w:rsidRDefault="00000000">
      <w:pPr>
        <w:spacing w:after="12" w:line="253" w:lineRule="auto"/>
        <w:ind w:left="9" w:right="127"/>
        <w:jc w:val="left"/>
      </w:pPr>
      <w:r>
        <w:rPr>
          <w:b/>
        </w:rPr>
        <w:t xml:space="preserve">Table of Contents </w:t>
      </w:r>
      <w:r>
        <w:t xml:space="preserve"> </w:t>
      </w:r>
    </w:p>
    <w:p w14:paraId="5CEE8F5D" w14:textId="77777777" w:rsidR="00E76109" w:rsidRDefault="00000000">
      <w:pPr>
        <w:spacing w:after="0" w:line="259" w:lineRule="auto"/>
        <w:ind w:left="14" w:firstLine="0"/>
        <w:jc w:val="left"/>
      </w:pPr>
      <w:r>
        <w:t xml:space="preserve">  </w:t>
      </w:r>
    </w:p>
    <w:p w14:paraId="46FECE62" w14:textId="77777777" w:rsidR="00E76109" w:rsidRDefault="00000000">
      <w:pPr>
        <w:pStyle w:val="Heading1"/>
        <w:tabs>
          <w:tab w:val="center" w:pos="2233"/>
        </w:tabs>
        <w:ind w:left="-1" w:firstLine="0"/>
      </w:pPr>
      <w:r>
        <w:t xml:space="preserve">1.   </w:t>
      </w:r>
      <w:r>
        <w:tab/>
        <w:t xml:space="preserve">Trust Ethos, Vision &amp; Values  </w:t>
      </w:r>
    </w:p>
    <w:p w14:paraId="38405926" w14:textId="77777777" w:rsidR="00E76109" w:rsidRDefault="00000000">
      <w:pPr>
        <w:tabs>
          <w:tab w:val="center" w:pos="888"/>
          <w:tab w:val="center" w:pos="3233"/>
        </w:tabs>
        <w:ind w:left="-1" w:firstLine="0"/>
        <w:jc w:val="left"/>
      </w:pPr>
      <w:r>
        <w:rPr>
          <w:rFonts w:ascii="Calibri" w:eastAsia="Calibri" w:hAnsi="Calibri" w:cs="Calibri"/>
        </w:rPr>
        <w:t xml:space="preserve"> </w:t>
      </w:r>
      <w:r>
        <w:rPr>
          <w:rFonts w:ascii="Calibri" w:eastAsia="Calibri" w:hAnsi="Calibri" w:cs="Calibri"/>
        </w:rPr>
        <w:tab/>
      </w:r>
      <w:r>
        <w:t xml:space="preserve">1.1   </w:t>
      </w:r>
      <w:r>
        <w:tab/>
        <w:t xml:space="preserve">Disability Equality Mission statement  </w:t>
      </w:r>
    </w:p>
    <w:p w14:paraId="17A8CE97" w14:textId="77777777" w:rsidR="00E76109" w:rsidRDefault="00000000">
      <w:pPr>
        <w:spacing w:after="29"/>
        <w:ind w:left="744" w:right="115"/>
      </w:pPr>
      <w:r>
        <w:t xml:space="preserve">1.2       Background   </w:t>
      </w:r>
    </w:p>
    <w:p w14:paraId="420A2AC8" w14:textId="77777777" w:rsidR="00E76109" w:rsidRDefault="00000000">
      <w:pPr>
        <w:tabs>
          <w:tab w:val="center" w:pos="888"/>
          <w:tab w:val="center" w:pos="2706"/>
        </w:tabs>
        <w:ind w:left="-1" w:firstLine="0"/>
        <w:jc w:val="left"/>
      </w:pPr>
      <w:r>
        <w:rPr>
          <w:rFonts w:ascii="Calibri" w:eastAsia="Calibri" w:hAnsi="Calibri" w:cs="Calibri"/>
        </w:rPr>
        <w:t xml:space="preserve"> </w:t>
      </w:r>
      <w:r>
        <w:rPr>
          <w:rFonts w:ascii="Calibri" w:eastAsia="Calibri" w:hAnsi="Calibri" w:cs="Calibri"/>
        </w:rPr>
        <w:tab/>
      </w:r>
      <w:proofErr w:type="gramStart"/>
      <w:r>
        <w:t xml:space="preserve">1.3  </w:t>
      </w:r>
      <w:r>
        <w:tab/>
      </w:r>
      <w:proofErr w:type="gramEnd"/>
      <w:r>
        <w:t xml:space="preserve">Trust’s Strategic Priorities  </w:t>
      </w:r>
    </w:p>
    <w:p w14:paraId="1B180FC7" w14:textId="77777777" w:rsidR="00E76109" w:rsidRDefault="00000000">
      <w:pPr>
        <w:tabs>
          <w:tab w:val="center" w:pos="888"/>
          <w:tab w:val="center" w:pos="2799"/>
        </w:tabs>
        <w:ind w:left="-1" w:firstLine="0"/>
        <w:jc w:val="left"/>
      </w:pPr>
      <w:r>
        <w:rPr>
          <w:rFonts w:ascii="Calibri" w:eastAsia="Calibri" w:hAnsi="Calibri" w:cs="Calibri"/>
        </w:rPr>
        <w:t xml:space="preserve"> </w:t>
      </w:r>
      <w:r>
        <w:rPr>
          <w:rFonts w:ascii="Calibri" w:eastAsia="Calibri" w:hAnsi="Calibri" w:cs="Calibri"/>
        </w:rPr>
        <w:tab/>
      </w:r>
      <w:proofErr w:type="gramStart"/>
      <w:r>
        <w:t xml:space="preserve">1.4  </w:t>
      </w:r>
      <w:r>
        <w:tab/>
      </w:r>
      <w:proofErr w:type="gramEnd"/>
      <w:r>
        <w:t>Strengths and Weaknesses</w:t>
      </w:r>
      <w:r>
        <w:rPr>
          <w:i/>
        </w:rPr>
        <w:t xml:space="preserve"> </w:t>
      </w:r>
      <w:r>
        <w:t xml:space="preserve"> </w:t>
      </w:r>
    </w:p>
    <w:p w14:paraId="052205F6" w14:textId="77777777" w:rsidR="00E76109" w:rsidRDefault="00000000">
      <w:pPr>
        <w:spacing w:after="0" w:line="259" w:lineRule="auto"/>
        <w:ind w:left="14" w:firstLine="0"/>
        <w:jc w:val="left"/>
      </w:pPr>
      <w:r>
        <w:t xml:space="preserve">  </w:t>
      </w:r>
    </w:p>
    <w:p w14:paraId="054B587B" w14:textId="77777777" w:rsidR="00E76109" w:rsidRDefault="00000000">
      <w:pPr>
        <w:tabs>
          <w:tab w:val="center" w:pos="1649"/>
        </w:tabs>
        <w:spacing w:after="12" w:line="253" w:lineRule="auto"/>
        <w:ind w:left="-1" w:firstLine="0"/>
        <w:jc w:val="left"/>
      </w:pPr>
      <w:r>
        <w:rPr>
          <w:b/>
        </w:rPr>
        <w:t xml:space="preserve">2.   </w:t>
      </w:r>
      <w:r>
        <w:rPr>
          <w:b/>
        </w:rPr>
        <w:tab/>
        <w:t xml:space="preserve">The General Duty </w:t>
      </w:r>
      <w:r>
        <w:t xml:space="preserve"> </w:t>
      </w:r>
    </w:p>
    <w:p w14:paraId="368E1D4F" w14:textId="77777777" w:rsidR="00E76109" w:rsidRDefault="00000000">
      <w:pPr>
        <w:spacing w:after="0" w:line="259" w:lineRule="auto"/>
        <w:ind w:left="14" w:firstLine="0"/>
        <w:jc w:val="left"/>
      </w:pPr>
      <w:r>
        <w:rPr>
          <w:b/>
        </w:rPr>
        <w:t xml:space="preserve"> </w:t>
      </w:r>
      <w:r>
        <w:t xml:space="preserve"> </w:t>
      </w:r>
    </w:p>
    <w:p w14:paraId="05072323" w14:textId="77777777" w:rsidR="00E76109" w:rsidRDefault="00000000">
      <w:pPr>
        <w:pStyle w:val="Heading1"/>
        <w:tabs>
          <w:tab w:val="center" w:pos="3318"/>
        </w:tabs>
        <w:spacing w:after="128"/>
        <w:ind w:left="-1" w:firstLine="0"/>
      </w:pPr>
      <w:r>
        <w:t xml:space="preserve">3.    </w:t>
      </w:r>
      <w:r>
        <w:tab/>
        <w:t xml:space="preserve">Specific Duty- How we will meet the General Duty  </w:t>
      </w:r>
    </w:p>
    <w:p w14:paraId="7DDBBB78" w14:textId="77777777" w:rsidR="00E76109" w:rsidRDefault="00000000">
      <w:pPr>
        <w:tabs>
          <w:tab w:val="center" w:pos="888"/>
          <w:tab w:val="center" w:pos="4319"/>
        </w:tabs>
        <w:spacing w:after="113"/>
        <w:ind w:left="-1" w:firstLine="0"/>
        <w:jc w:val="left"/>
      </w:pPr>
      <w:r>
        <w:rPr>
          <w:rFonts w:ascii="Calibri" w:eastAsia="Calibri" w:hAnsi="Calibri" w:cs="Calibri"/>
        </w:rPr>
        <w:t xml:space="preserve"> </w:t>
      </w:r>
      <w:r>
        <w:rPr>
          <w:rFonts w:ascii="Calibri" w:eastAsia="Calibri" w:hAnsi="Calibri" w:cs="Calibri"/>
        </w:rPr>
        <w:tab/>
      </w:r>
      <w:proofErr w:type="gramStart"/>
      <w:r>
        <w:t xml:space="preserve">3.1  </w:t>
      </w:r>
      <w:r>
        <w:tab/>
      </w:r>
      <w:proofErr w:type="gramEnd"/>
      <w:r>
        <w:t xml:space="preserve">Involvement of Disabled People in Developing the Scheme  </w:t>
      </w:r>
    </w:p>
    <w:p w14:paraId="71B3EEEA" w14:textId="77777777" w:rsidR="00E76109" w:rsidRDefault="00000000">
      <w:pPr>
        <w:tabs>
          <w:tab w:val="center" w:pos="888"/>
          <w:tab w:val="center" w:pos="4521"/>
        </w:tabs>
        <w:spacing w:after="108"/>
        <w:ind w:left="-1" w:firstLine="0"/>
        <w:jc w:val="left"/>
      </w:pPr>
      <w:r>
        <w:rPr>
          <w:rFonts w:ascii="Calibri" w:eastAsia="Calibri" w:hAnsi="Calibri" w:cs="Calibri"/>
        </w:rPr>
        <w:t xml:space="preserve"> </w:t>
      </w:r>
      <w:r>
        <w:rPr>
          <w:rFonts w:ascii="Calibri" w:eastAsia="Calibri" w:hAnsi="Calibri" w:cs="Calibri"/>
        </w:rPr>
        <w:tab/>
      </w:r>
      <w:proofErr w:type="gramStart"/>
      <w:r>
        <w:t xml:space="preserve">3.2  </w:t>
      </w:r>
      <w:r>
        <w:tab/>
      </w:r>
      <w:proofErr w:type="gramEnd"/>
      <w:r>
        <w:t xml:space="preserve">Developing a voice for disabled pupils, staff and parents/carers  </w:t>
      </w:r>
    </w:p>
    <w:tbl>
      <w:tblPr>
        <w:tblStyle w:val="TableGrid"/>
        <w:tblpPr w:vertAnchor="page" w:horzAnchor="page" w:tblpX="1397" w:tblpY="2952"/>
        <w:tblOverlap w:val="never"/>
        <w:tblW w:w="9763" w:type="dxa"/>
        <w:tblInd w:w="0" w:type="dxa"/>
        <w:tblCellMar>
          <w:top w:w="41" w:type="dxa"/>
          <w:left w:w="108" w:type="dxa"/>
          <w:bottom w:w="0" w:type="dxa"/>
          <w:right w:w="115" w:type="dxa"/>
        </w:tblCellMar>
        <w:tblLook w:val="04A0" w:firstRow="1" w:lastRow="0" w:firstColumn="1" w:lastColumn="0" w:noHBand="0" w:noVBand="1"/>
      </w:tblPr>
      <w:tblGrid>
        <w:gridCol w:w="2559"/>
        <w:gridCol w:w="1591"/>
        <w:gridCol w:w="677"/>
        <w:gridCol w:w="1673"/>
        <w:gridCol w:w="697"/>
        <w:gridCol w:w="1658"/>
        <w:gridCol w:w="908"/>
      </w:tblGrid>
      <w:tr w:rsidR="00E76109" w14:paraId="6063079A" w14:textId="77777777">
        <w:trPr>
          <w:trHeight w:val="322"/>
        </w:trPr>
        <w:tc>
          <w:tcPr>
            <w:tcW w:w="2559" w:type="dxa"/>
            <w:vMerge w:val="restart"/>
            <w:tcBorders>
              <w:top w:val="nil"/>
              <w:left w:val="single" w:sz="4" w:space="0" w:color="000000"/>
              <w:bottom w:val="single" w:sz="4" w:space="0" w:color="000000"/>
              <w:right w:val="single" w:sz="4" w:space="0" w:color="000000"/>
            </w:tcBorders>
          </w:tcPr>
          <w:p w14:paraId="1EE17ED2" w14:textId="77777777" w:rsidR="00E76109" w:rsidRDefault="00000000">
            <w:pPr>
              <w:spacing w:after="0" w:line="259" w:lineRule="auto"/>
              <w:ind w:left="0" w:firstLine="0"/>
              <w:jc w:val="left"/>
            </w:pPr>
            <w:r>
              <w:rPr>
                <w:rFonts w:ascii="Calibri" w:eastAsia="Calibri" w:hAnsi="Calibri" w:cs="Calibri"/>
              </w:rPr>
              <w:t xml:space="preserve">Audience:  </w:t>
            </w:r>
          </w:p>
        </w:tc>
        <w:tc>
          <w:tcPr>
            <w:tcW w:w="1591" w:type="dxa"/>
            <w:tcBorders>
              <w:top w:val="nil"/>
              <w:left w:val="single" w:sz="4" w:space="0" w:color="000000"/>
              <w:bottom w:val="single" w:sz="4" w:space="0" w:color="000000"/>
              <w:right w:val="single" w:sz="4" w:space="0" w:color="000000"/>
            </w:tcBorders>
          </w:tcPr>
          <w:p w14:paraId="4BCB02D9" w14:textId="77777777" w:rsidR="00E76109" w:rsidRDefault="00000000">
            <w:pPr>
              <w:spacing w:after="0" w:line="259" w:lineRule="auto"/>
              <w:ind w:left="0" w:firstLine="0"/>
              <w:jc w:val="left"/>
            </w:pPr>
            <w:r>
              <w:rPr>
                <w:rFonts w:ascii="Calibri" w:eastAsia="Calibri" w:hAnsi="Calibri" w:cs="Calibri"/>
              </w:rPr>
              <w:t xml:space="preserve">LAC  </w:t>
            </w:r>
          </w:p>
        </w:tc>
        <w:tc>
          <w:tcPr>
            <w:tcW w:w="677" w:type="dxa"/>
            <w:tcBorders>
              <w:top w:val="nil"/>
              <w:left w:val="single" w:sz="4" w:space="0" w:color="000000"/>
              <w:bottom w:val="single" w:sz="4" w:space="0" w:color="000000"/>
              <w:right w:val="single" w:sz="4" w:space="0" w:color="000000"/>
            </w:tcBorders>
          </w:tcPr>
          <w:p w14:paraId="46392063"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nil"/>
              <w:left w:val="single" w:sz="4" w:space="0" w:color="000000"/>
              <w:bottom w:val="single" w:sz="4" w:space="0" w:color="000000"/>
              <w:right w:val="single" w:sz="4" w:space="0" w:color="000000"/>
            </w:tcBorders>
          </w:tcPr>
          <w:p w14:paraId="189C62D7" w14:textId="77777777" w:rsidR="00E76109" w:rsidRDefault="00000000">
            <w:pPr>
              <w:spacing w:after="0" w:line="259" w:lineRule="auto"/>
              <w:ind w:left="0" w:firstLine="0"/>
              <w:jc w:val="left"/>
            </w:pPr>
            <w:r>
              <w:rPr>
                <w:rFonts w:ascii="Calibri" w:eastAsia="Calibri" w:hAnsi="Calibri" w:cs="Calibri"/>
              </w:rPr>
              <w:t xml:space="preserve">Trustees  </w:t>
            </w:r>
          </w:p>
        </w:tc>
        <w:tc>
          <w:tcPr>
            <w:tcW w:w="697" w:type="dxa"/>
            <w:tcBorders>
              <w:top w:val="nil"/>
              <w:left w:val="single" w:sz="4" w:space="0" w:color="000000"/>
              <w:bottom w:val="single" w:sz="4" w:space="0" w:color="000000"/>
              <w:right w:val="single" w:sz="4" w:space="0" w:color="000000"/>
            </w:tcBorders>
          </w:tcPr>
          <w:p w14:paraId="428882A9"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nil"/>
              <w:left w:val="single" w:sz="4" w:space="0" w:color="000000"/>
              <w:bottom w:val="single" w:sz="4" w:space="0" w:color="000000"/>
              <w:right w:val="single" w:sz="4" w:space="0" w:color="000000"/>
            </w:tcBorders>
          </w:tcPr>
          <w:p w14:paraId="0A095BD9" w14:textId="77777777" w:rsidR="00E76109" w:rsidRDefault="00000000">
            <w:pPr>
              <w:spacing w:after="0" w:line="259" w:lineRule="auto"/>
              <w:ind w:left="2" w:firstLine="0"/>
              <w:jc w:val="left"/>
            </w:pPr>
            <w:r>
              <w:rPr>
                <w:rFonts w:ascii="Calibri" w:eastAsia="Calibri" w:hAnsi="Calibri" w:cs="Calibri"/>
              </w:rPr>
              <w:t xml:space="preserve">General Public  </w:t>
            </w:r>
          </w:p>
        </w:tc>
        <w:tc>
          <w:tcPr>
            <w:tcW w:w="908" w:type="dxa"/>
            <w:tcBorders>
              <w:top w:val="nil"/>
              <w:left w:val="single" w:sz="4" w:space="0" w:color="000000"/>
              <w:bottom w:val="single" w:sz="4" w:space="0" w:color="000000"/>
              <w:right w:val="single" w:sz="4" w:space="0" w:color="000000"/>
            </w:tcBorders>
          </w:tcPr>
          <w:p w14:paraId="24154E21"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r w:rsidR="00E76109" w14:paraId="53EC0DB7" w14:textId="77777777">
        <w:trPr>
          <w:trHeight w:val="372"/>
        </w:trPr>
        <w:tc>
          <w:tcPr>
            <w:tcW w:w="0" w:type="auto"/>
            <w:vMerge/>
            <w:tcBorders>
              <w:top w:val="nil"/>
              <w:left w:val="single" w:sz="4" w:space="0" w:color="000000"/>
              <w:bottom w:val="single" w:sz="4" w:space="0" w:color="000000"/>
              <w:right w:val="single" w:sz="4" w:space="0" w:color="000000"/>
            </w:tcBorders>
          </w:tcPr>
          <w:p w14:paraId="522780F3" w14:textId="77777777" w:rsidR="00E76109" w:rsidRDefault="00E76109">
            <w:pPr>
              <w:spacing w:after="160" w:line="259" w:lineRule="auto"/>
              <w:ind w:left="0" w:firstLine="0"/>
              <w:jc w:val="left"/>
            </w:pPr>
          </w:p>
        </w:tc>
        <w:tc>
          <w:tcPr>
            <w:tcW w:w="1591" w:type="dxa"/>
            <w:tcBorders>
              <w:top w:val="single" w:sz="4" w:space="0" w:color="000000"/>
              <w:left w:val="single" w:sz="4" w:space="0" w:color="000000"/>
              <w:bottom w:val="single" w:sz="4" w:space="0" w:color="000000"/>
              <w:right w:val="single" w:sz="4" w:space="0" w:color="000000"/>
            </w:tcBorders>
          </w:tcPr>
          <w:p w14:paraId="508ADA98" w14:textId="77777777" w:rsidR="00E76109" w:rsidRDefault="00000000">
            <w:pPr>
              <w:spacing w:after="0" w:line="259" w:lineRule="auto"/>
              <w:ind w:left="0" w:firstLine="0"/>
              <w:jc w:val="left"/>
            </w:pPr>
            <w:r>
              <w:rPr>
                <w:rFonts w:ascii="Calibri" w:eastAsia="Calibri" w:hAnsi="Calibri" w:cs="Calibri"/>
              </w:rP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79F0DDC5"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2878C5A1" w14:textId="77777777" w:rsidR="00E76109" w:rsidRDefault="00000000">
            <w:pPr>
              <w:spacing w:after="0" w:line="259" w:lineRule="auto"/>
              <w:ind w:left="0" w:firstLine="0"/>
              <w:jc w:val="left"/>
            </w:pPr>
            <w:r>
              <w:rPr>
                <w:rFonts w:ascii="Calibri" w:eastAsia="Calibri" w:hAnsi="Calibri" w:cs="Calibri"/>
              </w:rPr>
              <w:t xml:space="preserve">Parents  </w:t>
            </w:r>
          </w:p>
        </w:tc>
        <w:tc>
          <w:tcPr>
            <w:tcW w:w="697" w:type="dxa"/>
            <w:tcBorders>
              <w:top w:val="single" w:sz="4" w:space="0" w:color="000000"/>
              <w:left w:val="single" w:sz="4" w:space="0" w:color="000000"/>
              <w:bottom w:val="single" w:sz="4" w:space="0" w:color="000000"/>
              <w:right w:val="single" w:sz="4" w:space="0" w:color="000000"/>
            </w:tcBorders>
          </w:tcPr>
          <w:p w14:paraId="3C427D17"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5DC5BFC2" w14:textId="77777777" w:rsidR="00E76109" w:rsidRDefault="00000000">
            <w:pPr>
              <w:spacing w:after="0" w:line="259" w:lineRule="auto"/>
              <w:ind w:left="2" w:firstLine="0"/>
              <w:jc w:val="left"/>
            </w:pPr>
            <w:r>
              <w:rPr>
                <w:rFonts w:ascii="Calibri" w:eastAsia="Calibri" w:hAnsi="Calibri" w:cs="Calibri"/>
              </w:rPr>
              <w:t xml:space="preserve">Pupils  </w:t>
            </w:r>
          </w:p>
        </w:tc>
        <w:tc>
          <w:tcPr>
            <w:tcW w:w="908" w:type="dxa"/>
            <w:tcBorders>
              <w:top w:val="single" w:sz="4" w:space="0" w:color="000000"/>
              <w:left w:val="single" w:sz="4" w:space="0" w:color="000000"/>
              <w:bottom w:val="single" w:sz="4" w:space="0" w:color="000000"/>
              <w:right w:val="single" w:sz="4" w:space="0" w:color="000000"/>
            </w:tcBorders>
          </w:tcPr>
          <w:p w14:paraId="065A5E9B"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bl>
    <w:p w14:paraId="21D7022B" w14:textId="77777777" w:rsidR="00E76109" w:rsidRDefault="00000000">
      <w:pPr>
        <w:tabs>
          <w:tab w:val="center" w:pos="888"/>
          <w:tab w:val="center" w:pos="2956"/>
        </w:tabs>
        <w:spacing w:after="108"/>
        <w:ind w:left="-1" w:firstLine="0"/>
        <w:jc w:val="left"/>
      </w:pPr>
      <w:r>
        <w:rPr>
          <w:rFonts w:ascii="Calibri" w:eastAsia="Calibri" w:hAnsi="Calibri" w:cs="Calibri"/>
        </w:rPr>
        <w:t xml:space="preserve"> </w:t>
      </w:r>
      <w:r>
        <w:rPr>
          <w:rFonts w:ascii="Calibri" w:eastAsia="Calibri" w:hAnsi="Calibri" w:cs="Calibri"/>
        </w:rPr>
        <w:tab/>
      </w:r>
      <w:proofErr w:type="gramStart"/>
      <w:r>
        <w:t xml:space="preserve">3.3  </w:t>
      </w:r>
      <w:r>
        <w:tab/>
      </w:r>
      <w:proofErr w:type="gramEnd"/>
      <w:r>
        <w:t xml:space="preserve">The Trust Board and Members  </w:t>
      </w:r>
    </w:p>
    <w:p w14:paraId="507AF98C" w14:textId="77777777" w:rsidR="00E76109" w:rsidRDefault="00000000">
      <w:pPr>
        <w:tabs>
          <w:tab w:val="center" w:pos="888"/>
          <w:tab w:val="center" w:pos="2356"/>
        </w:tabs>
        <w:spacing w:after="119"/>
        <w:ind w:left="-1" w:firstLine="0"/>
        <w:jc w:val="left"/>
      </w:pPr>
      <w:r>
        <w:t xml:space="preserve">  </w:t>
      </w:r>
      <w:r>
        <w:tab/>
        <w:t xml:space="preserve">3.4   </w:t>
      </w:r>
      <w:r>
        <w:tab/>
        <w:t xml:space="preserve">Removing barriers  </w:t>
      </w:r>
    </w:p>
    <w:p w14:paraId="18C4461B" w14:textId="77777777" w:rsidR="00E76109" w:rsidRDefault="00000000">
      <w:pPr>
        <w:tabs>
          <w:tab w:val="center" w:pos="888"/>
          <w:tab w:val="center" w:pos="4335"/>
        </w:tabs>
        <w:spacing w:after="119"/>
        <w:ind w:left="-1" w:firstLine="0"/>
        <w:jc w:val="left"/>
      </w:pPr>
      <w:r>
        <w:t xml:space="preserve">  </w:t>
      </w:r>
      <w:r>
        <w:tab/>
        <w:t xml:space="preserve">3.5   </w:t>
      </w:r>
      <w:r>
        <w:tab/>
        <w:t xml:space="preserve">Disability in the Curriculum, including teaching and learning  </w:t>
      </w:r>
    </w:p>
    <w:p w14:paraId="3CC22FE8" w14:textId="77777777" w:rsidR="00E76109" w:rsidRDefault="00000000">
      <w:pPr>
        <w:tabs>
          <w:tab w:val="center" w:pos="888"/>
          <w:tab w:val="center" w:pos="3213"/>
        </w:tabs>
        <w:spacing w:after="119"/>
        <w:ind w:left="-1" w:firstLine="0"/>
        <w:jc w:val="left"/>
      </w:pPr>
      <w:r>
        <w:t xml:space="preserve">  </w:t>
      </w:r>
      <w:r>
        <w:tab/>
        <w:t xml:space="preserve">3.6   </w:t>
      </w:r>
      <w:r>
        <w:tab/>
        <w:t xml:space="preserve">Eliminating harassment and bullying  </w:t>
      </w:r>
    </w:p>
    <w:p w14:paraId="00B4B6AB" w14:textId="77777777" w:rsidR="00E76109" w:rsidRDefault="00000000">
      <w:pPr>
        <w:tabs>
          <w:tab w:val="center" w:pos="888"/>
          <w:tab w:val="center" w:pos="2681"/>
        </w:tabs>
        <w:spacing w:after="121"/>
        <w:ind w:left="-1" w:firstLine="0"/>
        <w:jc w:val="left"/>
      </w:pPr>
      <w:r>
        <w:t xml:space="preserve">  </w:t>
      </w:r>
      <w:r>
        <w:tab/>
        <w:t xml:space="preserve">3.7   </w:t>
      </w:r>
      <w:r>
        <w:tab/>
        <w:t xml:space="preserve">Reasonable Adjustments  </w:t>
      </w:r>
    </w:p>
    <w:p w14:paraId="2FD07A5D" w14:textId="77777777" w:rsidR="00E76109" w:rsidRDefault="00000000">
      <w:pPr>
        <w:tabs>
          <w:tab w:val="center" w:pos="888"/>
          <w:tab w:val="center" w:pos="2494"/>
        </w:tabs>
        <w:spacing w:after="119"/>
        <w:ind w:left="-1" w:firstLine="0"/>
        <w:jc w:val="left"/>
      </w:pPr>
      <w:r>
        <w:t xml:space="preserve">  </w:t>
      </w:r>
      <w:r>
        <w:tab/>
        <w:t xml:space="preserve">3.8   </w:t>
      </w:r>
      <w:r>
        <w:tab/>
        <w:t xml:space="preserve">Trust Facility Lettings  </w:t>
      </w:r>
    </w:p>
    <w:p w14:paraId="6BF31D1F" w14:textId="77777777" w:rsidR="00E76109" w:rsidRDefault="00000000">
      <w:pPr>
        <w:tabs>
          <w:tab w:val="center" w:pos="888"/>
          <w:tab w:val="center" w:pos="2900"/>
        </w:tabs>
        <w:spacing w:after="119"/>
        <w:ind w:left="-1" w:firstLine="0"/>
        <w:jc w:val="left"/>
      </w:pPr>
      <w:r>
        <w:t xml:space="preserve">  </w:t>
      </w:r>
      <w:r>
        <w:tab/>
        <w:t xml:space="preserve">3.9   </w:t>
      </w:r>
      <w:r>
        <w:tab/>
        <w:t xml:space="preserve">Contractors and Procurement  </w:t>
      </w:r>
    </w:p>
    <w:p w14:paraId="68B123B6" w14:textId="77777777" w:rsidR="00E76109" w:rsidRDefault="00000000">
      <w:pPr>
        <w:tabs>
          <w:tab w:val="center" w:pos="3032"/>
        </w:tabs>
        <w:spacing w:after="121"/>
        <w:ind w:left="-1" w:firstLine="0"/>
        <w:jc w:val="left"/>
      </w:pPr>
      <w:r>
        <w:t xml:space="preserve">  </w:t>
      </w:r>
      <w:r>
        <w:tab/>
      </w:r>
      <w:proofErr w:type="gramStart"/>
      <w:r>
        <w:t>3.10  Information</w:t>
      </w:r>
      <w:proofErr w:type="gramEnd"/>
      <w:r>
        <w:t xml:space="preserve">, Performance and Evidence  </w:t>
      </w:r>
    </w:p>
    <w:p w14:paraId="6EB3DF7F" w14:textId="77777777" w:rsidR="00E76109" w:rsidRDefault="00000000">
      <w:pPr>
        <w:numPr>
          <w:ilvl w:val="0"/>
          <w:numId w:val="1"/>
        </w:numPr>
        <w:spacing w:after="105"/>
        <w:ind w:right="115" w:hanging="360"/>
      </w:pPr>
      <w:r>
        <w:t xml:space="preserve">Student Achievement  </w:t>
      </w:r>
    </w:p>
    <w:p w14:paraId="0591F7F0" w14:textId="77777777" w:rsidR="00E76109" w:rsidRDefault="00000000">
      <w:pPr>
        <w:numPr>
          <w:ilvl w:val="0"/>
          <w:numId w:val="1"/>
        </w:numPr>
        <w:spacing w:after="105" w:line="259" w:lineRule="auto"/>
        <w:ind w:right="115" w:hanging="360"/>
      </w:pPr>
      <w:r>
        <w:t xml:space="preserve">Learning Opportunities  </w:t>
      </w:r>
    </w:p>
    <w:p w14:paraId="4BE15BC6" w14:textId="77777777" w:rsidR="00E76109" w:rsidRDefault="00000000">
      <w:pPr>
        <w:numPr>
          <w:ilvl w:val="0"/>
          <w:numId w:val="1"/>
        </w:numPr>
        <w:spacing w:after="105"/>
        <w:ind w:right="115" w:hanging="360"/>
      </w:pPr>
      <w:r>
        <w:t xml:space="preserve">Admissions, Transitions, Exclusions   </w:t>
      </w:r>
    </w:p>
    <w:p w14:paraId="1F8A8D81" w14:textId="77777777" w:rsidR="00E76109" w:rsidRDefault="00000000">
      <w:pPr>
        <w:numPr>
          <w:ilvl w:val="0"/>
          <w:numId w:val="1"/>
        </w:numPr>
        <w:spacing w:after="105"/>
        <w:ind w:right="115" w:hanging="360"/>
      </w:pPr>
      <w:r>
        <w:t xml:space="preserve">Social Relationships  </w:t>
      </w:r>
    </w:p>
    <w:p w14:paraId="216347C9" w14:textId="77777777" w:rsidR="00E76109" w:rsidRDefault="00000000">
      <w:pPr>
        <w:numPr>
          <w:ilvl w:val="0"/>
          <w:numId w:val="1"/>
        </w:numPr>
        <w:spacing w:after="105"/>
        <w:ind w:right="115" w:hanging="360"/>
      </w:pPr>
      <w:r>
        <w:t xml:space="preserve">Employing, promoting and training disabled staff  </w:t>
      </w:r>
    </w:p>
    <w:p w14:paraId="78C5AD27" w14:textId="77777777" w:rsidR="00E76109" w:rsidRDefault="00000000">
      <w:pPr>
        <w:numPr>
          <w:ilvl w:val="1"/>
          <w:numId w:val="2"/>
        </w:numPr>
        <w:spacing w:after="114"/>
        <w:ind w:right="115" w:hanging="720"/>
      </w:pPr>
      <w:r>
        <w:t xml:space="preserve">Impact Assessment  </w:t>
      </w:r>
    </w:p>
    <w:p w14:paraId="5290A7C7" w14:textId="77777777" w:rsidR="00E76109" w:rsidRDefault="00000000">
      <w:pPr>
        <w:numPr>
          <w:ilvl w:val="1"/>
          <w:numId w:val="2"/>
        </w:numPr>
        <w:spacing w:after="112"/>
        <w:ind w:right="115" w:hanging="720"/>
      </w:pPr>
      <w:r>
        <w:t xml:space="preserve">Reviewing/Monitoring  </w:t>
      </w:r>
    </w:p>
    <w:p w14:paraId="12816BD1" w14:textId="77777777" w:rsidR="00E76109" w:rsidRDefault="00000000">
      <w:pPr>
        <w:spacing w:after="0" w:line="259" w:lineRule="auto"/>
        <w:ind w:left="14" w:firstLine="0"/>
        <w:jc w:val="left"/>
      </w:pPr>
      <w:r>
        <w:t xml:space="preserve">  </w:t>
      </w:r>
    </w:p>
    <w:p w14:paraId="0A11E155" w14:textId="77777777" w:rsidR="00E76109" w:rsidRDefault="00000000">
      <w:pPr>
        <w:spacing w:after="0" w:line="259" w:lineRule="auto"/>
        <w:ind w:left="14" w:firstLine="0"/>
        <w:jc w:val="left"/>
      </w:pPr>
      <w:r>
        <w:t xml:space="preserve">  </w:t>
      </w:r>
    </w:p>
    <w:p w14:paraId="6AFE3A64" w14:textId="77777777" w:rsidR="00E76109" w:rsidRDefault="00000000">
      <w:pPr>
        <w:spacing w:after="12" w:line="253" w:lineRule="auto"/>
        <w:ind w:left="9" w:right="127"/>
        <w:jc w:val="left"/>
      </w:pPr>
      <w:r>
        <w:rPr>
          <w:b/>
        </w:rPr>
        <w:lastRenderedPageBreak/>
        <w:t xml:space="preserve">Appendix 1 DES and Accessibility Action Plan Appendix 2 Review of previous DES and Accessibility Action Plan </w:t>
      </w:r>
      <w:r>
        <w:t xml:space="preserve"> </w:t>
      </w:r>
    </w:p>
    <w:p w14:paraId="3612F73B" w14:textId="77777777" w:rsidR="00E76109" w:rsidRDefault="00000000">
      <w:pPr>
        <w:spacing w:after="0" w:line="259" w:lineRule="auto"/>
        <w:ind w:left="14" w:firstLine="0"/>
        <w:jc w:val="left"/>
      </w:pPr>
      <w:r>
        <w:t xml:space="preserve">  </w:t>
      </w:r>
    </w:p>
    <w:p w14:paraId="10A3514D" w14:textId="77777777" w:rsidR="00E76109" w:rsidRDefault="00000000">
      <w:pPr>
        <w:spacing w:after="2" w:line="259" w:lineRule="auto"/>
        <w:ind w:left="0" w:right="121" w:firstLine="0"/>
        <w:jc w:val="center"/>
      </w:pPr>
      <w:r>
        <w:rPr>
          <w:b/>
          <w:u w:val="single" w:color="000000"/>
        </w:rPr>
        <w:t>This policy relates to all Academies in Staffordshire University Academies Trust.</w:t>
      </w:r>
      <w:r>
        <w:rPr>
          <w:b/>
        </w:rPr>
        <w:t xml:space="preserve"> </w:t>
      </w:r>
      <w:r>
        <w:t xml:space="preserve"> </w:t>
      </w:r>
    </w:p>
    <w:p w14:paraId="6472B9A8" w14:textId="77777777" w:rsidR="00E76109" w:rsidRDefault="00000000">
      <w:pPr>
        <w:spacing w:after="0" w:line="259" w:lineRule="auto"/>
        <w:ind w:left="14" w:firstLine="0"/>
        <w:jc w:val="left"/>
      </w:pPr>
      <w:r>
        <w:rPr>
          <w:b/>
        </w:rPr>
        <w:t xml:space="preserve"> </w:t>
      </w:r>
      <w:r>
        <w:t xml:space="preserve"> </w:t>
      </w:r>
    </w:p>
    <w:p w14:paraId="20495533" w14:textId="77777777" w:rsidR="00E76109" w:rsidRDefault="00000000">
      <w:pPr>
        <w:pStyle w:val="Heading1"/>
        <w:tabs>
          <w:tab w:val="center" w:pos="2349"/>
        </w:tabs>
        <w:ind w:left="-1" w:firstLine="0"/>
      </w:pPr>
      <w:r>
        <w:t xml:space="preserve">1.  </w:t>
      </w:r>
      <w:r>
        <w:tab/>
        <w:t xml:space="preserve">Trust Ethos, Vision and Values  </w:t>
      </w:r>
    </w:p>
    <w:p w14:paraId="38563FF9" w14:textId="77777777" w:rsidR="00E76109" w:rsidRDefault="00000000">
      <w:pPr>
        <w:spacing w:after="0" w:line="259" w:lineRule="auto"/>
        <w:ind w:left="14" w:firstLine="0"/>
        <w:jc w:val="left"/>
      </w:pPr>
      <w:r>
        <w:t xml:space="preserve">  </w:t>
      </w:r>
    </w:p>
    <w:p w14:paraId="5FE10102" w14:textId="77777777" w:rsidR="00E76109" w:rsidRDefault="00000000">
      <w:pPr>
        <w:pStyle w:val="Heading2"/>
        <w:tabs>
          <w:tab w:val="center" w:pos="2684"/>
        </w:tabs>
        <w:ind w:left="-1" w:firstLine="0"/>
      </w:pPr>
      <w:proofErr w:type="gramStart"/>
      <w:r>
        <w:t xml:space="preserve">1.1  </w:t>
      </w:r>
      <w:r>
        <w:tab/>
      </w:r>
      <w:proofErr w:type="gramEnd"/>
      <w:r>
        <w:t xml:space="preserve">Disability Equality Mission Statement  </w:t>
      </w:r>
    </w:p>
    <w:p w14:paraId="55F0837D" w14:textId="77777777" w:rsidR="00E76109" w:rsidRDefault="00000000">
      <w:pPr>
        <w:spacing w:after="0" w:line="259" w:lineRule="auto"/>
        <w:ind w:left="734" w:firstLine="0"/>
        <w:jc w:val="left"/>
      </w:pPr>
      <w:r>
        <w:rPr>
          <w:b/>
        </w:rPr>
        <w:t xml:space="preserve"> </w:t>
      </w:r>
      <w:r>
        <w:t xml:space="preserve"> </w:t>
      </w:r>
    </w:p>
    <w:p w14:paraId="06F1437B" w14:textId="77777777" w:rsidR="00E76109" w:rsidRDefault="00000000">
      <w:pPr>
        <w:spacing w:after="116"/>
        <w:ind w:left="9" w:right="115"/>
      </w:pPr>
      <w:r>
        <w:t xml:space="preserve">At Staffordshire University Academies Trust (SUAT) we are committed to ensuring equality of opportunity for:  </w:t>
      </w:r>
    </w:p>
    <w:p w14:paraId="70B67CD4" w14:textId="77777777" w:rsidR="00E76109" w:rsidRDefault="00000000">
      <w:pPr>
        <w:numPr>
          <w:ilvl w:val="0"/>
          <w:numId w:val="3"/>
        </w:numPr>
        <w:spacing w:after="91"/>
        <w:ind w:right="115" w:hanging="360"/>
      </w:pPr>
      <w:r>
        <w:t xml:space="preserve">pupils with disabilities in relation to education and associated services;   </w:t>
      </w:r>
    </w:p>
    <w:p w14:paraId="23DFC53B" w14:textId="77777777" w:rsidR="00E76109" w:rsidRDefault="00000000">
      <w:pPr>
        <w:numPr>
          <w:ilvl w:val="0"/>
          <w:numId w:val="3"/>
        </w:numPr>
        <w:spacing w:after="83"/>
        <w:ind w:right="115" w:hanging="360"/>
      </w:pPr>
      <w:r>
        <w:t xml:space="preserve">staff with disabilities in relation to employment rights, conditions and opportunities;  </w:t>
      </w:r>
    </w:p>
    <w:p w14:paraId="5A9E37C8" w14:textId="77777777" w:rsidR="00E76109" w:rsidRDefault="00000000">
      <w:pPr>
        <w:numPr>
          <w:ilvl w:val="0"/>
          <w:numId w:val="3"/>
        </w:numPr>
        <w:spacing w:after="99"/>
        <w:ind w:right="115" w:hanging="360"/>
      </w:pPr>
      <w:r>
        <w:t xml:space="preserve">and all parents and members of the local community with disabilities in relation to additional services offered by or at our academies.   </w:t>
      </w:r>
    </w:p>
    <w:p w14:paraId="02CEDB36" w14:textId="77777777" w:rsidR="00E76109" w:rsidRDefault="00000000">
      <w:pPr>
        <w:spacing w:after="110" w:line="249" w:lineRule="auto"/>
        <w:ind w:left="-5" w:right="143"/>
        <w:jc w:val="left"/>
      </w:pPr>
      <w:r>
        <w:t xml:space="preserve">We aim to develop a culture of inclusion and diversity in which people feel confident about disclosing their disabilities in the certain knowledge that they will receive a positive and supportive response which facilitates their full participation in the full range of activities offered by our academies.   </w:t>
      </w:r>
    </w:p>
    <w:tbl>
      <w:tblPr>
        <w:tblStyle w:val="TableGrid"/>
        <w:tblpPr w:vertAnchor="page" w:horzAnchor="page" w:tblpX="1397" w:tblpY="2952"/>
        <w:tblOverlap w:val="never"/>
        <w:tblW w:w="9763" w:type="dxa"/>
        <w:tblInd w:w="0" w:type="dxa"/>
        <w:tblCellMar>
          <w:top w:w="41" w:type="dxa"/>
          <w:left w:w="108" w:type="dxa"/>
          <w:bottom w:w="0" w:type="dxa"/>
          <w:right w:w="115" w:type="dxa"/>
        </w:tblCellMar>
        <w:tblLook w:val="04A0" w:firstRow="1" w:lastRow="0" w:firstColumn="1" w:lastColumn="0" w:noHBand="0" w:noVBand="1"/>
      </w:tblPr>
      <w:tblGrid>
        <w:gridCol w:w="2559"/>
        <w:gridCol w:w="1591"/>
        <w:gridCol w:w="677"/>
        <w:gridCol w:w="1673"/>
        <w:gridCol w:w="697"/>
        <w:gridCol w:w="1658"/>
        <w:gridCol w:w="908"/>
      </w:tblGrid>
      <w:tr w:rsidR="00E76109" w14:paraId="3EAEAA93" w14:textId="77777777">
        <w:trPr>
          <w:trHeight w:val="322"/>
        </w:trPr>
        <w:tc>
          <w:tcPr>
            <w:tcW w:w="2559" w:type="dxa"/>
            <w:vMerge w:val="restart"/>
            <w:tcBorders>
              <w:top w:val="nil"/>
              <w:left w:val="single" w:sz="4" w:space="0" w:color="000000"/>
              <w:bottom w:val="single" w:sz="4" w:space="0" w:color="000000"/>
              <w:right w:val="single" w:sz="4" w:space="0" w:color="000000"/>
            </w:tcBorders>
          </w:tcPr>
          <w:p w14:paraId="54BC5B24" w14:textId="77777777" w:rsidR="00E76109" w:rsidRDefault="00000000">
            <w:pPr>
              <w:spacing w:after="0" w:line="259" w:lineRule="auto"/>
              <w:ind w:left="0" w:firstLine="0"/>
              <w:jc w:val="left"/>
            </w:pPr>
            <w:r>
              <w:rPr>
                <w:rFonts w:ascii="Calibri" w:eastAsia="Calibri" w:hAnsi="Calibri" w:cs="Calibri"/>
              </w:rPr>
              <w:t xml:space="preserve">Audience:  </w:t>
            </w:r>
          </w:p>
        </w:tc>
        <w:tc>
          <w:tcPr>
            <w:tcW w:w="1591" w:type="dxa"/>
            <w:tcBorders>
              <w:top w:val="nil"/>
              <w:left w:val="single" w:sz="4" w:space="0" w:color="000000"/>
              <w:bottom w:val="single" w:sz="4" w:space="0" w:color="000000"/>
              <w:right w:val="single" w:sz="4" w:space="0" w:color="000000"/>
            </w:tcBorders>
          </w:tcPr>
          <w:p w14:paraId="59015A95" w14:textId="77777777" w:rsidR="00E76109" w:rsidRDefault="00000000">
            <w:pPr>
              <w:spacing w:after="0" w:line="259" w:lineRule="auto"/>
              <w:ind w:left="0" w:firstLine="0"/>
              <w:jc w:val="left"/>
            </w:pPr>
            <w:r>
              <w:rPr>
                <w:rFonts w:ascii="Calibri" w:eastAsia="Calibri" w:hAnsi="Calibri" w:cs="Calibri"/>
              </w:rPr>
              <w:t xml:space="preserve">LAC  </w:t>
            </w:r>
          </w:p>
        </w:tc>
        <w:tc>
          <w:tcPr>
            <w:tcW w:w="677" w:type="dxa"/>
            <w:tcBorders>
              <w:top w:val="nil"/>
              <w:left w:val="single" w:sz="4" w:space="0" w:color="000000"/>
              <w:bottom w:val="single" w:sz="4" w:space="0" w:color="000000"/>
              <w:right w:val="single" w:sz="4" w:space="0" w:color="000000"/>
            </w:tcBorders>
          </w:tcPr>
          <w:p w14:paraId="23FCE331"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nil"/>
              <w:left w:val="single" w:sz="4" w:space="0" w:color="000000"/>
              <w:bottom w:val="single" w:sz="4" w:space="0" w:color="000000"/>
              <w:right w:val="single" w:sz="4" w:space="0" w:color="000000"/>
            </w:tcBorders>
          </w:tcPr>
          <w:p w14:paraId="37A49935" w14:textId="77777777" w:rsidR="00E76109" w:rsidRDefault="00000000">
            <w:pPr>
              <w:spacing w:after="0" w:line="259" w:lineRule="auto"/>
              <w:ind w:left="0" w:firstLine="0"/>
              <w:jc w:val="left"/>
            </w:pPr>
            <w:r>
              <w:rPr>
                <w:rFonts w:ascii="Calibri" w:eastAsia="Calibri" w:hAnsi="Calibri" w:cs="Calibri"/>
              </w:rPr>
              <w:t xml:space="preserve">Trustees  </w:t>
            </w:r>
          </w:p>
        </w:tc>
        <w:tc>
          <w:tcPr>
            <w:tcW w:w="697" w:type="dxa"/>
            <w:tcBorders>
              <w:top w:val="nil"/>
              <w:left w:val="single" w:sz="4" w:space="0" w:color="000000"/>
              <w:bottom w:val="single" w:sz="4" w:space="0" w:color="000000"/>
              <w:right w:val="single" w:sz="4" w:space="0" w:color="000000"/>
            </w:tcBorders>
          </w:tcPr>
          <w:p w14:paraId="409647E4"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nil"/>
              <w:left w:val="single" w:sz="4" w:space="0" w:color="000000"/>
              <w:bottom w:val="single" w:sz="4" w:space="0" w:color="000000"/>
              <w:right w:val="single" w:sz="4" w:space="0" w:color="000000"/>
            </w:tcBorders>
          </w:tcPr>
          <w:p w14:paraId="6050D429" w14:textId="77777777" w:rsidR="00E76109" w:rsidRDefault="00000000">
            <w:pPr>
              <w:spacing w:after="0" w:line="259" w:lineRule="auto"/>
              <w:ind w:left="2" w:firstLine="0"/>
              <w:jc w:val="left"/>
            </w:pPr>
            <w:r>
              <w:rPr>
                <w:rFonts w:ascii="Calibri" w:eastAsia="Calibri" w:hAnsi="Calibri" w:cs="Calibri"/>
              </w:rPr>
              <w:t xml:space="preserve">General Public  </w:t>
            </w:r>
          </w:p>
        </w:tc>
        <w:tc>
          <w:tcPr>
            <w:tcW w:w="908" w:type="dxa"/>
            <w:tcBorders>
              <w:top w:val="nil"/>
              <w:left w:val="single" w:sz="4" w:space="0" w:color="000000"/>
              <w:bottom w:val="single" w:sz="4" w:space="0" w:color="000000"/>
              <w:right w:val="single" w:sz="4" w:space="0" w:color="000000"/>
            </w:tcBorders>
          </w:tcPr>
          <w:p w14:paraId="17E81D09"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r w:rsidR="00E76109" w14:paraId="4D78B0CE" w14:textId="77777777">
        <w:trPr>
          <w:trHeight w:val="372"/>
        </w:trPr>
        <w:tc>
          <w:tcPr>
            <w:tcW w:w="0" w:type="auto"/>
            <w:vMerge/>
            <w:tcBorders>
              <w:top w:val="nil"/>
              <w:left w:val="single" w:sz="4" w:space="0" w:color="000000"/>
              <w:bottom w:val="single" w:sz="4" w:space="0" w:color="000000"/>
              <w:right w:val="single" w:sz="4" w:space="0" w:color="000000"/>
            </w:tcBorders>
          </w:tcPr>
          <w:p w14:paraId="4DD2AE1B" w14:textId="77777777" w:rsidR="00E76109" w:rsidRDefault="00E76109">
            <w:pPr>
              <w:spacing w:after="160" w:line="259" w:lineRule="auto"/>
              <w:ind w:left="0" w:firstLine="0"/>
              <w:jc w:val="left"/>
            </w:pPr>
          </w:p>
        </w:tc>
        <w:tc>
          <w:tcPr>
            <w:tcW w:w="1591" w:type="dxa"/>
            <w:tcBorders>
              <w:top w:val="single" w:sz="4" w:space="0" w:color="000000"/>
              <w:left w:val="single" w:sz="4" w:space="0" w:color="000000"/>
              <w:bottom w:val="single" w:sz="4" w:space="0" w:color="000000"/>
              <w:right w:val="single" w:sz="4" w:space="0" w:color="000000"/>
            </w:tcBorders>
          </w:tcPr>
          <w:p w14:paraId="266E2072" w14:textId="77777777" w:rsidR="00E76109" w:rsidRDefault="00000000">
            <w:pPr>
              <w:spacing w:after="0" w:line="259" w:lineRule="auto"/>
              <w:ind w:left="0" w:firstLine="0"/>
              <w:jc w:val="left"/>
            </w:pPr>
            <w:r>
              <w:rPr>
                <w:rFonts w:ascii="Calibri" w:eastAsia="Calibri" w:hAnsi="Calibri" w:cs="Calibri"/>
              </w:rP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69DF78B3"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3D264936" w14:textId="77777777" w:rsidR="00E76109" w:rsidRDefault="00000000">
            <w:pPr>
              <w:spacing w:after="0" w:line="259" w:lineRule="auto"/>
              <w:ind w:left="0" w:firstLine="0"/>
              <w:jc w:val="left"/>
            </w:pPr>
            <w:r>
              <w:rPr>
                <w:rFonts w:ascii="Calibri" w:eastAsia="Calibri" w:hAnsi="Calibri" w:cs="Calibri"/>
              </w:rPr>
              <w:t xml:space="preserve">Parents  </w:t>
            </w:r>
          </w:p>
        </w:tc>
        <w:tc>
          <w:tcPr>
            <w:tcW w:w="697" w:type="dxa"/>
            <w:tcBorders>
              <w:top w:val="single" w:sz="4" w:space="0" w:color="000000"/>
              <w:left w:val="single" w:sz="4" w:space="0" w:color="000000"/>
              <w:bottom w:val="single" w:sz="4" w:space="0" w:color="000000"/>
              <w:right w:val="single" w:sz="4" w:space="0" w:color="000000"/>
            </w:tcBorders>
          </w:tcPr>
          <w:p w14:paraId="00D382D3"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4D4E82D6" w14:textId="77777777" w:rsidR="00E76109" w:rsidRDefault="00000000">
            <w:pPr>
              <w:spacing w:after="0" w:line="259" w:lineRule="auto"/>
              <w:ind w:left="2" w:firstLine="0"/>
              <w:jc w:val="left"/>
            </w:pPr>
            <w:r>
              <w:rPr>
                <w:rFonts w:ascii="Calibri" w:eastAsia="Calibri" w:hAnsi="Calibri" w:cs="Calibri"/>
              </w:rPr>
              <w:t xml:space="preserve">Pupils  </w:t>
            </w:r>
          </w:p>
        </w:tc>
        <w:tc>
          <w:tcPr>
            <w:tcW w:w="908" w:type="dxa"/>
            <w:tcBorders>
              <w:top w:val="single" w:sz="4" w:space="0" w:color="000000"/>
              <w:left w:val="single" w:sz="4" w:space="0" w:color="000000"/>
              <w:bottom w:val="single" w:sz="4" w:space="0" w:color="000000"/>
              <w:right w:val="single" w:sz="4" w:space="0" w:color="000000"/>
            </w:tcBorders>
          </w:tcPr>
          <w:p w14:paraId="57FE2FB2"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bl>
    <w:p w14:paraId="2A23B351" w14:textId="77777777" w:rsidR="00E76109" w:rsidRDefault="00000000">
      <w:pPr>
        <w:spacing w:after="101"/>
        <w:ind w:left="9" w:right="115"/>
      </w:pPr>
      <w:r>
        <w:t xml:space="preserve">In particular, the achievement and participation of pupils and pupils with disabilities will be monitored and we will use this data to raise standards and ensure inclusive teaching.   </w:t>
      </w:r>
    </w:p>
    <w:p w14:paraId="36A2F428" w14:textId="77777777" w:rsidR="00E76109" w:rsidRDefault="00000000">
      <w:pPr>
        <w:spacing w:after="104"/>
        <w:ind w:left="9" w:right="115"/>
      </w:pPr>
      <w:r>
        <w:t xml:space="preserve">We will make reasonable adjustments in relation to teaching and learning and wider aspects of academy life to make sure that the educational environment is as accessible as possible.   </w:t>
      </w:r>
    </w:p>
    <w:p w14:paraId="247D722F" w14:textId="77777777" w:rsidR="00E76109" w:rsidRDefault="00000000">
      <w:pPr>
        <w:spacing w:after="110" w:line="249" w:lineRule="auto"/>
        <w:ind w:left="-5" w:right="143"/>
        <w:jc w:val="left"/>
      </w:pPr>
      <w:r>
        <w:t xml:space="preserve">We will use our accessibility planning duty to ensure that there is a rolling programme of improvements over the next three years in relation to access to the curriculum, access to information for both pupils and their parents and access to all of our </w:t>
      </w:r>
      <w:proofErr w:type="gramStart"/>
      <w:r>
        <w:t>Academies</w:t>
      </w:r>
      <w:proofErr w:type="gramEnd"/>
      <w:r>
        <w:t xml:space="preserve"> buildings, their facilities and amenities for all.  We will seek to foster a positive response to disability among all members of our Academy’s community and to eliminate bullying, harassment or the less favourable treatment of people with disabilities wherever and whenever it is likely to occur.  </w:t>
      </w:r>
    </w:p>
    <w:p w14:paraId="7B922BC5" w14:textId="77777777" w:rsidR="00E76109" w:rsidRDefault="00000000">
      <w:pPr>
        <w:pStyle w:val="Heading1"/>
        <w:spacing w:after="224"/>
        <w:ind w:left="9" w:right="127"/>
      </w:pPr>
      <w:r>
        <w:t>At SUAT, we believe that diversity is a strength, which should be respected and celebrated by all those who learn in, work in, and visit our communities. In making this assertion, we subscribe to the social model of disability.</w:t>
      </w:r>
      <w:r>
        <w:rPr>
          <w:b w:val="0"/>
        </w:rPr>
        <w:t xml:space="preserve">  </w:t>
      </w:r>
      <w:r>
        <w:t xml:space="preserve">The Disability Equality Duty (DED)   </w:t>
      </w:r>
    </w:p>
    <w:p w14:paraId="31A61556" w14:textId="77777777" w:rsidR="00E76109" w:rsidRDefault="00000000">
      <w:pPr>
        <w:spacing w:after="223" w:line="253" w:lineRule="auto"/>
        <w:ind w:left="9" w:right="127"/>
        <w:jc w:val="left"/>
      </w:pPr>
      <w:r>
        <w:rPr>
          <w:b/>
        </w:rPr>
        <w:t xml:space="preserve">1.2 Background Information </w:t>
      </w:r>
      <w:r>
        <w:t xml:space="preserve"> </w:t>
      </w:r>
    </w:p>
    <w:p w14:paraId="4B8D45F4" w14:textId="77777777" w:rsidR="00E76109" w:rsidRDefault="00000000">
      <w:pPr>
        <w:pStyle w:val="Heading1"/>
        <w:spacing w:after="58"/>
        <w:ind w:left="9" w:right="127"/>
      </w:pPr>
      <w:r>
        <w:t xml:space="preserve">Definition of disability  </w:t>
      </w:r>
    </w:p>
    <w:p w14:paraId="05C186F3" w14:textId="77777777" w:rsidR="00E76109" w:rsidRDefault="00000000">
      <w:pPr>
        <w:ind w:left="9" w:right="115"/>
      </w:pPr>
      <w:r>
        <w:t xml:space="preserve">The Equality Act 2010 defines a disabled person as someone who has ‘a physical or mental impairment which has a substantial or long-term adverse effect on his or her ability to carry out normal day-to-day activities’.  </w:t>
      </w:r>
    </w:p>
    <w:p w14:paraId="6C62BB91" w14:textId="77777777" w:rsidR="00E76109" w:rsidRDefault="00000000">
      <w:pPr>
        <w:spacing w:after="0" w:line="259" w:lineRule="auto"/>
        <w:ind w:left="14" w:firstLine="0"/>
        <w:jc w:val="left"/>
      </w:pPr>
      <w:r>
        <w:t xml:space="preserve">  </w:t>
      </w:r>
    </w:p>
    <w:p w14:paraId="22C298B9" w14:textId="77777777" w:rsidR="00E76109" w:rsidRDefault="00000000">
      <w:pPr>
        <w:spacing w:after="0" w:line="259" w:lineRule="auto"/>
        <w:ind w:left="14" w:firstLine="0"/>
        <w:jc w:val="left"/>
      </w:pPr>
      <w:r>
        <w:t xml:space="preserve">  </w:t>
      </w:r>
    </w:p>
    <w:p w14:paraId="1E69AC2E" w14:textId="77777777" w:rsidR="00E76109" w:rsidRDefault="00000000">
      <w:pPr>
        <w:ind w:left="9" w:right="115"/>
      </w:pPr>
      <w:r>
        <w:t xml:space="preserve">It extended the definition of disability as follows:  </w:t>
      </w:r>
    </w:p>
    <w:p w14:paraId="56FF1250" w14:textId="77777777" w:rsidR="00E76109" w:rsidRDefault="00000000">
      <w:pPr>
        <w:spacing w:after="0" w:line="259" w:lineRule="auto"/>
        <w:ind w:left="14" w:firstLine="0"/>
        <w:jc w:val="left"/>
      </w:pPr>
      <w:r>
        <w:lastRenderedPageBreak/>
        <w:t xml:space="preserve">  </w:t>
      </w:r>
    </w:p>
    <w:p w14:paraId="126E6A58" w14:textId="77777777" w:rsidR="00E76109" w:rsidRDefault="00000000">
      <w:pPr>
        <w:numPr>
          <w:ilvl w:val="0"/>
          <w:numId w:val="4"/>
        </w:numPr>
        <w:ind w:right="115" w:hanging="360"/>
      </w:pPr>
      <w:r>
        <w:t xml:space="preserve">People with HIV, multiple sclerosis and cancer (although not all cancers) are deemed disabled before they experience the long-term and substantial adverse effect on their activities.  </w:t>
      </w:r>
    </w:p>
    <w:p w14:paraId="30F27F4C" w14:textId="77777777" w:rsidR="00E76109" w:rsidRDefault="00000000">
      <w:pPr>
        <w:spacing w:after="49" w:line="259" w:lineRule="auto"/>
        <w:ind w:left="14" w:firstLine="0"/>
        <w:jc w:val="left"/>
      </w:pPr>
      <w:r>
        <w:t xml:space="preserve">  </w:t>
      </w:r>
    </w:p>
    <w:p w14:paraId="620A4B77" w14:textId="77777777" w:rsidR="00E76109" w:rsidRDefault="00000000">
      <w:pPr>
        <w:numPr>
          <w:ilvl w:val="0"/>
          <w:numId w:val="4"/>
        </w:numPr>
        <w:spacing w:after="219"/>
        <w:ind w:right="115" w:hanging="360"/>
      </w:pPr>
      <w:r>
        <w:t xml:space="preserve">Individuals with a mental illness no longer </w:t>
      </w:r>
      <w:proofErr w:type="gramStart"/>
      <w:r>
        <w:t>have to</w:t>
      </w:r>
      <w:proofErr w:type="gramEnd"/>
      <w:r>
        <w:t xml:space="preserve"> demonstrate that it is “clinically well-recognised”, although the person must still demonstrate a long-term and substantial adverse effect on his/her ability to carry out normal day-to-day activities.  </w:t>
      </w:r>
    </w:p>
    <w:p w14:paraId="3FFE11A9" w14:textId="77777777" w:rsidR="00E76109" w:rsidRDefault="00000000">
      <w:pPr>
        <w:pStyle w:val="Heading1"/>
        <w:spacing w:after="48"/>
        <w:ind w:left="9" w:right="127"/>
      </w:pPr>
      <w:r>
        <w:t xml:space="preserve">The Duty  </w:t>
      </w:r>
    </w:p>
    <w:p w14:paraId="10F85CC9" w14:textId="77777777" w:rsidR="00E76109" w:rsidRDefault="00000000">
      <w:pPr>
        <w:spacing w:after="110" w:line="249" w:lineRule="auto"/>
        <w:ind w:left="-5" w:right="143"/>
        <w:jc w:val="left"/>
      </w:pPr>
      <w:r>
        <w:t xml:space="preserve">The Disability Discrimination Act of 2005 placed a general duty on schools, requiring them to have due regard to the following when carrying out their functions as employers, as providers of education and associated services and as providers of services to the wider community:  </w:t>
      </w:r>
    </w:p>
    <w:p w14:paraId="230C3D13" w14:textId="77777777" w:rsidR="00E76109" w:rsidRDefault="00000000">
      <w:pPr>
        <w:numPr>
          <w:ilvl w:val="0"/>
          <w:numId w:val="5"/>
        </w:numPr>
        <w:ind w:right="115" w:hanging="360"/>
      </w:pPr>
      <w:r>
        <w:t xml:space="preserve">Promoting equality of opportunity between disabled people and other people;  </w:t>
      </w:r>
    </w:p>
    <w:p w14:paraId="278FC244" w14:textId="77777777" w:rsidR="00E76109" w:rsidRDefault="00000000">
      <w:pPr>
        <w:numPr>
          <w:ilvl w:val="0"/>
          <w:numId w:val="5"/>
        </w:numPr>
        <w:ind w:right="115" w:hanging="360"/>
      </w:pPr>
      <w:r>
        <w:t xml:space="preserve">Eliminating discrimination that is unlawful under the DDA;  </w:t>
      </w:r>
    </w:p>
    <w:p w14:paraId="511C85AA" w14:textId="77777777" w:rsidR="00E76109" w:rsidRDefault="00000000">
      <w:pPr>
        <w:numPr>
          <w:ilvl w:val="0"/>
          <w:numId w:val="5"/>
        </w:numPr>
        <w:ind w:right="115" w:hanging="360"/>
      </w:pPr>
      <w:r>
        <w:t xml:space="preserve">Eliminating harassment of disabled people that is related to their disability;  </w:t>
      </w:r>
    </w:p>
    <w:p w14:paraId="4E40B83A" w14:textId="77777777" w:rsidR="00E76109" w:rsidRDefault="00000000">
      <w:pPr>
        <w:numPr>
          <w:ilvl w:val="0"/>
          <w:numId w:val="5"/>
        </w:numPr>
        <w:ind w:right="115" w:hanging="360"/>
      </w:pPr>
      <w:r>
        <w:t xml:space="preserve">Promoting positive attitudes towards disabled people;  </w:t>
      </w:r>
    </w:p>
    <w:p w14:paraId="23E8715F" w14:textId="77777777" w:rsidR="00E76109" w:rsidRDefault="00000000">
      <w:pPr>
        <w:numPr>
          <w:ilvl w:val="0"/>
          <w:numId w:val="5"/>
        </w:numPr>
        <w:spacing w:after="40"/>
        <w:ind w:right="115" w:hanging="360"/>
      </w:pPr>
      <w:r>
        <w:t xml:space="preserve">Encouraging participation in public life by disabled people;  </w:t>
      </w:r>
    </w:p>
    <w:p w14:paraId="27521D5C" w14:textId="77777777" w:rsidR="00E76109" w:rsidRDefault="00000000">
      <w:pPr>
        <w:numPr>
          <w:ilvl w:val="0"/>
          <w:numId w:val="5"/>
        </w:numPr>
        <w:ind w:right="115" w:hanging="360"/>
      </w:pPr>
      <w:r>
        <w:t xml:space="preserve">Taking steps to meet disabled people’s needs, even if this requires more favourable treatment.  </w:t>
      </w:r>
    </w:p>
    <w:tbl>
      <w:tblPr>
        <w:tblStyle w:val="TableGrid"/>
        <w:tblpPr w:vertAnchor="page" w:horzAnchor="page" w:tblpX="1397" w:tblpY="2952"/>
        <w:tblOverlap w:val="never"/>
        <w:tblW w:w="9763" w:type="dxa"/>
        <w:tblInd w:w="0" w:type="dxa"/>
        <w:tblCellMar>
          <w:top w:w="41" w:type="dxa"/>
          <w:left w:w="108" w:type="dxa"/>
          <w:bottom w:w="0" w:type="dxa"/>
          <w:right w:w="115" w:type="dxa"/>
        </w:tblCellMar>
        <w:tblLook w:val="04A0" w:firstRow="1" w:lastRow="0" w:firstColumn="1" w:lastColumn="0" w:noHBand="0" w:noVBand="1"/>
      </w:tblPr>
      <w:tblGrid>
        <w:gridCol w:w="2559"/>
        <w:gridCol w:w="1591"/>
        <w:gridCol w:w="677"/>
        <w:gridCol w:w="1673"/>
        <w:gridCol w:w="697"/>
        <w:gridCol w:w="1658"/>
        <w:gridCol w:w="908"/>
      </w:tblGrid>
      <w:tr w:rsidR="00E76109" w14:paraId="09C92034" w14:textId="77777777">
        <w:trPr>
          <w:trHeight w:val="322"/>
        </w:trPr>
        <w:tc>
          <w:tcPr>
            <w:tcW w:w="2559" w:type="dxa"/>
            <w:vMerge w:val="restart"/>
            <w:tcBorders>
              <w:top w:val="nil"/>
              <w:left w:val="single" w:sz="4" w:space="0" w:color="000000"/>
              <w:bottom w:val="single" w:sz="4" w:space="0" w:color="000000"/>
              <w:right w:val="single" w:sz="4" w:space="0" w:color="000000"/>
            </w:tcBorders>
          </w:tcPr>
          <w:p w14:paraId="143D0FB7" w14:textId="77777777" w:rsidR="00E76109" w:rsidRDefault="00000000">
            <w:pPr>
              <w:spacing w:after="0" w:line="259" w:lineRule="auto"/>
              <w:ind w:left="0" w:firstLine="0"/>
              <w:jc w:val="left"/>
            </w:pPr>
            <w:r>
              <w:rPr>
                <w:rFonts w:ascii="Calibri" w:eastAsia="Calibri" w:hAnsi="Calibri" w:cs="Calibri"/>
              </w:rPr>
              <w:t xml:space="preserve">Audience:  </w:t>
            </w:r>
          </w:p>
        </w:tc>
        <w:tc>
          <w:tcPr>
            <w:tcW w:w="1591" w:type="dxa"/>
            <w:tcBorders>
              <w:top w:val="nil"/>
              <w:left w:val="single" w:sz="4" w:space="0" w:color="000000"/>
              <w:bottom w:val="single" w:sz="4" w:space="0" w:color="000000"/>
              <w:right w:val="single" w:sz="4" w:space="0" w:color="000000"/>
            </w:tcBorders>
          </w:tcPr>
          <w:p w14:paraId="0590A94A" w14:textId="77777777" w:rsidR="00E76109" w:rsidRDefault="00000000">
            <w:pPr>
              <w:spacing w:after="0" w:line="259" w:lineRule="auto"/>
              <w:ind w:left="0" w:firstLine="0"/>
              <w:jc w:val="left"/>
            </w:pPr>
            <w:r>
              <w:rPr>
                <w:rFonts w:ascii="Calibri" w:eastAsia="Calibri" w:hAnsi="Calibri" w:cs="Calibri"/>
              </w:rPr>
              <w:t xml:space="preserve">LAC  </w:t>
            </w:r>
          </w:p>
        </w:tc>
        <w:tc>
          <w:tcPr>
            <w:tcW w:w="677" w:type="dxa"/>
            <w:tcBorders>
              <w:top w:val="nil"/>
              <w:left w:val="single" w:sz="4" w:space="0" w:color="000000"/>
              <w:bottom w:val="single" w:sz="4" w:space="0" w:color="000000"/>
              <w:right w:val="single" w:sz="4" w:space="0" w:color="000000"/>
            </w:tcBorders>
          </w:tcPr>
          <w:p w14:paraId="19BB2C24"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nil"/>
              <w:left w:val="single" w:sz="4" w:space="0" w:color="000000"/>
              <w:bottom w:val="single" w:sz="4" w:space="0" w:color="000000"/>
              <w:right w:val="single" w:sz="4" w:space="0" w:color="000000"/>
            </w:tcBorders>
          </w:tcPr>
          <w:p w14:paraId="3C9913A8" w14:textId="77777777" w:rsidR="00E76109" w:rsidRDefault="00000000">
            <w:pPr>
              <w:spacing w:after="0" w:line="259" w:lineRule="auto"/>
              <w:ind w:left="0" w:firstLine="0"/>
              <w:jc w:val="left"/>
            </w:pPr>
            <w:r>
              <w:rPr>
                <w:rFonts w:ascii="Calibri" w:eastAsia="Calibri" w:hAnsi="Calibri" w:cs="Calibri"/>
              </w:rPr>
              <w:t xml:space="preserve">Trustees  </w:t>
            </w:r>
          </w:p>
        </w:tc>
        <w:tc>
          <w:tcPr>
            <w:tcW w:w="697" w:type="dxa"/>
            <w:tcBorders>
              <w:top w:val="nil"/>
              <w:left w:val="single" w:sz="4" w:space="0" w:color="000000"/>
              <w:bottom w:val="single" w:sz="4" w:space="0" w:color="000000"/>
              <w:right w:val="single" w:sz="4" w:space="0" w:color="000000"/>
            </w:tcBorders>
          </w:tcPr>
          <w:p w14:paraId="5793DECF"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nil"/>
              <w:left w:val="single" w:sz="4" w:space="0" w:color="000000"/>
              <w:bottom w:val="single" w:sz="4" w:space="0" w:color="000000"/>
              <w:right w:val="single" w:sz="4" w:space="0" w:color="000000"/>
            </w:tcBorders>
          </w:tcPr>
          <w:p w14:paraId="5ED78FAD" w14:textId="77777777" w:rsidR="00E76109" w:rsidRDefault="00000000">
            <w:pPr>
              <w:spacing w:after="0" w:line="259" w:lineRule="auto"/>
              <w:ind w:left="2" w:firstLine="0"/>
              <w:jc w:val="left"/>
            </w:pPr>
            <w:r>
              <w:rPr>
                <w:rFonts w:ascii="Calibri" w:eastAsia="Calibri" w:hAnsi="Calibri" w:cs="Calibri"/>
              </w:rPr>
              <w:t xml:space="preserve">General Public  </w:t>
            </w:r>
          </w:p>
        </w:tc>
        <w:tc>
          <w:tcPr>
            <w:tcW w:w="908" w:type="dxa"/>
            <w:tcBorders>
              <w:top w:val="nil"/>
              <w:left w:val="single" w:sz="4" w:space="0" w:color="000000"/>
              <w:bottom w:val="single" w:sz="4" w:space="0" w:color="000000"/>
              <w:right w:val="single" w:sz="4" w:space="0" w:color="000000"/>
            </w:tcBorders>
          </w:tcPr>
          <w:p w14:paraId="0EAFCFF2"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r w:rsidR="00E76109" w14:paraId="38BCB8D0" w14:textId="77777777">
        <w:trPr>
          <w:trHeight w:val="372"/>
        </w:trPr>
        <w:tc>
          <w:tcPr>
            <w:tcW w:w="0" w:type="auto"/>
            <w:vMerge/>
            <w:tcBorders>
              <w:top w:val="nil"/>
              <w:left w:val="single" w:sz="4" w:space="0" w:color="000000"/>
              <w:bottom w:val="single" w:sz="4" w:space="0" w:color="000000"/>
              <w:right w:val="single" w:sz="4" w:space="0" w:color="000000"/>
            </w:tcBorders>
          </w:tcPr>
          <w:p w14:paraId="03E52198" w14:textId="77777777" w:rsidR="00E76109" w:rsidRDefault="00E76109">
            <w:pPr>
              <w:spacing w:after="160" w:line="259" w:lineRule="auto"/>
              <w:ind w:left="0" w:firstLine="0"/>
              <w:jc w:val="left"/>
            </w:pPr>
          </w:p>
        </w:tc>
        <w:tc>
          <w:tcPr>
            <w:tcW w:w="1591" w:type="dxa"/>
            <w:tcBorders>
              <w:top w:val="single" w:sz="4" w:space="0" w:color="000000"/>
              <w:left w:val="single" w:sz="4" w:space="0" w:color="000000"/>
              <w:bottom w:val="single" w:sz="4" w:space="0" w:color="000000"/>
              <w:right w:val="single" w:sz="4" w:space="0" w:color="000000"/>
            </w:tcBorders>
          </w:tcPr>
          <w:p w14:paraId="08466843" w14:textId="77777777" w:rsidR="00E76109" w:rsidRDefault="00000000">
            <w:pPr>
              <w:spacing w:after="0" w:line="259" w:lineRule="auto"/>
              <w:ind w:left="0" w:firstLine="0"/>
              <w:jc w:val="left"/>
            </w:pPr>
            <w:r>
              <w:rPr>
                <w:rFonts w:ascii="Calibri" w:eastAsia="Calibri" w:hAnsi="Calibri" w:cs="Calibri"/>
              </w:rP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101A93FB"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66ABBC27" w14:textId="77777777" w:rsidR="00E76109" w:rsidRDefault="00000000">
            <w:pPr>
              <w:spacing w:after="0" w:line="259" w:lineRule="auto"/>
              <w:ind w:left="0" w:firstLine="0"/>
              <w:jc w:val="left"/>
            </w:pPr>
            <w:r>
              <w:rPr>
                <w:rFonts w:ascii="Calibri" w:eastAsia="Calibri" w:hAnsi="Calibri" w:cs="Calibri"/>
              </w:rPr>
              <w:t xml:space="preserve">Parents  </w:t>
            </w:r>
          </w:p>
        </w:tc>
        <w:tc>
          <w:tcPr>
            <w:tcW w:w="697" w:type="dxa"/>
            <w:tcBorders>
              <w:top w:val="single" w:sz="4" w:space="0" w:color="000000"/>
              <w:left w:val="single" w:sz="4" w:space="0" w:color="000000"/>
              <w:bottom w:val="single" w:sz="4" w:space="0" w:color="000000"/>
              <w:right w:val="single" w:sz="4" w:space="0" w:color="000000"/>
            </w:tcBorders>
          </w:tcPr>
          <w:p w14:paraId="655E184E"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65D75701" w14:textId="77777777" w:rsidR="00E76109" w:rsidRDefault="00000000">
            <w:pPr>
              <w:spacing w:after="0" w:line="259" w:lineRule="auto"/>
              <w:ind w:left="2" w:firstLine="0"/>
              <w:jc w:val="left"/>
            </w:pPr>
            <w:r>
              <w:rPr>
                <w:rFonts w:ascii="Calibri" w:eastAsia="Calibri" w:hAnsi="Calibri" w:cs="Calibri"/>
              </w:rPr>
              <w:t xml:space="preserve">Pupils  </w:t>
            </w:r>
          </w:p>
        </w:tc>
        <w:tc>
          <w:tcPr>
            <w:tcW w:w="908" w:type="dxa"/>
            <w:tcBorders>
              <w:top w:val="single" w:sz="4" w:space="0" w:color="000000"/>
              <w:left w:val="single" w:sz="4" w:space="0" w:color="000000"/>
              <w:bottom w:val="single" w:sz="4" w:space="0" w:color="000000"/>
              <w:right w:val="single" w:sz="4" w:space="0" w:color="000000"/>
            </w:tcBorders>
          </w:tcPr>
          <w:p w14:paraId="1131A612"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bl>
    <w:p w14:paraId="3B0AC6D9" w14:textId="77777777" w:rsidR="00E76109" w:rsidRDefault="00000000">
      <w:pPr>
        <w:spacing w:after="93" w:line="259" w:lineRule="auto"/>
        <w:ind w:left="14" w:firstLine="0"/>
        <w:jc w:val="left"/>
      </w:pPr>
      <w:r>
        <w:t xml:space="preserve">  </w:t>
      </w:r>
    </w:p>
    <w:p w14:paraId="277B5105" w14:textId="77777777" w:rsidR="00E76109" w:rsidRDefault="00000000">
      <w:pPr>
        <w:spacing w:after="103" w:line="253" w:lineRule="auto"/>
        <w:ind w:left="9" w:right="127"/>
        <w:jc w:val="left"/>
      </w:pPr>
      <w:r>
        <w:rPr>
          <w:b/>
        </w:rPr>
        <w:t xml:space="preserve">This general duty is also known as the Disability Equality Duty (DED). </w:t>
      </w:r>
      <w:r>
        <w:t xml:space="preserve"> </w:t>
      </w:r>
    </w:p>
    <w:p w14:paraId="40DFECA8" w14:textId="77777777" w:rsidR="00E76109" w:rsidRDefault="00000000">
      <w:pPr>
        <w:spacing w:after="107" w:line="253" w:lineRule="auto"/>
        <w:ind w:left="9" w:right="127"/>
        <w:jc w:val="left"/>
      </w:pPr>
      <w:r>
        <w:rPr>
          <w:b/>
        </w:rPr>
        <w:t xml:space="preserve">A specific duty under the 2005 legislation required all schools to produce a Disability Equality Scheme and an associated action plan covering a three-year cycle. This is the substance of the rest of this document. </w:t>
      </w:r>
      <w:r>
        <w:t xml:space="preserve"> </w:t>
      </w:r>
    </w:p>
    <w:p w14:paraId="6986B994" w14:textId="77777777" w:rsidR="00E76109" w:rsidRDefault="00000000">
      <w:pPr>
        <w:spacing w:after="167" w:line="259" w:lineRule="auto"/>
        <w:ind w:left="14" w:firstLine="0"/>
        <w:jc w:val="left"/>
      </w:pPr>
      <w:r>
        <w:rPr>
          <w:b/>
        </w:rPr>
        <w:t xml:space="preserve"> </w:t>
      </w:r>
      <w:r>
        <w:t xml:space="preserve"> </w:t>
      </w:r>
    </w:p>
    <w:p w14:paraId="708A46B8" w14:textId="77777777" w:rsidR="00E76109" w:rsidRDefault="00000000">
      <w:pPr>
        <w:pStyle w:val="Heading2"/>
        <w:ind w:left="9" w:right="127"/>
      </w:pPr>
      <w:r>
        <w:t xml:space="preserve">1.3 SUAT’s Strategic Priorities  </w:t>
      </w:r>
    </w:p>
    <w:p w14:paraId="03C7E687" w14:textId="77777777" w:rsidR="00E76109" w:rsidRDefault="00000000">
      <w:pPr>
        <w:spacing w:after="0" w:line="259" w:lineRule="auto"/>
        <w:ind w:left="14" w:firstLine="0"/>
        <w:jc w:val="left"/>
      </w:pPr>
      <w:r>
        <w:rPr>
          <w:b/>
        </w:rPr>
        <w:t xml:space="preserve"> </w:t>
      </w:r>
      <w:r>
        <w:t xml:space="preserve"> </w:t>
      </w:r>
    </w:p>
    <w:p w14:paraId="26E368E4" w14:textId="77777777" w:rsidR="00E76109" w:rsidRDefault="00000000">
      <w:pPr>
        <w:ind w:left="9" w:right="115"/>
      </w:pPr>
      <w:r>
        <w:t xml:space="preserve">SUAT is committed to achieving a level of excellence which ensures the success of every student. Ensuring the success of every student requires pupils who are responsive to learning, staff who are committed to the success of all pupils, and all parents to be supportive of the educational process.   </w:t>
      </w:r>
    </w:p>
    <w:p w14:paraId="7D3BADDE" w14:textId="77777777" w:rsidR="00E76109" w:rsidRDefault="00000000">
      <w:pPr>
        <w:spacing w:after="0" w:line="259" w:lineRule="auto"/>
        <w:ind w:left="70" w:firstLine="0"/>
        <w:jc w:val="center"/>
      </w:pPr>
      <w:r>
        <w:rPr>
          <w:b/>
        </w:rPr>
        <w:t xml:space="preserve"> </w:t>
      </w:r>
      <w:r>
        <w:t xml:space="preserve"> </w:t>
      </w:r>
    </w:p>
    <w:p w14:paraId="758A22F1" w14:textId="77777777" w:rsidR="00E76109" w:rsidRDefault="00000000">
      <w:pPr>
        <w:spacing w:after="12" w:line="253" w:lineRule="auto"/>
        <w:ind w:left="9" w:right="127"/>
        <w:jc w:val="left"/>
      </w:pPr>
      <w:r>
        <w:rPr>
          <w:b/>
        </w:rPr>
        <w:t xml:space="preserve">Mission Statement </w:t>
      </w:r>
      <w:r>
        <w:t xml:space="preserve"> </w:t>
      </w:r>
    </w:p>
    <w:p w14:paraId="4F6B7D26" w14:textId="77777777" w:rsidR="00E76109" w:rsidRDefault="00000000">
      <w:pPr>
        <w:ind w:left="9" w:right="115"/>
      </w:pPr>
      <w:r>
        <w:t xml:space="preserve">To enable pupils to achieve their full potential and become equipped to lead a successful adult life.  </w:t>
      </w:r>
    </w:p>
    <w:p w14:paraId="69ACEF8C" w14:textId="77777777" w:rsidR="00E76109" w:rsidRDefault="00000000">
      <w:pPr>
        <w:spacing w:after="0" w:line="259" w:lineRule="auto"/>
        <w:ind w:left="14" w:firstLine="0"/>
        <w:jc w:val="left"/>
      </w:pPr>
      <w:r>
        <w:t xml:space="preserve">  </w:t>
      </w:r>
    </w:p>
    <w:p w14:paraId="2A6EB869" w14:textId="77777777" w:rsidR="00E76109" w:rsidRDefault="00000000">
      <w:pPr>
        <w:pStyle w:val="Heading1"/>
        <w:ind w:left="9" w:right="127"/>
      </w:pPr>
      <w:r>
        <w:t xml:space="preserve">SUAT Aims  </w:t>
      </w:r>
    </w:p>
    <w:p w14:paraId="74A552DB" w14:textId="77777777" w:rsidR="00E76109" w:rsidRDefault="00000000">
      <w:pPr>
        <w:ind w:left="9" w:right="115"/>
      </w:pPr>
      <w:r>
        <w:t xml:space="preserve">To encourage pupils to grow to their full potential and to develop confidence and pride in their achievements, so they can achieve emotional and economic well-being.  </w:t>
      </w:r>
    </w:p>
    <w:p w14:paraId="05689D0A" w14:textId="77777777" w:rsidR="00E76109" w:rsidRDefault="00000000">
      <w:pPr>
        <w:spacing w:after="0" w:line="259" w:lineRule="auto"/>
        <w:ind w:left="14" w:firstLine="0"/>
        <w:jc w:val="left"/>
      </w:pPr>
      <w:r>
        <w:t xml:space="preserve">  </w:t>
      </w:r>
    </w:p>
    <w:p w14:paraId="195D3751" w14:textId="77777777" w:rsidR="00E76109" w:rsidRDefault="00000000">
      <w:pPr>
        <w:ind w:left="9" w:right="115"/>
      </w:pPr>
      <w:r>
        <w:t xml:space="preserve">To promote a culture of high expectations amongst the whole SUAT community of schools so that pupils can make a positive contribution to society.  </w:t>
      </w:r>
    </w:p>
    <w:p w14:paraId="281FD81F" w14:textId="77777777" w:rsidR="00E76109" w:rsidRDefault="00000000">
      <w:pPr>
        <w:spacing w:after="0" w:line="259" w:lineRule="auto"/>
        <w:ind w:left="14" w:firstLine="0"/>
        <w:jc w:val="left"/>
      </w:pPr>
      <w:r>
        <w:t xml:space="preserve">  </w:t>
      </w:r>
    </w:p>
    <w:p w14:paraId="68B2F1DB" w14:textId="77777777" w:rsidR="00E76109" w:rsidRDefault="00000000">
      <w:pPr>
        <w:ind w:left="9" w:right="115"/>
      </w:pPr>
      <w:r>
        <w:t xml:space="preserve">To provide a broad and balanced curriculum enabling all pupils to follow an appropriate pathway which helps them to develop as lifelong learners.  </w:t>
      </w:r>
    </w:p>
    <w:p w14:paraId="33F53B2C" w14:textId="77777777" w:rsidR="00E76109" w:rsidRDefault="00000000">
      <w:pPr>
        <w:spacing w:after="0" w:line="259" w:lineRule="auto"/>
        <w:ind w:left="14" w:firstLine="0"/>
        <w:jc w:val="left"/>
      </w:pPr>
      <w:r>
        <w:lastRenderedPageBreak/>
        <w:t xml:space="preserve">  </w:t>
      </w:r>
    </w:p>
    <w:p w14:paraId="61EBCDF1" w14:textId="77777777" w:rsidR="00E76109" w:rsidRDefault="00000000">
      <w:pPr>
        <w:ind w:left="9" w:right="115"/>
      </w:pPr>
      <w:r>
        <w:t xml:space="preserve">To give all pupils equal opportunities so that they receive access to </w:t>
      </w:r>
      <w:proofErr w:type="gramStart"/>
      <w:r>
        <w:t>high quality</w:t>
      </w:r>
      <w:proofErr w:type="gramEnd"/>
      <w:r>
        <w:t xml:space="preserve"> education, regardless of race, gender or disability.  </w:t>
      </w:r>
    </w:p>
    <w:p w14:paraId="2E4870EA" w14:textId="77777777" w:rsidR="00E76109" w:rsidRDefault="00000000">
      <w:pPr>
        <w:spacing w:after="0" w:line="259" w:lineRule="auto"/>
        <w:ind w:left="14" w:firstLine="0"/>
        <w:jc w:val="left"/>
      </w:pPr>
      <w:r>
        <w:t xml:space="preserve">  </w:t>
      </w:r>
    </w:p>
    <w:p w14:paraId="2C209D19" w14:textId="77777777" w:rsidR="00E76109" w:rsidRDefault="00000000">
      <w:pPr>
        <w:ind w:left="9" w:right="115"/>
      </w:pPr>
      <w:r>
        <w:t xml:space="preserve">To encourage pupils to develop and maintain positive relationships and reasoned, informed attitudes, values and beliefs.  </w:t>
      </w:r>
    </w:p>
    <w:p w14:paraId="7A37849F" w14:textId="77777777" w:rsidR="00E76109" w:rsidRDefault="00000000">
      <w:pPr>
        <w:spacing w:after="12" w:line="259" w:lineRule="auto"/>
        <w:ind w:left="14" w:firstLine="0"/>
        <w:jc w:val="left"/>
      </w:pPr>
      <w:r>
        <w:t xml:space="preserve">  </w:t>
      </w:r>
    </w:p>
    <w:tbl>
      <w:tblPr>
        <w:tblStyle w:val="TableGrid"/>
        <w:tblpPr w:vertAnchor="page" w:horzAnchor="page" w:tblpX="1397" w:tblpY="2952"/>
        <w:tblOverlap w:val="never"/>
        <w:tblW w:w="9763" w:type="dxa"/>
        <w:tblInd w:w="0" w:type="dxa"/>
        <w:tblCellMar>
          <w:top w:w="41" w:type="dxa"/>
          <w:left w:w="108" w:type="dxa"/>
          <w:bottom w:w="0" w:type="dxa"/>
          <w:right w:w="115" w:type="dxa"/>
        </w:tblCellMar>
        <w:tblLook w:val="04A0" w:firstRow="1" w:lastRow="0" w:firstColumn="1" w:lastColumn="0" w:noHBand="0" w:noVBand="1"/>
      </w:tblPr>
      <w:tblGrid>
        <w:gridCol w:w="2559"/>
        <w:gridCol w:w="1591"/>
        <w:gridCol w:w="677"/>
        <w:gridCol w:w="1673"/>
        <w:gridCol w:w="697"/>
        <w:gridCol w:w="1658"/>
        <w:gridCol w:w="908"/>
      </w:tblGrid>
      <w:tr w:rsidR="00E76109" w14:paraId="5FE47F0C" w14:textId="77777777">
        <w:trPr>
          <w:trHeight w:val="322"/>
        </w:trPr>
        <w:tc>
          <w:tcPr>
            <w:tcW w:w="2559" w:type="dxa"/>
            <w:vMerge w:val="restart"/>
            <w:tcBorders>
              <w:top w:val="nil"/>
              <w:left w:val="single" w:sz="4" w:space="0" w:color="000000"/>
              <w:bottom w:val="single" w:sz="4" w:space="0" w:color="000000"/>
              <w:right w:val="single" w:sz="4" w:space="0" w:color="000000"/>
            </w:tcBorders>
          </w:tcPr>
          <w:p w14:paraId="3EE7BEF9" w14:textId="77777777" w:rsidR="00E76109" w:rsidRDefault="00000000">
            <w:pPr>
              <w:spacing w:after="0" w:line="259" w:lineRule="auto"/>
              <w:ind w:left="0" w:firstLine="0"/>
              <w:jc w:val="left"/>
            </w:pPr>
            <w:r>
              <w:rPr>
                <w:rFonts w:ascii="Calibri" w:eastAsia="Calibri" w:hAnsi="Calibri" w:cs="Calibri"/>
              </w:rPr>
              <w:t xml:space="preserve">Audience:  </w:t>
            </w:r>
          </w:p>
        </w:tc>
        <w:tc>
          <w:tcPr>
            <w:tcW w:w="1591" w:type="dxa"/>
            <w:tcBorders>
              <w:top w:val="nil"/>
              <w:left w:val="single" w:sz="4" w:space="0" w:color="000000"/>
              <w:bottom w:val="single" w:sz="4" w:space="0" w:color="000000"/>
              <w:right w:val="single" w:sz="4" w:space="0" w:color="000000"/>
            </w:tcBorders>
          </w:tcPr>
          <w:p w14:paraId="5B962FFF" w14:textId="77777777" w:rsidR="00E76109" w:rsidRDefault="00000000">
            <w:pPr>
              <w:spacing w:after="0" w:line="259" w:lineRule="auto"/>
              <w:ind w:left="0" w:firstLine="0"/>
              <w:jc w:val="left"/>
            </w:pPr>
            <w:r>
              <w:rPr>
                <w:rFonts w:ascii="Calibri" w:eastAsia="Calibri" w:hAnsi="Calibri" w:cs="Calibri"/>
              </w:rPr>
              <w:t xml:space="preserve">LAC  </w:t>
            </w:r>
          </w:p>
        </w:tc>
        <w:tc>
          <w:tcPr>
            <w:tcW w:w="677" w:type="dxa"/>
            <w:tcBorders>
              <w:top w:val="nil"/>
              <w:left w:val="single" w:sz="4" w:space="0" w:color="000000"/>
              <w:bottom w:val="single" w:sz="4" w:space="0" w:color="000000"/>
              <w:right w:val="single" w:sz="4" w:space="0" w:color="000000"/>
            </w:tcBorders>
          </w:tcPr>
          <w:p w14:paraId="2BBC25CD"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nil"/>
              <w:left w:val="single" w:sz="4" w:space="0" w:color="000000"/>
              <w:bottom w:val="single" w:sz="4" w:space="0" w:color="000000"/>
              <w:right w:val="single" w:sz="4" w:space="0" w:color="000000"/>
            </w:tcBorders>
          </w:tcPr>
          <w:p w14:paraId="6C02ECFB" w14:textId="77777777" w:rsidR="00E76109" w:rsidRDefault="00000000">
            <w:pPr>
              <w:spacing w:after="0" w:line="259" w:lineRule="auto"/>
              <w:ind w:left="0" w:firstLine="0"/>
              <w:jc w:val="left"/>
            </w:pPr>
            <w:r>
              <w:rPr>
                <w:rFonts w:ascii="Calibri" w:eastAsia="Calibri" w:hAnsi="Calibri" w:cs="Calibri"/>
              </w:rPr>
              <w:t xml:space="preserve">Trustees  </w:t>
            </w:r>
          </w:p>
        </w:tc>
        <w:tc>
          <w:tcPr>
            <w:tcW w:w="697" w:type="dxa"/>
            <w:tcBorders>
              <w:top w:val="nil"/>
              <w:left w:val="single" w:sz="4" w:space="0" w:color="000000"/>
              <w:bottom w:val="single" w:sz="4" w:space="0" w:color="000000"/>
              <w:right w:val="single" w:sz="4" w:space="0" w:color="000000"/>
            </w:tcBorders>
          </w:tcPr>
          <w:p w14:paraId="474A4C46"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nil"/>
              <w:left w:val="single" w:sz="4" w:space="0" w:color="000000"/>
              <w:bottom w:val="single" w:sz="4" w:space="0" w:color="000000"/>
              <w:right w:val="single" w:sz="4" w:space="0" w:color="000000"/>
            </w:tcBorders>
          </w:tcPr>
          <w:p w14:paraId="085CF346" w14:textId="77777777" w:rsidR="00E76109" w:rsidRDefault="00000000">
            <w:pPr>
              <w:spacing w:after="0" w:line="259" w:lineRule="auto"/>
              <w:ind w:left="2" w:firstLine="0"/>
              <w:jc w:val="left"/>
            </w:pPr>
            <w:r>
              <w:rPr>
                <w:rFonts w:ascii="Calibri" w:eastAsia="Calibri" w:hAnsi="Calibri" w:cs="Calibri"/>
              </w:rPr>
              <w:t xml:space="preserve">General Public  </w:t>
            </w:r>
          </w:p>
        </w:tc>
        <w:tc>
          <w:tcPr>
            <w:tcW w:w="908" w:type="dxa"/>
            <w:tcBorders>
              <w:top w:val="nil"/>
              <w:left w:val="single" w:sz="4" w:space="0" w:color="000000"/>
              <w:bottom w:val="single" w:sz="4" w:space="0" w:color="000000"/>
              <w:right w:val="single" w:sz="4" w:space="0" w:color="000000"/>
            </w:tcBorders>
          </w:tcPr>
          <w:p w14:paraId="70ED6FBC"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r w:rsidR="00E76109" w14:paraId="14B53E10" w14:textId="77777777">
        <w:trPr>
          <w:trHeight w:val="372"/>
        </w:trPr>
        <w:tc>
          <w:tcPr>
            <w:tcW w:w="0" w:type="auto"/>
            <w:vMerge/>
            <w:tcBorders>
              <w:top w:val="nil"/>
              <w:left w:val="single" w:sz="4" w:space="0" w:color="000000"/>
              <w:bottom w:val="single" w:sz="4" w:space="0" w:color="000000"/>
              <w:right w:val="single" w:sz="4" w:space="0" w:color="000000"/>
            </w:tcBorders>
          </w:tcPr>
          <w:p w14:paraId="5BEAE405" w14:textId="77777777" w:rsidR="00E76109" w:rsidRDefault="00E76109">
            <w:pPr>
              <w:spacing w:after="160" w:line="259" w:lineRule="auto"/>
              <w:ind w:left="0" w:firstLine="0"/>
              <w:jc w:val="left"/>
            </w:pPr>
          </w:p>
        </w:tc>
        <w:tc>
          <w:tcPr>
            <w:tcW w:w="1591" w:type="dxa"/>
            <w:tcBorders>
              <w:top w:val="single" w:sz="4" w:space="0" w:color="000000"/>
              <w:left w:val="single" w:sz="4" w:space="0" w:color="000000"/>
              <w:bottom w:val="single" w:sz="4" w:space="0" w:color="000000"/>
              <w:right w:val="single" w:sz="4" w:space="0" w:color="000000"/>
            </w:tcBorders>
          </w:tcPr>
          <w:p w14:paraId="5D3A8CE6" w14:textId="77777777" w:rsidR="00E76109" w:rsidRDefault="00000000">
            <w:pPr>
              <w:spacing w:after="0" w:line="259" w:lineRule="auto"/>
              <w:ind w:left="0" w:firstLine="0"/>
              <w:jc w:val="left"/>
            </w:pPr>
            <w:r>
              <w:rPr>
                <w:rFonts w:ascii="Calibri" w:eastAsia="Calibri" w:hAnsi="Calibri" w:cs="Calibri"/>
              </w:rP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2A3C41C7"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64B42A2F" w14:textId="77777777" w:rsidR="00E76109" w:rsidRDefault="00000000">
            <w:pPr>
              <w:spacing w:after="0" w:line="259" w:lineRule="auto"/>
              <w:ind w:left="0" w:firstLine="0"/>
              <w:jc w:val="left"/>
            </w:pPr>
            <w:r>
              <w:rPr>
                <w:rFonts w:ascii="Calibri" w:eastAsia="Calibri" w:hAnsi="Calibri" w:cs="Calibri"/>
              </w:rPr>
              <w:t xml:space="preserve">Parents  </w:t>
            </w:r>
          </w:p>
        </w:tc>
        <w:tc>
          <w:tcPr>
            <w:tcW w:w="697" w:type="dxa"/>
            <w:tcBorders>
              <w:top w:val="single" w:sz="4" w:space="0" w:color="000000"/>
              <w:left w:val="single" w:sz="4" w:space="0" w:color="000000"/>
              <w:bottom w:val="single" w:sz="4" w:space="0" w:color="000000"/>
              <w:right w:val="single" w:sz="4" w:space="0" w:color="000000"/>
            </w:tcBorders>
          </w:tcPr>
          <w:p w14:paraId="6EC3446F"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54253DB9" w14:textId="77777777" w:rsidR="00E76109" w:rsidRDefault="00000000">
            <w:pPr>
              <w:spacing w:after="0" w:line="259" w:lineRule="auto"/>
              <w:ind w:left="2" w:firstLine="0"/>
              <w:jc w:val="left"/>
            </w:pPr>
            <w:r>
              <w:rPr>
                <w:rFonts w:ascii="Calibri" w:eastAsia="Calibri" w:hAnsi="Calibri" w:cs="Calibri"/>
              </w:rPr>
              <w:t xml:space="preserve">Pupils  </w:t>
            </w:r>
          </w:p>
        </w:tc>
        <w:tc>
          <w:tcPr>
            <w:tcW w:w="908" w:type="dxa"/>
            <w:tcBorders>
              <w:top w:val="single" w:sz="4" w:space="0" w:color="000000"/>
              <w:left w:val="single" w:sz="4" w:space="0" w:color="000000"/>
              <w:bottom w:val="single" w:sz="4" w:space="0" w:color="000000"/>
              <w:right w:val="single" w:sz="4" w:space="0" w:color="000000"/>
            </w:tcBorders>
          </w:tcPr>
          <w:p w14:paraId="33BDD586"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bl>
    <w:p w14:paraId="081AB120" w14:textId="77777777" w:rsidR="00E76109" w:rsidRDefault="00000000">
      <w:pPr>
        <w:ind w:left="9" w:right="115"/>
      </w:pPr>
      <w:r>
        <w:t xml:space="preserve">To foster links with our academy’s communities and beyond and to promote a tolerance of different beliefs and cultures.  </w:t>
      </w:r>
    </w:p>
    <w:p w14:paraId="0309CCC7" w14:textId="77777777" w:rsidR="00E76109" w:rsidRDefault="00000000">
      <w:pPr>
        <w:spacing w:after="0" w:line="259" w:lineRule="auto"/>
        <w:ind w:left="14" w:firstLine="0"/>
        <w:jc w:val="left"/>
      </w:pPr>
      <w:r>
        <w:t xml:space="preserve">  </w:t>
      </w:r>
    </w:p>
    <w:p w14:paraId="2A01B1F4" w14:textId="77777777" w:rsidR="00E76109" w:rsidRDefault="00000000">
      <w:pPr>
        <w:ind w:left="9" w:right="115"/>
      </w:pPr>
      <w:r>
        <w:t xml:space="preserve">To enable pupils to explore their spiritual, cultural and moral development.  </w:t>
      </w:r>
    </w:p>
    <w:p w14:paraId="1E14B84F" w14:textId="77777777" w:rsidR="00E76109" w:rsidRDefault="00000000">
      <w:pPr>
        <w:spacing w:after="0" w:line="259" w:lineRule="auto"/>
        <w:ind w:left="14" w:firstLine="0"/>
        <w:jc w:val="left"/>
      </w:pPr>
      <w:r>
        <w:t xml:space="preserve">  </w:t>
      </w:r>
    </w:p>
    <w:p w14:paraId="1BEF70F0" w14:textId="77777777" w:rsidR="00E76109" w:rsidRDefault="00000000">
      <w:pPr>
        <w:ind w:left="9" w:right="115"/>
      </w:pPr>
      <w:r>
        <w:t xml:space="preserve">To encourage pupils to make healthy choices in relation to their lifestyle.  </w:t>
      </w:r>
    </w:p>
    <w:p w14:paraId="4BCC708B" w14:textId="77777777" w:rsidR="00E76109" w:rsidRDefault="00000000">
      <w:pPr>
        <w:spacing w:after="0" w:line="259" w:lineRule="auto"/>
        <w:ind w:left="14" w:firstLine="0"/>
        <w:jc w:val="left"/>
      </w:pPr>
      <w:r>
        <w:rPr>
          <w:b/>
        </w:rPr>
        <w:t xml:space="preserve"> </w:t>
      </w:r>
      <w:r>
        <w:t xml:space="preserve"> </w:t>
      </w:r>
    </w:p>
    <w:p w14:paraId="7D0657AA" w14:textId="77777777" w:rsidR="00E76109" w:rsidRDefault="00000000">
      <w:pPr>
        <w:pStyle w:val="Heading2"/>
        <w:ind w:left="9" w:right="127"/>
      </w:pPr>
      <w:r>
        <w:t>1.4 Strengths &amp; Weaknesses</w:t>
      </w:r>
      <w:r>
        <w:rPr>
          <w:b w:val="0"/>
          <w:i/>
        </w:rPr>
        <w:t xml:space="preserve"> </w:t>
      </w:r>
      <w:r>
        <w:t xml:space="preserve"> </w:t>
      </w:r>
    </w:p>
    <w:p w14:paraId="775E066C" w14:textId="77777777" w:rsidR="00E76109" w:rsidRDefault="00000000">
      <w:pPr>
        <w:ind w:left="9" w:right="115"/>
      </w:pPr>
      <w:r>
        <w:t xml:space="preserve">SUAT recognises that it has both strengths and weaknesses upon which to improve to ensure that all pupils, staff, parents, visitors and volunteers are not discriminated against due to their disability.  </w:t>
      </w:r>
    </w:p>
    <w:p w14:paraId="6D294C33" w14:textId="77777777" w:rsidR="00E76109" w:rsidRDefault="00000000">
      <w:pPr>
        <w:spacing w:after="0" w:line="259" w:lineRule="auto"/>
        <w:ind w:left="14" w:firstLine="0"/>
        <w:jc w:val="left"/>
      </w:pPr>
      <w:r>
        <w:t xml:space="preserve">  </w:t>
      </w:r>
    </w:p>
    <w:tbl>
      <w:tblPr>
        <w:tblStyle w:val="TableGrid"/>
        <w:tblW w:w="9784" w:type="dxa"/>
        <w:tblInd w:w="24" w:type="dxa"/>
        <w:tblCellMar>
          <w:top w:w="14" w:type="dxa"/>
          <w:left w:w="108" w:type="dxa"/>
          <w:bottom w:w="0" w:type="dxa"/>
          <w:right w:w="0" w:type="dxa"/>
        </w:tblCellMar>
        <w:tblLook w:val="04A0" w:firstRow="1" w:lastRow="0" w:firstColumn="1" w:lastColumn="0" w:noHBand="0" w:noVBand="1"/>
      </w:tblPr>
      <w:tblGrid>
        <w:gridCol w:w="4894"/>
        <w:gridCol w:w="4890"/>
      </w:tblGrid>
      <w:tr w:rsidR="00E76109" w14:paraId="0404C9EB" w14:textId="77777777">
        <w:trPr>
          <w:trHeight w:val="290"/>
        </w:trPr>
        <w:tc>
          <w:tcPr>
            <w:tcW w:w="4895" w:type="dxa"/>
            <w:tcBorders>
              <w:top w:val="single" w:sz="4" w:space="0" w:color="000000"/>
              <w:left w:val="single" w:sz="4" w:space="0" w:color="000000"/>
              <w:bottom w:val="single" w:sz="4" w:space="0" w:color="000000"/>
              <w:right w:val="single" w:sz="4" w:space="0" w:color="000000"/>
            </w:tcBorders>
          </w:tcPr>
          <w:p w14:paraId="645D412D" w14:textId="77777777" w:rsidR="00E76109" w:rsidRDefault="00000000">
            <w:pPr>
              <w:spacing w:after="0" w:line="259" w:lineRule="auto"/>
              <w:ind w:left="0" w:firstLine="0"/>
              <w:jc w:val="left"/>
            </w:pPr>
            <w:r>
              <w:rPr>
                <w:b/>
              </w:rPr>
              <w:t xml:space="preserve">Strengths </w:t>
            </w:r>
            <w:r>
              <w:t xml:space="preserve"> </w:t>
            </w:r>
          </w:p>
        </w:tc>
        <w:tc>
          <w:tcPr>
            <w:tcW w:w="4890" w:type="dxa"/>
            <w:tcBorders>
              <w:top w:val="single" w:sz="4" w:space="0" w:color="000000"/>
              <w:left w:val="single" w:sz="4" w:space="0" w:color="000000"/>
              <w:bottom w:val="single" w:sz="4" w:space="0" w:color="000000"/>
              <w:right w:val="single" w:sz="4" w:space="0" w:color="000000"/>
            </w:tcBorders>
          </w:tcPr>
          <w:p w14:paraId="689A56E7" w14:textId="77777777" w:rsidR="00E76109" w:rsidRDefault="00000000">
            <w:pPr>
              <w:spacing w:after="0" w:line="259" w:lineRule="auto"/>
              <w:ind w:left="0" w:firstLine="0"/>
              <w:jc w:val="left"/>
            </w:pPr>
            <w:r>
              <w:rPr>
                <w:b/>
              </w:rPr>
              <w:t xml:space="preserve">Weaknesses </w:t>
            </w:r>
            <w:r>
              <w:t xml:space="preserve"> </w:t>
            </w:r>
          </w:p>
        </w:tc>
      </w:tr>
      <w:tr w:rsidR="00E76109" w14:paraId="0D900E58" w14:textId="77777777">
        <w:trPr>
          <w:trHeight w:val="794"/>
        </w:trPr>
        <w:tc>
          <w:tcPr>
            <w:tcW w:w="4895" w:type="dxa"/>
            <w:tcBorders>
              <w:top w:val="single" w:sz="4" w:space="0" w:color="000000"/>
              <w:left w:val="single" w:sz="4" w:space="0" w:color="000000"/>
              <w:bottom w:val="single" w:sz="4" w:space="0" w:color="000000"/>
              <w:right w:val="single" w:sz="4" w:space="0" w:color="000000"/>
            </w:tcBorders>
          </w:tcPr>
          <w:p w14:paraId="46C2E25C" w14:textId="77777777" w:rsidR="00E76109" w:rsidRDefault="00000000">
            <w:pPr>
              <w:spacing w:after="0" w:line="259" w:lineRule="auto"/>
              <w:ind w:left="0" w:firstLine="0"/>
              <w:jc w:val="left"/>
            </w:pPr>
            <w:r>
              <w:t xml:space="preserve">Academic mentoring  </w:t>
            </w:r>
          </w:p>
        </w:tc>
        <w:tc>
          <w:tcPr>
            <w:tcW w:w="4890" w:type="dxa"/>
            <w:tcBorders>
              <w:top w:val="single" w:sz="4" w:space="0" w:color="000000"/>
              <w:left w:val="single" w:sz="4" w:space="0" w:color="000000"/>
              <w:bottom w:val="single" w:sz="4" w:space="0" w:color="000000"/>
              <w:right w:val="single" w:sz="4" w:space="0" w:color="000000"/>
            </w:tcBorders>
          </w:tcPr>
          <w:p w14:paraId="3D72C0C8" w14:textId="77777777" w:rsidR="00E76109" w:rsidRDefault="00000000">
            <w:pPr>
              <w:spacing w:after="2" w:line="238" w:lineRule="auto"/>
              <w:ind w:left="0" w:firstLine="0"/>
            </w:pPr>
            <w:r>
              <w:t>Additional</w:t>
            </w:r>
            <w:r>
              <w:rPr>
                <w:color w:val="FF0000"/>
              </w:rPr>
              <w:t xml:space="preserve"> </w:t>
            </w:r>
            <w:r>
              <w:t xml:space="preserve">involvement in extra-curricular activities required  </w:t>
            </w:r>
          </w:p>
          <w:p w14:paraId="765A9EEE" w14:textId="77777777" w:rsidR="00E76109" w:rsidRDefault="00000000">
            <w:pPr>
              <w:spacing w:after="0" w:line="259" w:lineRule="auto"/>
              <w:ind w:left="0" w:firstLine="0"/>
              <w:jc w:val="left"/>
            </w:pPr>
            <w:r>
              <w:rPr>
                <w:color w:val="FF0000"/>
              </w:rPr>
              <w:t xml:space="preserve"> </w:t>
            </w:r>
            <w:r>
              <w:t xml:space="preserve"> </w:t>
            </w:r>
          </w:p>
        </w:tc>
      </w:tr>
      <w:tr w:rsidR="00E76109" w14:paraId="366C3B0D" w14:textId="77777777">
        <w:trPr>
          <w:trHeight w:val="564"/>
        </w:trPr>
        <w:tc>
          <w:tcPr>
            <w:tcW w:w="4895" w:type="dxa"/>
            <w:tcBorders>
              <w:top w:val="single" w:sz="4" w:space="0" w:color="000000"/>
              <w:left w:val="single" w:sz="4" w:space="0" w:color="000000"/>
              <w:bottom w:val="single" w:sz="4" w:space="0" w:color="000000"/>
              <w:right w:val="single" w:sz="4" w:space="0" w:color="000000"/>
            </w:tcBorders>
          </w:tcPr>
          <w:p w14:paraId="6A82FF70" w14:textId="77777777" w:rsidR="00E76109" w:rsidRDefault="00000000">
            <w:pPr>
              <w:spacing w:after="0" w:line="259" w:lineRule="auto"/>
              <w:ind w:left="0" w:firstLine="0"/>
              <w:jc w:val="left"/>
            </w:pPr>
            <w:r>
              <w:t xml:space="preserve">Pastoral support system and staff  </w:t>
            </w:r>
          </w:p>
        </w:tc>
        <w:tc>
          <w:tcPr>
            <w:tcW w:w="4890" w:type="dxa"/>
            <w:tcBorders>
              <w:top w:val="single" w:sz="4" w:space="0" w:color="000000"/>
              <w:left w:val="single" w:sz="4" w:space="0" w:color="000000"/>
              <w:bottom w:val="single" w:sz="4" w:space="0" w:color="000000"/>
              <w:right w:val="single" w:sz="4" w:space="0" w:color="000000"/>
            </w:tcBorders>
          </w:tcPr>
          <w:p w14:paraId="3E8E51BE" w14:textId="77777777" w:rsidR="00E76109" w:rsidRDefault="00000000">
            <w:pPr>
              <w:spacing w:after="0" w:line="259" w:lineRule="auto"/>
              <w:ind w:left="0" w:firstLine="0"/>
              <w:jc w:val="left"/>
            </w:pPr>
            <w:r>
              <w:t>Identification of disabled parents / carers</w:t>
            </w:r>
            <w:r>
              <w:rPr>
                <w:color w:val="FF0000"/>
              </w:rPr>
              <w:t xml:space="preserve"> </w:t>
            </w:r>
            <w:r>
              <w:t xml:space="preserve"> </w:t>
            </w:r>
          </w:p>
          <w:p w14:paraId="74E2A8A2" w14:textId="77777777" w:rsidR="00E76109" w:rsidRDefault="00000000">
            <w:pPr>
              <w:spacing w:after="0" w:line="259" w:lineRule="auto"/>
              <w:ind w:left="0" w:firstLine="0"/>
              <w:jc w:val="left"/>
            </w:pPr>
            <w:r>
              <w:t xml:space="preserve">  </w:t>
            </w:r>
          </w:p>
        </w:tc>
      </w:tr>
      <w:tr w:rsidR="00E76109" w14:paraId="71949B58" w14:textId="77777777">
        <w:trPr>
          <w:trHeight w:val="562"/>
        </w:trPr>
        <w:tc>
          <w:tcPr>
            <w:tcW w:w="4895" w:type="dxa"/>
            <w:tcBorders>
              <w:top w:val="single" w:sz="4" w:space="0" w:color="000000"/>
              <w:left w:val="single" w:sz="4" w:space="0" w:color="000000"/>
              <w:bottom w:val="single" w:sz="4" w:space="0" w:color="000000"/>
              <w:right w:val="single" w:sz="4" w:space="0" w:color="000000"/>
            </w:tcBorders>
          </w:tcPr>
          <w:p w14:paraId="71222049" w14:textId="77777777" w:rsidR="00E76109" w:rsidRDefault="00000000">
            <w:pPr>
              <w:spacing w:after="0" w:line="259" w:lineRule="auto"/>
              <w:ind w:left="0" w:firstLine="0"/>
              <w:jc w:val="left"/>
            </w:pPr>
            <w:r>
              <w:t xml:space="preserve">Physical environment  </w:t>
            </w:r>
          </w:p>
        </w:tc>
        <w:tc>
          <w:tcPr>
            <w:tcW w:w="4890" w:type="dxa"/>
            <w:tcBorders>
              <w:top w:val="single" w:sz="4" w:space="0" w:color="000000"/>
              <w:left w:val="single" w:sz="4" w:space="0" w:color="000000"/>
              <w:bottom w:val="single" w:sz="4" w:space="0" w:color="000000"/>
              <w:right w:val="single" w:sz="4" w:space="0" w:color="000000"/>
            </w:tcBorders>
          </w:tcPr>
          <w:p w14:paraId="453D840F" w14:textId="77777777" w:rsidR="00E76109" w:rsidRDefault="00000000">
            <w:pPr>
              <w:spacing w:after="0" w:line="259" w:lineRule="auto"/>
              <w:ind w:left="0" w:firstLine="0"/>
              <w:jc w:val="left"/>
            </w:pPr>
            <w:r>
              <w:t xml:space="preserve">Physical environment  </w:t>
            </w:r>
          </w:p>
          <w:p w14:paraId="640010E2" w14:textId="77777777" w:rsidR="00E76109" w:rsidRDefault="00000000">
            <w:pPr>
              <w:spacing w:after="0" w:line="259" w:lineRule="auto"/>
              <w:ind w:left="0" w:firstLine="0"/>
              <w:jc w:val="left"/>
            </w:pPr>
            <w:r>
              <w:rPr>
                <w:color w:val="FF0000"/>
              </w:rPr>
              <w:t xml:space="preserve"> </w:t>
            </w:r>
            <w:r>
              <w:t xml:space="preserve"> </w:t>
            </w:r>
          </w:p>
        </w:tc>
      </w:tr>
      <w:tr w:rsidR="00E76109" w14:paraId="5F8935FA" w14:textId="77777777">
        <w:trPr>
          <w:trHeight w:val="564"/>
        </w:trPr>
        <w:tc>
          <w:tcPr>
            <w:tcW w:w="4895" w:type="dxa"/>
            <w:tcBorders>
              <w:top w:val="single" w:sz="4" w:space="0" w:color="000000"/>
              <w:left w:val="single" w:sz="4" w:space="0" w:color="000000"/>
              <w:bottom w:val="single" w:sz="4" w:space="0" w:color="000000"/>
              <w:right w:val="single" w:sz="4" w:space="0" w:color="000000"/>
            </w:tcBorders>
          </w:tcPr>
          <w:p w14:paraId="6D1878BA" w14:textId="77777777" w:rsidR="00E76109" w:rsidRDefault="00000000">
            <w:pPr>
              <w:spacing w:after="0" w:line="259" w:lineRule="auto"/>
              <w:ind w:left="0" w:firstLine="0"/>
              <w:jc w:val="left"/>
            </w:pPr>
            <w:r>
              <w:t xml:space="preserve">Accessibility  </w:t>
            </w:r>
          </w:p>
          <w:p w14:paraId="5EDC57DA" w14:textId="77777777" w:rsidR="00E76109" w:rsidRDefault="00000000">
            <w:pPr>
              <w:spacing w:after="0" w:line="259" w:lineRule="auto"/>
              <w:ind w:left="0" w:firstLine="0"/>
              <w:jc w:val="left"/>
            </w:pPr>
            <w:r>
              <w:t xml:space="preserve">  </w:t>
            </w:r>
          </w:p>
        </w:tc>
        <w:tc>
          <w:tcPr>
            <w:tcW w:w="4890" w:type="dxa"/>
            <w:tcBorders>
              <w:top w:val="single" w:sz="4" w:space="0" w:color="000000"/>
              <w:left w:val="single" w:sz="4" w:space="0" w:color="000000"/>
              <w:bottom w:val="single" w:sz="4" w:space="0" w:color="000000"/>
              <w:right w:val="single" w:sz="4" w:space="0" w:color="000000"/>
            </w:tcBorders>
          </w:tcPr>
          <w:p w14:paraId="46232FC5" w14:textId="77777777" w:rsidR="00E76109" w:rsidRDefault="00000000">
            <w:pPr>
              <w:spacing w:after="0" w:line="259" w:lineRule="auto"/>
              <w:ind w:left="0" w:firstLine="0"/>
              <w:jc w:val="left"/>
            </w:pPr>
            <w:r>
              <w:t xml:space="preserve">Accessibility  </w:t>
            </w:r>
          </w:p>
          <w:p w14:paraId="4EEC6FC8" w14:textId="77777777" w:rsidR="00E76109" w:rsidRDefault="00000000">
            <w:pPr>
              <w:spacing w:after="0" w:line="259" w:lineRule="auto"/>
              <w:ind w:left="0" w:firstLine="0"/>
              <w:jc w:val="left"/>
            </w:pPr>
            <w:r>
              <w:rPr>
                <w:color w:val="FF0000"/>
              </w:rPr>
              <w:t xml:space="preserve"> </w:t>
            </w:r>
            <w:r>
              <w:t xml:space="preserve"> </w:t>
            </w:r>
          </w:p>
        </w:tc>
      </w:tr>
      <w:tr w:rsidR="00E76109" w14:paraId="0A681BB1" w14:textId="77777777">
        <w:trPr>
          <w:trHeight w:val="562"/>
        </w:trPr>
        <w:tc>
          <w:tcPr>
            <w:tcW w:w="4895" w:type="dxa"/>
            <w:tcBorders>
              <w:top w:val="single" w:sz="4" w:space="0" w:color="000000"/>
              <w:left w:val="single" w:sz="4" w:space="0" w:color="000000"/>
              <w:bottom w:val="single" w:sz="4" w:space="0" w:color="000000"/>
              <w:right w:val="single" w:sz="4" w:space="0" w:color="000000"/>
            </w:tcBorders>
          </w:tcPr>
          <w:p w14:paraId="2DE8AE5C" w14:textId="77777777" w:rsidR="00E76109" w:rsidRDefault="00000000">
            <w:pPr>
              <w:spacing w:after="0" w:line="259" w:lineRule="auto"/>
              <w:ind w:left="0" w:firstLine="0"/>
            </w:pPr>
            <w:r>
              <w:t xml:space="preserve">Timetabling of pupils to accessible classrooms where required  </w:t>
            </w:r>
          </w:p>
        </w:tc>
        <w:tc>
          <w:tcPr>
            <w:tcW w:w="4890" w:type="dxa"/>
            <w:tcBorders>
              <w:top w:val="single" w:sz="4" w:space="0" w:color="000000"/>
              <w:left w:val="single" w:sz="4" w:space="0" w:color="000000"/>
              <w:bottom w:val="single" w:sz="4" w:space="0" w:color="000000"/>
              <w:right w:val="single" w:sz="4" w:space="0" w:color="000000"/>
            </w:tcBorders>
          </w:tcPr>
          <w:p w14:paraId="5275C089" w14:textId="77777777" w:rsidR="00E76109" w:rsidRDefault="00000000">
            <w:pPr>
              <w:spacing w:after="0" w:line="259" w:lineRule="auto"/>
              <w:ind w:left="0" w:firstLine="0"/>
              <w:jc w:val="left"/>
            </w:pPr>
            <w:r>
              <w:rPr>
                <w:color w:val="FF0000"/>
              </w:rPr>
              <w:t xml:space="preserve"> </w:t>
            </w:r>
            <w:r>
              <w:t xml:space="preserve"> </w:t>
            </w:r>
          </w:p>
        </w:tc>
      </w:tr>
      <w:tr w:rsidR="00E76109" w14:paraId="1ABB0CFC" w14:textId="77777777">
        <w:trPr>
          <w:trHeight w:val="838"/>
        </w:trPr>
        <w:tc>
          <w:tcPr>
            <w:tcW w:w="4895" w:type="dxa"/>
            <w:tcBorders>
              <w:top w:val="single" w:sz="4" w:space="0" w:color="000000"/>
              <w:left w:val="single" w:sz="4" w:space="0" w:color="000000"/>
              <w:bottom w:val="single" w:sz="4" w:space="0" w:color="000000"/>
              <w:right w:val="single" w:sz="4" w:space="0" w:color="000000"/>
            </w:tcBorders>
          </w:tcPr>
          <w:p w14:paraId="56FB198F" w14:textId="77777777" w:rsidR="00E76109" w:rsidRDefault="00000000">
            <w:pPr>
              <w:spacing w:after="0" w:line="240" w:lineRule="auto"/>
              <w:ind w:left="0" w:firstLine="0"/>
            </w:pPr>
            <w:r>
              <w:t xml:space="preserve">Sensitivity in the way in which the academy addresses the issue of disabilities  </w:t>
            </w:r>
          </w:p>
          <w:p w14:paraId="7A106EFE" w14:textId="77777777" w:rsidR="00E76109" w:rsidRDefault="00000000">
            <w:pPr>
              <w:spacing w:after="0" w:line="259" w:lineRule="auto"/>
              <w:ind w:left="0" w:firstLine="0"/>
              <w:jc w:val="left"/>
            </w:pPr>
            <w:r>
              <w:t xml:space="preserve">  </w:t>
            </w:r>
          </w:p>
        </w:tc>
        <w:tc>
          <w:tcPr>
            <w:tcW w:w="4890" w:type="dxa"/>
            <w:tcBorders>
              <w:top w:val="single" w:sz="4" w:space="0" w:color="000000"/>
              <w:left w:val="single" w:sz="4" w:space="0" w:color="000000"/>
              <w:bottom w:val="single" w:sz="4" w:space="0" w:color="000000"/>
              <w:right w:val="single" w:sz="4" w:space="0" w:color="000000"/>
            </w:tcBorders>
          </w:tcPr>
          <w:p w14:paraId="637F03A0" w14:textId="77777777" w:rsidR="00E76109" w:rsidRDefault="00000000">
            <w:pPr>
              <w:spacing w:after="0" w:line="259" w:lineRule="auto"/>
              <w:ind w:left="0" w:right="103" w:firstLine="0"/>
            </w:pPr>
            <w:r>
              <w:t>Special resources available i.e. height adjustable cookers, physiotherapy rooms. Ad hoc depending on student need.</w:t>
            </w:r>
            <w:r>
              <w:rPr>
                <w:color w:val="FF0000"/>
              </w:rPr>
              <w:t xml:space="preserve"> </w:t>
            </w:r>
            <w:r>
              <w:t xml:space="preserve"> </w:t>
            </w:r>
          </w:p>
        </w:tc>
      </w:tr>
      <w:tr w:rsidR="00E76109" w14:paraId="6B1574DF" w14:textId="77777777">
        <w:trPr>
          <w:trHeight w:val="562"/>
        </w:trPr>
        <w:tc>
          <w:tcPr>
            <w:tcW w:w="4895" w:type="dxa"/>
            <w:tcBorders>
              <w:top w:val="single" w:sz="4" w:space="0" w:color="000000"/>
              <w:left w:val="single" w:sz="4" w:space="0" w:color="000000"/>
              <w:bottom w:val="single" w:sz="4" w:space="0" w:color="000000"/>
              <w:right w:val="single" w:sz="4" w:space="0" w:color="000000"/>
            </w:tcBorders>
          </w:tcPr>
          <w:p w14:paraId="14EDDCB1" w14:textId="77777777" w:rsidR="00E76109" w:rsidRDefault="00000000">
            <w:pPr>
              <w:spacing w:after="0" w:line="259" w:lineRule="auto"/>
              <w:ind w:left="0" w:firstLine="0"/>
              <w:jc w:val="left"/>
            </w:pPr>
            <w:r>
              <w:t xml:space="preserve">Consultation with external agencies  </w:t>
            </w:r>
          </w:p>
          <w:p w14:paraId="04382E2C" w14:textId="77777777" w:rsidR="00E76109" w:rsidRDefault="00000000">
            <w:pPr>
              <w:spacing w:after="0" w:line="259" w:lineRule="auto"/>
              <w:ind w:left="0" w:firstLine="0"/>
              <w:jc w:val="left"/>
            </w:pPr>
            <w:r>
              <w:t xml:space="preserve">  </w:t>
            </w:r>
          </w:p>
        </w:tc>
        <w:tc>
          <w:tcPr>
            <w:tcW w:w="4890" w:type="dxa"/>
            <w:tcBorders>
              <w:top w:val="single" w:sz="4" w:space="0" w:color="000000"/>
              <w:left w:val="single" w:sz="4" w:space="0" w:color="000000"/>
              <w:bottom w:val="single" w:sz="4" w:space="0" w:color="000000"/>
              <w:right w:val="single" w:sz="4" w:space="0" w:color="000000"/>
            </w:tcBorders>
          </w:tcPr>
          <w:p w14:paraId="7A50067A" w14:textId="77777777" w:rsidR="00E76109" w:rsidRDefault="00000000">
            <w:pPr>
              <w:spacing w:after="0" w:line="259" w:lineRule="auto"/>
              <w:ind w:left="0" w:firstLine="0"/>
              <w:jc w:val="left"/>
            </w:pPr>
            <w:r>
              <w:rPr>
                <w:color w:val="FF0000"/>
              </w:rPr>
              <w:t xml:space="preserve"> </w:t>
            </w:r>
            <w:r>
              <w:t xml:space="preserve"> </w:t>
            </w:r>
          </w:p>
        </w:tc>
      </w:tr>
      <w:tr w:rsidR="00E76109" w14:paraId="330A3413" w14:textId="77777777">
        <w:trPr>
          <w:trHeight w:val="1046"/>
        </w:trPr>
        <w:tc>
          <w:tcPr>
            <w:tcW w:w="4895" w:type="dxa"/>
            <w:tcBorders>
              <w:top w:val="single" w:sz="4" w:space="0" w:color="000000"/>
              <w:left w:val="single" w:sz="4" w:space="0" w:color="000000"/>
              <w:bottom w:val="single" w:sz="4" w:space="0" w:color="000000"/>
              <w:right w:val="single" w:sz="4" w:space="0" w:color="000000"/>
            </w:tcBorders>
          </w:tcPr>
          <w:p w14:paraId="31318746" w14:textId="77777777" w:rsidR="00E76109" w:rsidRDefault="00000000">
            <w:pPr>
              <w:spacing w:after="6" w:line="237" w:lineRule="auto"/>
              <w:ind w:left="0" w:right="113" w:firstLine="0"/>
            </w:pPr>
            <w:r>
              <w:t xml:space="preserve">Academy literature asking about disability / promoting the welcoming nature of the SUAT academies  </w:t>
            </w:r>
          </w:p>
          <w:p w14:paraId="541F506F" w14:textId="77777777" w:rsidR="00E76109" w:rsidRDefault="00000000">
            <w:pPr>
              <w:spacing w:after="0" w:line="259" w:lineRule="auto"/>
              <w:ind w:left="0" w:firstLine="0"/>
              <w:jc w:val="left"/>
            </w:pPr>
            <w:r>
              <w:t xml:space="preserve">  </w:t>
            </w:r>
          </w:p>
        </w:tc>
        <w:tc>
          <w:tcPr>
            <w:tcW w:w="4890" w:type="dxa"/>
            <w:tcBorders>
              <w:top w:val="single" w:sz="4" w:space="0" w:color="000000"/>
              <w:left w:val="single" w:sz="4" w:space="0" w:color="000000"/>
              <w:bottom w:val="single" w:sz="4" w:space="0" w:color="000000"/>
              <w:right w:val="single" w:sz="4" w:space="0" w:color="000000"/>
            </w:tcBorders>
          </w:tcPr>
          <w:p w14:paraId="505DA184" w14:textId="77777777" w:rsidR="00E76109" w:rsidRDefault="00000000">
            <w:pPr>
              <w:spacing w:after="0" w:line="259" w:lineRule="auto"/>
              <w:ind w:left="0" w:firstLine="0"/>
              <w:jc w:val="left"/>
            </w:pPr>
            <w:r>
              <w:t xml:space="preserve">  </w:t>
            </w:r>
          </w:p>
        </w:tc>
      </w:tr>
      <w:tr w:rsidR="00E76109" w14:paraId="7F4A0C38" w14:textId="77777777">
        <w:trPr>
          <w:trHeight w:val="562"/>
        </w:trPr>
        <w:tc>
          <w:tcPr>
            <w:tcW w:w="4895" w:type="dxa"/>
            <w:tcBorders>
              <w:top w:val="single" w:sz="4" w:space="0" w:color="000000"/>
              <w:left w:val="single" w:sz="4" w:space="0" w:color="000000"/>
              <w:bottom w:val="single" w:sz="4" w:space="0" w:color="000000"/>
              <w:right w:val="single" w:sz="4" w:space="0" w:color="000000"/>
            </w:tcBorders>
          </w:tcPr>
          <w:p w14:paraId="297C7EB1" w14:textId="77777777" w:rsidR="00E76109" w:rsidRDefault="00000000">
            <w:pPr>
              <w:spacing w:after="0" w:line="259" w:lineRule="auto"/>
              <w:ind w:left="0" w:firstLine="0"/>
              <w:jc w:val="left"/>
            </w:pPr>
            <w:r>
              <w:t xml:space="preserve">SEN staff and resources  </w:t>
            </w:r>
          </w:p>
          <w:p w14:paraId="28151236" w14:textId="77777777" w:rsidR="00E76109" w:rsidRDefault="00000000">
            <w:pPr>
              <w:spacing w:after="0" w:line="259" w:lineRule="auto"/>
              <w:ind w:left="0" w:firstLine="0"/>
              <w:jc w:val="left"/>
            </w:pPr>
            <w:r>
              <w:t xml:space="preserve">  </w:t>
            </w:r>
          </w:p>
        </w:tc>
        <w:tc>
          <w:tcPr>
            <w:tcW w:w="4890" w:type="dxa"/>
            <w:tcBorders>
              <w:top w:val="single" w:sz="4" w:space="0" w:color="000000"/>
              <w:left w:val="single" w:sz="4" w:space="0" w:color="000000"/>
              <w:bottom w:val="single" w:sz="4" w:space="0" w:color="000000"/>
              <w:right w:val="single" w:sz="4" w:space="0" w:color="000000"/>
            </w:tcBorders>
          </w:tcPr>
          <w:p w14:paraId="4B686726" w14:textId="77777777" w:rsidR="00E76109" w:rsidRDefault="00000000">
            <w:pPr>
              <w:spacing w:after="0" w:line="259" w:lineRule="auto"/>
              <w:ind w:left="0" w:firstLine="0"/>
              <w:jc w:val="left"/>
            </w:pPr>
            <w:r>
              <w:rPr>
                <w:color w:val="FF0000"/>
              </w:rPr>
              <w:t xml:space="preserve"> </w:t>
            </w:r>
            <w:r>
              <w:t xml:space="preserve"> </w:t>
            </w:r>
          </w:p>
        </w:tc>
      </w:tr>
    </w:tbl>
    <w:p w14:paraId="56C3C45E" w14:textId="77777777" w:rsidR="00E76109" w:rsidRDefault="00000000">
      <w:pPr>
        <w:spacing w:after="0" w:line="259" w:lineRule="auto"/>
        <w:ind w:left="14" w:firstLine="0"/>
        <w:jc w:val="left"/>
      </w:pPr>
      <w:r>
        <w:t xml:space="preserve">  </w:t>
      </w:r>
    </w:p>
    <w:tbl>
      <w:tblPr>
        <w:tblStyle w:val="TableGrid"/>
        <w:tblW w:w="9784" w:type="dxa"/>
        <w:tblInd w:w="24" w:type="dxa"/>
        <w:tblCellMar>
          <w:top w:w="16" w:type="dxa"/>
          <w:left w:w="108" w:type="dxa"/>
          <w:bottom w:w="0" w:type="dxa"/>
          <w:right w:w="115" w:type="dxa"/>
        </w:tblCellMar>
        <w:tblLook w:val="04A0" w:firstRow="1" w:lastRow="0" w:firstColumn="1" w:lastColumn="0" w:noHBand="0" w:noVBand="1"/>
      </w:tblPr>
      <w:tblGrid>
        <w:gridCol w:w="4895"/>
        <w:gridCol w:w="4889"/>
      </w:tblGrid>
      <w:tr w:rsidR="00E76109" w14:paraId="08C05D39" w14:textId="77777777">
        <w:trPr>
          <w:trHeight w:val="562"/>
        </w:trPr>
        <w:tc>
          <w:tcPr>
            <w:tcW w:w="4895" w:type="dxa"/>
            <w:tcBorders>
              <w:top w:val="single" w:sz="4" w:space="0" w:color="000000"/>
              <w:left w:val="single" w:sz="4" w:space="0" w:color="000000"/>
              <w:bottom w:val="single" w:sz="4" w:space="0" w:color="000000"/>
              <w:right w:val="single" w:sz="4" w:space="0" w:color="000000"/>
            </w:tcBorders>
          </w:tcPr>
          <w:p w14:paraId="2F512616" w14:textId="77777777" w:rsidR="00E76109" w:rsidRDefault="00000000">
            <w:pPr>
              <w:spacing w:after="0" w:line="259" w:lineRule="auto"/>
              <w:ind w:left="0" w:firstLine="0"/>
              <w:jc w:val="left"/>
            </w:pPr>
            <w:r>
              <w:lastRenderedPageBreak/>
              <w:t xml:space="preserve">Access to counselling provision  </w:t>
            </w:r>
          </w:p>
          <w:p w14:paraId="572EEEF6" w14:textId="77777777" w:rsidR="00E76109" w:rsidRDefault="00000000">
            <w:pPr>
              <w:spacing w:after="0" w:line="259" w:lineRule="auto"/>
              <w:ind w:left="0" w:firstLine="0"/>
              <w:jc w:val="left"/>
            </w:pPr>
            <w:r>
              <w:t xml:space="preserve">  </w:t>
            </w:r>
          </w:p>
        </w:tc>
        <w:tc>
          <w:tcPr>
            <w:tcW w:w="4890" w:type="dxa"/>
            <w:tcBorders>
              <w:top w:val="single" w:sz="4" w:space="0" w:color="000000"/>
              <w:left w:val="single" w:sz="4" w:space="0" w:color="000000"/>
              <w:bottom w:val="single" w:sz="4" w:space="0" w:color="000000"/>
              <w:right w:val="single" w:sz="4" w:space="0" w:color="000000"/>
            </w:tcBorders>
          </w:tcPr>
          <w:p w14:paraId="3E922C75" w14:textId="77777777" w:rsidR="00E76109" w:rsidRDefault="00000000">
            <w:pPr>
              <w:spacing w:after="0" w:line="259" w:lineRule="auto"/>
              <w:ind w:left="0" w:firstLine="0"/>
              <w:jc w:val="left"/>
            </w:pPr>
            <w:r>
              <w:t xml:space="preserve">  </w:t>
            </w:r>
          </w:p>
        </w:tc>
      </w:tr>
      <w:tr w:rsidR="00E76109" w14:paraId="7EEA1E01" w14:textId="77777777">
        <w:trPr>
          <w:trHeight w:val="564"/>
        </w:trPr>
        <w:tc>
          <w:tcPr>
            <w:tcW w:w="4895" w:type="dxa"/>
            <w:tcBorders>
              <w:top w:val="single" w:sz="4" w:space="0" w:color="000000"/>
              <w:left w:val="single" w:sz="4" w:space="0" w:color="000000"/>
              <w:bottom w:val="single" w:sz="4" w:space="0" w:color="000000"/>
              <w:right w:val="single" w:sz="4" w:space="0" w:color="000000"/>
            </w:tcBorders>
          </w:tcPr>
          <w:p w14:paraId="56C50994" w14:textId="77777777" w:rsidR="00E76109" w:rsidRDefault="00000000">
            <w:pPr>
              <w:spacing w:after="0" w:line="259" w:lineRule="auto"/>
              <w:ind w:left="0" w:firstLine="0"/>
              <w:jc w:val="left"/>
            </w:pPr>
            <w:r>
              <w:t xml:space="preserve">Communication via website / newsletters  </w:t>
            </w:r>
          </w:p>
          <w:p w14:paraId="600D639B" w14:textId="77777777" w:rsidR="00E76109" w:rsidRDefault="00000000">
            <w:pPr>
              <w:spacing w:after="0" w:line="259" w:lineRule="auto"/>
              <w:ind w:left="0" w:firstLine="0"/>
              <w:jc w:val="left"/>
            </w:pPr>
            <w:r>
              <w:t xml:space="preserve">  </w:t>
            </w:r>
          </w:p>
        </w:tc>
        <w:tc>
          <w:tcPr>
            <w:tcW w:w="4890" w:type="dxa"/>
            <w:tcBorders>
              <w:top w:val="single" w:sz="4" w:space="0" w:color="000000"/>
              <w:left w:val="single" w:sz="4" w:space="0" w:color="000000"/>
              <w:bottom w:val="single" w:sz="4" w:space="0" w:color="000000"/>
              <w:right w:val="single" w:sz="4" w:space="0" w:color="000000"/>
            </w:tcBorders>
          </w:tcPr>
          <w:p w14:paraId="7CB32046" w14:textId="77777777" w:rsidR="00E76109" w:rsidRDefault="00000000">
            <w:pPr>
              <w:spacing w:after="0" w:line="259" w:lineRule="auto"/>
              <w:ind w:left="0" w:firstLine="0"/>
              <w:jc w:val="left"/>
            </w:pPr>
            <w:r>
              <w:t xml:space="preserve">  </w:t>
            </w:r>
          </w:p>
        </w:tc>
      </w:tr>
    </w:tbl>
    <w:p w14:paraId="768E00E0" w14:textId="77777777" w:rsidR="00E76109" w:rsidRDefault="00000000">
      <w:pPr>
        <w:spacing w:after="0" w:line="259" w:lineRule="auto"/>
        <w:ind w:left="14" w:firstLine="0"/>
        <w:jc w:val="left"/>
      </w:pPr>
      <w:r>
        <w:rPr>
          <w:b/>
        </w:rPr>
        <w:t xml:space="preserve"> </w:t>
      </w:r>
      <w:r>
        <w:t xml:space="preserve"> </w:t>
      </w:r>
    </w:p>
    <w:p w14:paraId="40C47C99" w14:textId="77777777" w:rsidR="00E76109" w:rsidRDefault="00000000">
      <w:pPr>
        <w:pStyle w:val="Heading1"/>
        <w:tabs>
          <w:tab w:val="center" w:pos="1649"/>
        </w:tabs>
        <w:ind w:left="-1" w:firstLine="0"/>
      </w:pPr>
      <w:r>
        <w:t xml:space="preserve">2.   </w:t>
      </w:r>
      <w:r>
        <w:tab/>
        <w:t xml:space="preserve">The General Duty  </w:t>
      </w:r>
    </w:p>
    <w:p w14:paraId="4CECD0B9" w14:textId="77777777" w:rsidR="00E76109" w:rsidRDefault="00000000">
      <w:pPr>
        <w:spacing w:after="0" w:line="259" w:lineRule="auto"/>
        <w:ind w:left="14" w:firstLine="0"/>
        <w:jc w:val="left"/>
      </w:pPr>
      <w:r>
        <w:t xml:space="preserve">  </w:t>
      </w:r>
    </w:p>
    <w:p w14:paraId="34102C90" w14:textId="77777777" w:rsidR="00E76109" w:rsidRDefault="00000000">
      <w:pPr>
        <w:ind w:left="9" w:right="115"/>
      </w:pPr>
      <w:r>
        <w:t xml:space="preserve">The production of this disability equality scheme provides us with a framework for integrating disability equality into all aspects of the life of our Academies and demonstrates how we are seeking to meet the specific duty i.e. to produce a Disability Equality Scheme for each of our Academies.  </w:t>
      </w:r>
    </w:p>
    <w:p w14:paraId="6B8A649B" w14:textId="77777777" w:rsidR="00E76109" w:rsidRDefault="00000000">
      <w:pPr>
        <w:spacing w:after="0" w:line="259" w:lineRule="auto"/>
        <w:ind w:left="14" w:firstLine="0"/>
        <w:jc w:val="left"/>
      </w:pPr>
      <w:r>
        <w:rPr>
          <w:b/>
        </w:rPr>
        <w:t xml:space="preserve"> </w:t>
      </w:r>
      <w:r>
        <w:t xml:space="preserve"> </w:t>
      </w:r>
    </w:p>
    <w:p w14:paraId="37427569" w14:textId="77777777" w:rsidR="00E76109" w:rsidRDefault="00000000">
      <w:pPr>
        <w:pStyle w:val="Heading1"/>
        <w:tabs>
          <w:tab w:val="center" w:pos="1660"/>
        </w:tabs>
        <w:spacing w:after="183"/>
        <w:ind w:left="-1" w:firstLine="0"/>
      </w:pPr>
      <w:r>
        <w:t xml:space="preserve">3.   </w:t>
      </w:r>
      <w:r>
        <w:tab/>
        <w:t xml:space="preserve">The Specific Duty  </w:t>
      </w:r>
    </w:p>
    <w:p w14:paraId="0B9F1497" w14:textId="77777777" w:rsidR="00E76109" w:rsidRDefault="00000000">
      <w:pPr>
        <w:pStyle w:val="Heading2"/>
        <w:tabs>
          <w:tab w:val="center" w:pos="3791"/>
        </w:tabs>
        <w:ind w:left="-1" w:firstLine="0"/>
      </w:pPr>
      <w:r>
        <w:t xml:space="preserve">3.1   </w:t>
      </w:r>
      <w:r>
        <w:tab/>
        <w:t xml:space="preserve">Involvement of Disabled People in Developing the Scheme  </w:t>
      </w:r>
    </w:p>
    <w:p w14:paraId="70E5975B" w14:textId="77777777" w:rsidR="00E76109" w:rsidRDefault="00000000">
      <w:pPr>
        <w:ind w:left="9" w:right="115"/>
      </w:pPr>
      <w:r>
        <w:t xml:space="preserve">SUAT academies aim to consult disabled pupils, staff, parents and disabled members of the community who may use the Academy’s facilities, through:  </w:t>
      </w:r>
    </w:p>
    <w:p w14:paraId="32EC683C" w14:textId="77777777" w:rsidR="00E76109" w:rsidRDefault="00000000">
      <w:pPr>
        <w:numPr>
          <w:ilvl w:val="0"/>
          <w:numId w:val="6"/>
        </w:numPr>
        <w:ind w:right="115" w:hanging="360"/>
      </w:pPr>
      <w:r>
        <w:t xml:space="preserve">involvement on focus groups that are established, where necessary, in each academy  </w:t>
      </w:r>
    </w:p>
    <w:p w14:paraId="3267881C" w14:textId="77777777" w:rsidR="00E76109" w:rsidRDefault="00000000">
      <w:pPr>
        <w:numPr>
          <w:ilvl w:val="0"/>
          <w:numId w:val="6"/>
        </w:numPr>
        <w:ind w:right="115" w:hanging="360"/>
      </w:pPr>
      <w:r>
        <w:t xml:space="preserve">involvement of the pupil council  </w:t>
      </w:r>
    </w:p>
    <w:p w14:paraId="48DD6A7F" w14:textId="77777777" w:rsidR="00E76109" w:rsidRDefault="00000000">
      <w:pPr>
        <w:numPr>
          <w:ilvl w:val="0"/>
          <w:numId w:val="6"/>
        </w:numPr>
        <w:ind w:right="115" w:hanging="360"/>
      </w:pPr>
      <w:r>
        <w:t xml:space="preserve">encouraging pupils from the local Special Schools to visit the site  </w:t>
      </w:r>
    </w:p>
    <w:p w14:paraId="714B592F" w14:textId="77777777" w:rsidR="00E76109" w:rsidRDefault="00000000">
      <w:pPr>
        <w:numPr>
          <w:ilvl w:val="0"/>
          <w:numId w:val="6"/>
        </w:numPr>
        <w:ind w:right="115" w:hanging="360"/>
      </w:pPr>
      <w:r>
        <w:t xml:space="preserve">communication in the newsletter and on the websites  </w:t>
      </w:r>
    </w:p>
    <w:tbl>
      <w:tblPr>
        <w:tblStyle w:val="TableGrid"/>
        <w:tblpPr w:vertAnchor="page" w:horzAnchor="page" w:tblpX="1397" w:tblpY="2952"/>
        <w:tblOverlap w:val="never"/>
        <w:tblW w:w="9763" w:type="dxa"/>
        <w:tblInd w:w="0" w:type="dxa"/>
        <w:tblCellMar>
          <w:top w:w="41" w:type="dxa"/>
          <w:left w:w="108" w:type="dxa"/>
          <w:bottom w:w="0" w:type="dxa"/>
          <w:right w:w="115" w:type="dxa"/>
        </w:tblCellMar>
        <w:tblLook w:val="04A0" w:firstRow="1" w:lastRow="0" w:firstColumn="1" w:lastColumn="0" w:noHBand="0" w:noVBand="1"/>
      </w:tblPr>
      <w:tblGrid>
        <w:gridCol w:w="2559"/>
        <w:gridCol w:w="1591"/>
        <w:gridCol w:w="677"/>
        <w:gridCol w:w="1673"/>
        <w:gridCol w:w="697"/>
        <w:gridCol w:w="1658"/>
        <w:gridCol w:w="908"/>
      </w:tblGrid>
      <w:tr w:rsidR="00E76109" w14:paraId="607A8D6D" w14:textId="77777777">
        <w:trPr>
          <w:trHeight w:val="322"/>
        </w:trPr>
        <w:tc>
          <w:tcPr>
            <w:tcW w:w="2559" w:type="dxa"/>
            <w:vMerge w:val="restart"/>
            <w:tcBorders>
              <w:top w:val="nil"/>
              <w:left w:val="single" w:sz="4" w:space="0" w:color="000000"/>
              <w:bottom w:val="single" w:sz="4" w:space="0" w:color="000000"/>
              <w:right w:val="single" w:sz="4" w:space="0" w:color="000000"/>
            </w:tcBorders>
          </w:tcPr>
          <w:p w14:paraId="72A9521D" w14:textId="77777777" w:rsidR="00E76109" w:rsidRDefault="00000000">
            <w:pPr>
              <w:spacing w:after="0" w:line="259" w:lineRule="auto"/>
              <w:ind w:left="0" w:firstLine="0"/>
              <w:jc w:val="left"/>
            </w:pPr>
            <w:r>
              <w:rPr>
                <w:rFonts w:ascii="Calibri" w:eastAsia="Calibri" w:hAnsi="Calibri" w:cs="Calibri"/>
              </w:rPr>
              <w:t xml:space="preserve">Audience:  </w:t>
            </w:r>
          </w:p>
        </w:tc>
        <w:tc>
          <w:tcPr>
            <w:tcW w:w="1591" w:type="dxa"/>
            <w:tcBorders>
              <w:top w:val="nil"/>
              <w:left w:val="single" w:sz="4" w:space="0" w:color="000000"/>
              <w:bottom w:val="single" w:sz="4" w:space="0" w:color="000000"/>
              <w:right w:val="single" w:sz="4" w:space="0" w:color="000000"/>
            </w:tcBorders>
          </w:tcPr>
          <w:p w14:paraId="64C00E0E" w14:textId="77777777" w:rsidR="00E76109" w:rsidRDefault="00000000">
            <w:pPr>
              <w:spacing w:after="0" w:line="259" w:lineRule="auto"/>
              <w:ind w:left="0" w:firstLine="0"/>
              <w:jc w:val="left"/>
            </w:pPr>
            <w:r>
              <w:rPr>
                <w:rFonts w:ascii="Calibri" w:eastAsia="Calibri" w:hAnsi="Calibri" w:cs="Calibri"/>
              </w:rPr>
              <w:t xml:space="preserve">LAC  </w:t>
            </w:r>
          </w:p>
        </w:tc>
        <w:tc>
          <w:tcPr>
            <w:tcW w:w="677" w:type="dxa"/>
            <w:tcBorders>
              <w:top w:val="nil"/>
              <w:left w:val="single" w:sz="4" w:space="0" w:color="000000"/>
              <w:bottom w:val="single" w:sz="4" w:space="0" w:color="000000"/>
              <w:right w:val="single" w:sz="4" w:space="0" w:color="000000"/>
            </w:tcBorders>
          </w:tcPr>
          <w:p w14:paraId="36E8221A"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nil"/>
              <w:left w:val="single" w:sz="4" w:space="0" w:color="000000"/>
              <w:bottom w:val="single" w:sz="4" w:space="0" w:color="000000"/>
              <w:right w:val="single" w:sz="4" w:space="0" w:color="000000"/>
            </w:tcBorders>
          </w:tcPr>
          <w:p w14:paraId="02711252" w14:textId="77777777" w:rsidR="00E76109" w:rsidRDefault="00000000">
            <w:pPr>
              <w:spacing w:after="0" w:line="259" w:lineRule="auto"/>
              <w:ind w:left="0" w:firstLine="0"/>
              <w:jc w:val="left"/>
            </w:pPr>
            <w:r>
              <w:rPr>
                <w:rFonts w:ascii="Calibri" w:eastAsia="Calibri" w:hAnsi="Calibri" w:cs="Calibri"/>
              </w:rPr>
              <w:t xml:space="preserve">Trustees  </w:t>
            </w:r>
          </w:p>
        </w:tc>
        <w:tc>
          <w:tcPr>
            <w:tcW w:w="697" w:type="dxa"/>
            <w:tcBorders>
              <w:top w:val="nil"/>
              <w:left w:val="single" w:sz="4" w:space="0" w:color="000000"/>
              <w:bottom w:val="single" w:sz="4" w:space="0" w:color="000000"/>
              <w:right w:val="single" w:sz="4" w:space="0" w:color="000000"/>
            </w:tcBorders>
          </w:tcPr>
          <w:p w14:paraId="46D88338"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nil"/>
              <w:left w:val="single" w:sz="4" w:space="0" w:color="000000"/>
              <w:bottom w:val="single" w:sz="4" w:space="0" w:color="000000"/>
              <w:right w:val="single" w:sz="4" w:space="0" w:color="000000"/>
            </w:tcBorders>
          </w:tcPr>
          <w:p w14:paraId="7B2ED45C" w14:textId="77777777" w:rsidR="00E76109" w:rsidRDefault="00000000">
            <w:pPr>
              <w:spacing w:after="0" w:line="259" w:lineRule="auto"/>
              <w:ind w:left="2" w:firstLine="0"/>
              <w:jc w:val="left"/>
            </w:pPr>
            <w:r>
              <w:rPr>
                <w:rFonts w:ascii="Calibri" w:eastAsia="Calibri" w:hAnsi="Calibri" w:cs="Calibri"/>
              </w:rPr>
              <w:t xml:space="preserve">General Public  </w:t>
            </w:r>
          </w:p>
        </w:tc>
        <w:tc>
          <w:tcPr>
            <w:tcW w:w="908" w:type="dxa"/>
            <w:tcBorders>
              <w:top w:val="nil"/>
              <w:left w:val="single" w:sz="4" w:space="0" w:color="000000"/>
              <w:bottom w:val="single" w:sz="4" w:space="0" w:color="000000"/>
              <w:right w:val="single" w:sz="4" w:space="0" w:color="000000"/>
            </w:tcBorders>
          </w:tcPr>
          <w:p w14:paraId="4E95B62C"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r w:rsidR="00E76109" w14:paraId="0989968A" w14:textId="77777777">
        <w:trPr>
          <w:trHeight w:val="372"/>
        </w:trPr>
        <w:tc>
          <w:tcPr>
            <w:tcW w:w="0" w:type="auto"/>
            <w:vMerge/>
            <w:tcBorders>
              <w:top w:val="nil"/>
              <w:left w:val="single" w:sz="4" w:space="0" w:color="000000"/>
              <w:bottom w:val="single" w:sz="4" w:space="0" w:color="000000"/>
              <w:right w:val="single" w:sz="4" w:space="0" w:color="000000"/>
            </w:tcBorders>
          </w:tcPr>
          <w:p w14:paraId="58906776" w14:textId="77777777" w:rsidR="00E76109" w:rsidRDefault="00E76109">
            <w:pPr>
              <w:spacing w:after="160" w:line="259" w:lineRule="auto"/>
              <w:ind w:left="0" w:firstLine="0"/>
              <w:jc w:val="left"/>
            </w:pPr>
          </w:p>
        </w:tc>
        <w:tc>
          <w:tcPr>
            <w:tcW w:w="1591" w:type="dxa"/>
            <w:tcBorders>
              <w:top w:val="single" w:sz="4" w:space="0" w:color="000000"/>
              <w:left w:val="single" w:sz="4" w:space="0" w:color="000000"/>
              <w:bottom w:val="single" w:sz="4" w:space="0" w:color="000000"/>
              <w:right w:val="single" w:sz="4" w:space="0" w:color="000000"/>
            </w:tcBorders>
          </w:tcPr>
          <w:p w14:paraId="36DE040B" w14:textId="77777777" w:rsidR="00E76109" w:rsidRDefault="00000000">
            <w:pPr>
              <w:spacing w:after="0" w:line="259" w:lineRule="auto"/>
              <w:ind w:left="0" w:firstLine="0"/>
              <w:jc w:val="left"/>
            </w:pPr>
            <w:r>
              <w:rPr>
                <w:rFonts w:ascii="Calibri" w:eastAsia="Calibri" w:hAnsi="Calibri" w:cs="Calibri"/>
              </w:rP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7E4DDC3B"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0C06B328" w14:textId="77777777" w:rsidR="00E76109" w:rsidRDefault="00000000">
            <w:pPr>
              <w:spacing w:after="0" w:line="259" w:lineRule="auto"/>
              <w:ind w:left="0" w:firstLine="0"/>
              <w:jc w:val="left"/>
            </w:pPr>
            <w:r>
              <w:rPr>
                <w:rFonts w:ascii="Calibri" w:eastAsia="Calibri" w:hAnsi="Calibri" w:cs="Calibri"/>
              </w:rPr>
              <w:t xml:space="preserve">Parents  </w:t>
            </w:r>
          </w:p>
        </w:tc>
        <w:tc>
          <w:tcPr>
            <w:tcW w:w="697" w:type="dxa"/>
            <w:tcBorders>
              <w:top w:val="single" w:sz="4" w:space="0" w:color="000000"/>
              <w:left w:val="single" w:sz="4" w:space="0" w:color="000000"/>
              <w:bottom w:val="single" w:sz="4" w:space="0" w:color="000000"/>
              <w:right w:val="single" w:sz="4" w:space="0" w:color="000000"/>
            </w:tcBorders>
          </w:tcPr>
          <w:p w14:paraId="7813B269"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26B05EC8" w14:textId="77777777" w:rsidR="00E76109" w:rsidRDefault="00000000">
            <w:pPr>
              <w:spacing w:after="0" w:line="259" w:lineRule="auto"/>
              <w:ind w:left="2" w:firstLine="0"/>
              <w:jc w:val="left"/>
            </w:pPr>
            <w:r>
              <w:rPr>
                <w:rFonts w:ascii="Calibri" w:eastAsia="Calibri" w:hAnsi="Calibri" w:cs="Calibri"/>
              </w:rPr>
              <w:t xml:space="preserve">Pupils  </w:t>
            </w:r>
          </w:p>
        </w:tc>
        <w:tc>
          <w:tcPr>
            <w:tcW w:w="908" w:type="dxa"/>
            <w:tcBorders>
              <w:top w:val="single" w:sz="4" w:space="0" w:color="000000"/>
              <w:left w:val="single" w:sz="4" w:space="0" w:color="000000"/>
              <w:bottom w:val="single" w:sz="4" w:space="0" w:color="000000"/>
              <w:right w:val="single" w:sz="4" w:space="0" w:color="000000"/>
            </w:tcBorders>
          </w:tcPr>
          <w:p w14:paraId="5730E337"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bl>
    <w:p w14:paraId="7E60F2A3" w14:textId="77777777" w:rsidR="00E76109" w:rsidRDefault="00000000">
      <w:pPr>
        <w:numPr>
          <w:ilvl w:val="0"/>
          <w:numId w:val="6"/>
        </w:numPr>
        <w:ind w:right="115" w:hanging="360"/>
      </w:pPr>
      <w:r>
        <w:t xml:space="preserve">consultative staff and pupil questionnaires  </w:t>
      </w:r>
    </w:p>
    <w:p w14:paraId="6849547E" w14:textId="77777777" w:rsidR="00E76109" w:rsidRDefault="00000000">
      <w:pPr>
        <w:numPr>
          <w:ilvl w:val="0"/>
          <w:numId w:val="6"/>
        </w:numPr>
        <w:ind w:right="115" w:hanging="360"/>
      </w:pPr>
      <w:r>
        <w:t xml:space="preserve">consultation with external agencies i.e. relevant District Access Groups and Staffordshire Voluntary Sector  </w:t>
      </w:r>
    </w:p>
    <w:p w14:paraId="603B5A96" w14:textId="77777777" w:rsidR="00E76109" w:rsidRDefault="00000000">
      <w:pPr>
        <w:spacing w:after="0" w:line="259" w:lineRule="auto"/>
        <w:ind w:left="14" w:firstLine="0"/>
        <w:jc w:val="left"/>
      </w:pPr>
      <w:r>
        <w:t xml:space="preserve">  </w:t>
      </w:r>
    </w:p>
    <w:p w14:paraId="600F0D26" w14:textId="77777777" w:rsidR="00E76109" w:rsidRDefault="00000000">
      <w:pPr>
        <w:ind w:left="9" w:right="115"/>
      </w:pPr>
      <w:r>
        <w:t xml:space="preserve">We continually review the results of these consultations and </w:t>
      </w:r>
      <w:proofErr w:type="gramStart"/>
      <w:r>
        <w:t>take into account</w:t>
      </w:r>
      <w:proofErr w:type="gramEnd"/>
      <w:r>
        <w:t xml:space="preserve"> the views expressed and include these in the relevant Academy action / improvement plan on that Academy’s web site (see Appendix 1). Examples of appropriate adjustments already made by our Academies are:  </w:t>
      </w:r>
    </w:p>
    <w:p w14:paraId="3C7850C8" w14:textId="77777777" w:rsidR="00E76109" w:rsidRDefault="00000000">
      <w:pPr>
        <w:spacing w:after="0" w:line="259" w:lineRule="auto"/>
        <w:ind w:left="14" w:firstLine="0"/>
        <w:jc w:val="left"/>
      </w:pPr>
      <w:r>
        <w:t xml:space="preserve">  </w:t>
      </w:r>
    </w:p>
    <w:p w14:paraId="6EBFEAA9" w14:textId="77777777" w:rsidR="00E76109" w:rsidRDefault="00000000">
      <w:pPr>
        <w:numPr>
          <w:ilvl w:val="0"/>
          <w:numId w:val="6"/>
        </w:numPr>
        <w:ind w:right="115" w:hanging="360"/>
      </w:pPr>
      <w:r>
        <w:t xml:space="preserve">Ramps provided where necessary  </w:t>
      </w:r>
    </w:p>
    <w:p w14:paraId="539A45B6" w14:textId="77777777" w:rsidR="00E76109" w:rsidRDefault="00000000">
      <w:pPr>
        <w:numPr>
          <w:ilvl w:val="0"/>
          <w:numId w:val="6"/>
        </w:numPr>
        <w:ind w:right="115" w:hanging="360"/>
      </w:pPr>
      <w:r>
        <w:t xml:space="preserve">A lift giving access to all floor levels, where there is more than one storey   </w:t>
      </w:r>
    </w:p>
    <w:p w14:paraId="60713BBF" w14:textId="77777777" w:rsidR="00E76109" w:rsidRDefault="00000000">
      <w:pPr>
        <w:numPr>
          <w:ilvl w:val="0"/>
          <w:numId w:val="6"/>
        </w:numPr>
        <w:ind w:right="115" w:hanging="360"/>
      </w:pPr>
      <w:r>
        <w:t xml:space="preserve">Substantial investment into ICT provision including ground floor rooms   </w:t>
      </w:r>
    </w:p>
    <w:p w14:paraId="730DE60D" w14:textId="77777777" w:rsidR="00E76109" w:rsidRDefault="00000000">
      <w:pPr>
        <w:numPr>
          <w:ilvl w:val="0"/>
          <w:numId w:val="6"/>
        </w:numPr>
        <w:ind w:right="115" w:hanging="360"/>
      </w:pPr>
      <w:r>
        <w:t xml:space="preserve">Disabled pupils timetabled appropriately i.e. ground floor classrooms, if possible  </w:t>
      </w:r>
    </w:p>
    <w:p w14:paraId="773F6E7D" w14:textId="77777777" w:rsidR="00E76109" w:rsidRDefault="00000000">
      <w:pPr>
        <w:numPr>
          <w:ilvl w:val="0"/>
          <w:numId w:val="6"/>
        </w:numPr>
        <w:ind w:right="115" w:hanging="360"/>
      </w:pPr>
      <w:r>
        <w:t xml:space="preserve">Consultation with parents of disabled pupils prior to admission to begin planning arrangements  </w:t>
      </w:r>
    </w:p>
    <w:p w14:paraId="577EB5A8" w14:textId="77777777" w:rsidR="00E76109" w:rsidRDefault="00000000">
      <w:pPr>
        <w:numPr>
          <w:ilvl w:val="0"/>
          <w:numId w:val="6"/>
        </w:numPr>
        <w:ind w:right="115" w:hanging="360"/>
      </w:pPr>
      <w:r>
        <w:t xml:space="preserve">Additional SEN Teaching Assistants provided, where appropriate  </w:t>
      </w:r>
    </w:p>
    <w:p w14:paraId="330BDECD" w14:textId="77777777" w:rsidR="00E76109" w:rsidRDefault="00000000">
      <w:pPr>
        <w:spacing w:after="0" w:line="259" w:lineRule="auto"/>
        <w:ind w:left="14" w:firstLine="0"/>
        <w:jc w:val="left"/>
      </w:pPr>
      <w:r>
        <w:t xml:space="preserve">  </w:t>
      </w:r>
    </w:p>
    <w:p w14:paraId="696F201C" w14:textId="77777777" w:rsidR="00E76109" w:rsidRDefault="00000000">
      <w:pPr>
        <w:ind w:left="9" w:right="115"/>
      </w:pPr>
      <w:r>
        <w:t xml:space="preserve">The focus groups will meet on a regular basis, if appropriate, no less than bi - annually and individuals will continue to be consulted, to further develop the action plans and to monitor the action taken by the Academies in progressing the action plan.  </w:t>
      </w:r>
    </w:p>
    <w:p w14:paraId="672FB081" w14:textId="77777777" w:rsidR="00E76109" w:rsidRDefault="00000000">
      <w:pPr>
        <w:spacing w:after="37" w:line="259" w:lineRule="auto"/>
        <w:ind w:left="14" w:firstLine="0"/>
        <w:jc w:val="left"/>
      </w:pPr>
      <w:r>
        <w:t xml:space="preserve">  </w:t>
      </w:r>
    </w:p>
    <w:p w14:paraId="2B933901" w14:textId="77777777" w:rsidR="00E76109" w:rsidRDefault="00000000">
      <w:pPr>
        <w:ind w:left="9" w:right="115"/>
      </w:pPr>
      <w:r>
        <w:t xml:space="preserve">Each Academy’s records identify all pupils with SEN and/or a disclosed disability and records of their progress are kept. Any individual feedback from pupils, parents or carers regarding specific actions taken to involve pupils and the outcomes that have been achieved are recorded on the student’s file.   </w:t>
      </w:r>
    </w:p>
    <w:p w14:paraId="49FEA3AB" w14:textId="77777777" w:rsidR="00E76109" w:rsidRDefault="00000000">
      <w:pPr>
        <w:spacing w:after="0" w:line="259" w:lineRule="auto"/>
        <w:ind w:left="14" w:firstLine="0"/>
        <w:jc w:val="left"/>
      </w:pPr>
      <w:r>
        <w:t xml:space="preserve">  </w:t>
      </w:r>
    </w:p>
    <w:p w14:paraId="48D9BBD3" w14:textId="77777777" w:rsidR="00E76109" w:rsidRDefault="00000000">
      <w:pPr>
        <w:ind w:left="9" w:right="115"/>
      </w:pPr>
      <w:r>
        <w:lastRenderedPageBreak/>
        <w:t xml:space="preserve">SUAT recognises that pupils with a disability may face a range of barriers and discrimination. We will, wherever possible, endeavour to remove any barriers to disabled pupils, even if this means treating the student more favourably. We do not tolerate discrimination or bullying on the grounds of disability.  This is included in our Anti-bullying and Equal Opportunities Policies.  </w:t>
      </w:r>
    </w:p>
    <w:p w14:paraId="64076C49" w14:textId="77777777" w:rsidR="00E76109" w:rsidRDefault="00000000">
      <w:pPr>
        <w:spacing w:after="17" w:line="259" w:lineRule="auto"/>
        <w:ind w:left="14" w:firstLine="0"/>
        <w:jc w:val="left"/>
      </w:pPr>
      <w:r>
        <w:t xml:space="preserve">  </w:t>
      </w:r>
    </w:p>
    <w:p w14:paraId="0BD2162C" w14:textId="77777777" w:rsidR="00E76109" w:rsidRDefault="00000000">
      <w:pPr>
        <w:pStyle w:val="Heading2"/>
        <w:tabs>
          <w:tab w:val="center" w:pos="4045"/>
        </w:tabs>
        <w:ind w:left="-1" w:firstLine="0"/>
      </w:pPr>
      <w:r>
        <w:t xml:space="preserve">3.2   </w:t>
      </w:r>
      <w:r>
        <w:tab/>
        <w:t xml:space="preserve">Developing a voice for disabled pupils, staff and parents/carers  </w:t>
      </w:r>
    </w:p>
    <w:p w14:paraId="15A94DCF" w14:textId="77777777" w:rsidR="00E76109" w:rsidRDefault="00000000">
      <w:pPr>
        <w:ind w:left="9" w:right="115"/>
      </w:pPr>
      <w:r>
        <w:t>SUAT is committed to involving disabled pupils, staff, parents and carers in review meetings of this policy.</w:t>
      </w:r>
      <w:r>
        <w:rPr>
          <w:b/>
        </w:rPr>
        <w:t xml:space="preserve"> </w:t>
      </w:r>
      <w:r>
        <w:t xml:space="preserve">The focus groups potentially developed under section 3.1 will meet on a regular basis, no less than bi - annually, and individuals will continue to be consulted, to further develop the action plan and to monitor the action taken by the academies in progressing the action plan. This process will be overseen by the Local Academy Councils (LACs).  </w:t>
      </w:r>
    </w:p>
    <w:p w14:paraId="1B1ABE0A" w14:textId="77777777" w:rsidR="00E76109" w:rsidRDefault="00000000">
      <w:pPr>
        <w:spacing w:after="0" w:line="259" w:lineRule="auto"/>
        <w:ind w:left="14" w:firstLine="0"/>
        <w:jc w:val="left"/>
      </w:pPr>
      <w:r>
        <w:t xml:space="preserve">  </w:t>
      </w:r>
    </w:p>
    <w:p w14:paraId="6BF9562E" w14:textId="77777777" w:rsidR="00E76109" w:rsidRDefault="00000000">
      <w:pPr>
        <w:pStyle w:val="Heading2"/>
        <w:tabs>
          <w:tab w:val="center" w:pos="2530"/>
        </w:tabs>
        <w:ind w:left="-1" w:firstLine="0"/>
      </w:pPr>
      <w:r>
        <w:t xml:space="preserve">3.3   </w:t>
      </w:r>
      <w:r>
        <w:tab/>
        <w:t xml:space="preserve">The Local Academy Council (LAC)  </w:t>
      </w:r>
    </w:p>
    <w:p w14:paraId="576C06AA" w14:textId="77777777" w:rsidR="00E76109" w:rsidRDefault="00000000">
      <w:pPr>
        <w:ind w:left="9" w:right="115"/>
      </w:pPr>
      <w:r>
        <w:t xml:space="preserve">All nominations received to become a member of the Local Academy Council of an Academy are treated equally. Disabled representatives are welcomed and proceedings are made accessible. The parent members of the LAC are accessible to all </w:t>
      </w:r>
      <w:proofErr w:type="gramStart"/>
      <w:r>
        <w:t>parents</w:t>
      </w:r>
      <w:proofErr w:type="gramEnd"/>
      <w:r>
        <w:t xml:space="preserve"> and their contact details are made available. Regular articles in each Academy’s newsletter clarify the LACs role and explain how it contributes to the life of the Academy.  </w:t>
      </w:r>
    </w:p>
    <w:p w14:paraId="66488D95" w14:textId="77777777" w:rsidR="00E76109" w:rsidRDefault="00000000">
      <w:pPr>
        <w:spacing w:after="0" w:line="259" w:lineRule="auto"/>
        <w:ind w:left="14" w:firstLine="0"/>
        <w:jc w:val="left"/>
      </w:pPr>
      <w:r>
        <w:t xml:space="preserve">  </w:t>
      </w:r>
    </w:p>
    <w:p w14:paraId="086C8791" w14:textId="77777777" w:rsidR="00E76109" w:rsidRDefault="00000000">
      <w:pPr>
        <w:pStyle w:val="Heading2"/>
        <w:tabs>
          <w:tab w:val="center" w:pos="1707"/>
        </w:tabs>
        <w:spacing w:after="43"/>
        <w:ind w:left="-1" w:firstLine="0"/>
      </w:pPr>
      <w:proofErr w:type="gramStart"/>
      <w:r>
        <w:t xml:space="preserve">3.4  </w:t>
      </w:r>
      <w:r>
        <w:tab/>
      </w:r>
      <w:proofErr w:type="gramEnd"/>
      <w:r>
        <w:t xml:space="preserve">Removing barriers   </w:t>
      </w:r>
    </w:p>
    <w:tbl>
      <w:tblPr>
        <w:tblStyle w:val="TableGrid"/>
        <w:tblpPr w:vertAnchor="page" w:horzAnchor="page" w:tblpX="1397" w:tblpY="2952"/>
        <w:tblOverlap w:val="never"/>
        <w:tblW w:w="9763" w:type="dxa"/>
        <w:tblInd w:w="0" w:type="dxa"/>
        <w:tblCellMar>
          <w:top w:w="41" w:type="dxa"/>
          <w:left w:w="108" w:type="dxa"/>
          <w:bottom w:w="0" w:type="dxa"/>
          <w:right w:w="115" w:type="dxa"/>
        </w:tblCellMar>
        <w:tblLook w:val="04A0" w:firstRow="1" w:lastRow="0" w:firstColumn="1" w:lastColumn="0" w:noHBand="0" w:noVBand="1"/>
      </w:tblPr>
      <w:tblGrid>
        <w:gridCol w:w="2559"/>
        <w:gridCol w:w="1591"/>
        <w:gridCol w:w="677"/>
        <w:gridCol w:w="1673"/>
        <w:gridCol w:w="697"/>
        <w:gridCol w:w="1658"/>
        <w:gridCol w:w="908"/>
      </w:tblGrid>
      <w:tr w:rsidR="00E76109" w14:paraId="5971AA57" w14:textId="77777777">
        <w:trPr>
          <w:trHeight w:val="322"/>
        </w:trPr>
        <w:tc>
          <w:tcPr>
            <w:tcW w:w="2559" w:type="dxa"/>
            <w:vMerge w:val="restart"/>
            <w:tcBorders>
              <w:top w:val="nil"/>
              <w:left w:val="single" w:sz="4" w:space="0" w:color="000000"/>
              <w:bottom w:val="single" w:sz="4" w:space="0" w:color="000000"/>
              <w:right w:val="single" w:sz="4" w:space="0" w:color="000000"/>
            </w:tcBorders>
          </w:tcPr>
          <w:p w14:paraId="46997182" w14:textId="77777777" w:rsidR="00E76109" w:rsidRDefault="00000000">
            <w:pPr>
              <w:spacing w:after="0" w:line="259" w:lineRule="auto"/>
              <w:ind w:left="0" w:firstLine="0"/>
              <w:jc w:val="left"/>
            </w:pPr>
            <w:r>
              <w:rPr>
                <w:rFonts w:ascii="Calibri" w:eastAsia="Calibri" w:hAnsi="Calibri" w:cs="Calibri"/>
              </w:rPr>
              <w:t xml:space="preserve">Audience:  </w:t>
            </w:r>
          </w:p>
        </w:tc>
        <w:tc>
          <w:tcPr>
            <w:tcW w:w="1591" w:type="dxa"/>
            <w:tcBorders>
              <w:top w:val="nil"/>
              <w:left w:val="single" w:sz="4" w:space="0" w:color="000000"/>
              <w:bottom w:val="single" w:sz="4" w:space="0" w:color="000000"/>
              <w:right w:val="single" w:sz="4" w:space="0" w:color="000000"/>
            </w:tcBorders>
          </w:tcPr>
          <w:p w14:paraId="07A46C09" w14:textId="77777777" w:rsidR="00E76109" w:rsidRDefault="00000000">
            <w:pPr>
              <w:spacing w:after="0" w:line="259" w:lineRule="auto"/>
              <w:ind w:left="0" w:firstLine="0"/>
              <w:jc w:val="left"/>
            </w:pPr>
            <w:r>
              <w:rPr>
                <w:rFonts w:ascii="Calibri" w:eastAsia="Calibri" w:hAnsi="Calibri" w:cs="Calibri"/>
              </w:rPr>
              <w:t xml:space="preserve">LAC  </w:t>
            </w:r>
          </w:p>
        </w:tc>
        <w:tc>
          <w:tcPr>
            <w:tcW w:w="677" w:type="dxa"/>
            <w:tcBorders>
              <w:top w:val="nil"/>
              <w:left w:val="single" w:sz="4" w:space="0" w:color="000000"/>
              <w:bottom w:val="single" w:sz="4" w:space="0" w:color="000000"/>
              <w:right w:val="single" w:sz="4" w:space="0" w:color="000000"/>
            </w:tcBorders>
          </w:tcPr>
          <w:p w14:paraId="49D146A6"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nil"/>
              <w:left w:val="single" w:sz="4" w:space="0" w:color="000000"/>
              <w:bottom w:val="single" w:sz="4" w:space="0" w:color="000000"/>
              <w:right w:val="single" w:sz="4" w:space="0" w:color="000000"/>
            </w:tcBorders>
          </w:tcPr>
          <w:p w14:paraId="7C901CAD" w14:textId="77777777" w:rsidR="00E76109" w:rsidRDefault="00000000">
            <w:pPr>
              <w:spacing w:after="0" w:line="259" w:lineRule="auto"/>
              <w:ind w:left="0" w:firstLine="0"/>
              <w:jc w:val="left"/>
            </w:pPr>
            <w:r>
              <w:rPr>
                <w:rFonts w:ascii="Calibri" w:eastAsia="Calibri" w:hAnsi="Calibri" w:cs="Calibri"/>
              </w:rPr>
              <w:t xml:space="preserve">Trustees  </w:t>
            </w:r>
          </w:p>
        </w:tc>
        <w:tc>
          <w:tcPr>
            <w:tcW w:w="697" w:type="dxa"/>
            <w:tcBorders>
              <w:top w:val="nil"/>
              <w:left w:val="single" w:sz="4" w:space="0" w:color="000000"/>
              <w:bottom w:val="single" w:sz="4" w:space="0" w:color="000000"/>
              <w:right w:val="single" w:sz="4" w:space="0" w:color="000000"/>
            </w:tcBorders>
          </w:tcPr>
          <w:p w14:paraId="3FA918E7"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nil"/>
              <w:left w:val="single" w:sz="4" w:space="0" w:color="000000"/>
              <w:bottom w:val="single" w:sz="4" w:space="0" w:color="000000"/>
              <w:right w:val="single" w:sz="4" w:space="0" w:color="000000"/>
            </w:tcBorders>
          </w:tcPr>
          <w:p w14:paraId="552D19BA" w14:textId="77777777" w:rsidR="00E76109" w:rsidRDefault="00000000">
            <w:pPr>
              <w:spacing w:after="0" w:line="259" w:lineRule="auto"/>
              <w:ind w:left="2" w:firstLine="0"/>
              <w:jc w:val="left"/>
            </w:pPr>
            <w:r>
              <w:rPr>
                <w:rFonts w:ascii="Calibri" w:eastAsia="Calibri" w:hAnsi="Calibri" w:cs="Calibri"/>
              </w:rPr>
              <w:t xml:space="preserve">General Public  </w:t>
            </w:r>
          </w:p>
        </w:tc>
        <w:tc>
          <w:tcPr>
            <w:tcW w:w="908" w:type="dxa"/>
            <w:tcBorders>
              <w:top w:val="nil"/>
              <w:left w:val="single" w:sz="4" w:space="0" w:color="000000"/>
              <w:bottom w:val="single" w:sz="4" w:space="0" w:color="000000"/>
              <w:right w:val="single" w:sz="4" w:space="0" w:color="000000"/>
            </w:tcBorders>
          </w:tcPr>
          <w:p w14:paraId="3E40DD2C"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r w:rsidR="00E76109" w14:paraId="7D24D23F" w14:textId="77777777">
        <w:trPr>
          <w:trHeight w:val="372"/>
        </w:trPr>
        <w:tc>
          <w:tcPr>
            <w:tcW w:w="0" w:type="auto"/>
            <w:vMerge/>
            <w:tcBorders>
              <w:top w:val="nil"/>
              <w:left w:val="single" w:sz="4" w:space="0" w:color="000000"/>
              <w:bottom w:val="single" w:sz="4" w:space="0" w:color="000000"/>
              <w:right w:val="single" w:sz="4" w:space="0" w:color="000000"/>
            </w:tcBorders>
          </w:tcPr>
          <w:p w14:paraId="78A09EC6" w14:textId="77777777" w:rsidR="00E76109" w:rsidRDefault="00E76109">
            <w:pPr>
              <w:spacing w:after="160" w:line="259" w:lineRule="auto"/>
              <w:ind w:left="0" w:firstLine="0"/>
              <w:jc w:val="left"/>
            </w:pPr>
          </w:p>
        </w:tc>
        <w:tc>
          <w:tcPr>
            <w:tcW w:w="1591" w:type="dxa"/>
            <w:tcBorders>
              <w:top w:val="single" w:sz="4" w:space="0" w:color="000000"/>
              <w:left w:val="single" w:sz="4" w:space="0" w:color="000000"/>
              <w:bottom w:val="single" w:sz="4" w:space="0" w:color="000000"/>
              <w:right w:val="single" w:sz="4" w:space="0" w:color="000000"/>
            </w:tcBorders>
          </w:tcPr>
          <w:p w14:paraId="44F80399" w14:textId="77777777" w:rsidR="00E76109" w:rsidRDefault="00000000">
            <w:pPr>
              <w:spacing w:after="0" w:line="259" w:lineRule="auto"/>
              <w:ind w:left="0" w:firstLine="0"/>
              <w:jc w:val="left"/>
            </w:pPr>
            <w:r>
              <w:rPr>
                <w:rFonts w:ascii="Calibri" w:eastAsia="Calibri" w:hAnsi="Calibri" w:cs="Calibri"/>
              </w:rP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79AECD2F"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420284A7" w14:textId="77777777" w:rsidR="00E76109" w:rsidRDefault="00000000">
            <w:pPr>
              <w:spacing w:after="0" w:line="259" w:lineRule="auto"/>
              <w:ind w:left="0" w:firstLine="0"/>
              <w:jc w:val="left"/>
            </w:pPr>
            <w:r>
              <w:rPr>
                <w:rFonts w:ascii="Calibri" w:eastAsia="Calibri" w:hAnsi="Calibri" w:cs="Calibri"/>
              </w:rPr>
              <w:t xml:space="preserve">Parents  </w:t>
            </w:r>
          </w:p>
        </w:tc>
        <w:tc>
          <w:tcPr>
            <w:tcW w:w="697" w:type="dxa"/>
            <w:tcBorders>
              <w:top w:val="single" w:sz="4" w:space="0" w:color="000000"/>
              <w:left w:val="single" w:sz="4" w:space="0" w:color="000000"/>
              <w:bottom w:val="single" w:sz="4" w:space="0" w:color="000000"/>
              <w:right w:val="single" w:sz="4" w:space="0" w:color="000000"/>
            </w:tcBorders>
          </w:tcPr>
          <w:p w14:paraId="75A7C8D1"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40CFE513" w14:textId="77777777" w:rsidR="00E76109" w:rsidRDefault="00000000">
            <w:pPr>
              <w:spacing w:after="0" w:line="259" w:lineRule="auto"/>
              <w:ind w:left="2" w:firstLine="0"/>
              <w:jc w:val="left"/>
            </w:pPr>
            <w:r>
              <w:rPr>
                <w:rFonts w:ascii="Calibri" w:eastAsia="Calibri" w:hAnsi="Calibri" w:cs="Calibri"/>
              </w:rPr>
              <w:t xml:space="preserve">Pupils  </w:t>
            </w:r>
          </w:p>
        </w:tc>
        <w:tc>
          <w:tcPr>
            <w:tcW w:w="908" w:type="dxa"/>
            <w:tcBorders>
              <w:top w:val="single" w:sz="4" w:space="0" w:color="000000"/>
              <w:left w:val="single" w:sz="4" w:space="0" w:color="000000"/>
              <w:bottom w:val="single" w:sz="4" w:space="0" w:color="000000"/>
              <w:right w:val="single" w:sz="4" w:space="0" w:color="000000"/>
            </w:tcBorders>
          </w:tcPr>
          <w:p w14:paraId="0293DA28"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bl>
    <w:p w14:paraId="08A2B10E" w14:textId="77777777" w:rsidR="00E76109" w:rsidRDefault="00000000">
      <w:pPr>
        <w:spacing w:after="12" w:line="249" w:lineRule="auto"/>
        <w:ind w:left="-5" w:right="143"/>
        <w:jc w:val="left"/>
      </w:pPr>
      <w:r>
        <w:t xml:space="preserve">SUAT, and its Academies, continue to be proactive in removing barriers to disabled pupils and members of the community that may wish to access each Academy’s facilities (see Disability Access Plan for each Academy). Action already taken includes:  </w:t>
      </w:r>
    </w:p>
    <w:p w14:paraId="646F1B5C" w14:textId="77777777" w:rsidR="00E76109" w:rsidRDefault="00000000">
      <w:pPr>
        <w:numPr>
          <w:ilvl w:val="0"/>
          <w:numId w:val="7"/>
        </w:numPr>
        <w:ind w:right="115" w:hanging="720"/>
      </w:pPr>
      <w:r>
        <w:t xml:space="preserve">Ramps  </w:t>
      </w:r>
    </w:p>
    <w:p w14:paraId="157977E2" w14:textId="77777777" w:rsidR="00E76109" w:rsidRDefault="00000000">
      <w:pPr>
        <w:numPr>
          <w:ilvl w:val="0"/>
          <w:numId w:val="7"/>
        </w:numPr>
        <w:ind w:right="115" w:hanging="720"/>
      </w:pPr>
      <w:r>
        <w:t xml:space="preserve">Investigation into feasibility of chair lifts  </w:t>
      </w:r>
    </w:p>
    <w:p w14:paraId="6FF8DC4F" w14:textId="77777777" w:rsidR="00E76109" w:rsidRDefault="00000000">
      <w:pPr>
        <w:numPr>
          <w:ilvl w:val="0"/>
          <w:numId w:val="7"/>
        </w:numPr>
        <w:ind w:right="115" w:hanging="720"/>
      </w:pPr>
      <w:r>
        <w:t xml:space="preserve">Lift installed providing access to second floor, where appropriate  </w:t>
      </w:r>
    </w:p>
    <w:p w14:paraId="3928C048" w14:textId="77777777" w:rsidR="00E76109" w:rsidRDefault="00000000">
      <w:pPr>
        <w:numPr>
          <w:ilvl w:val="0"/>
          <w:numId w:val="7"/>
        </w:numPr>
        <w:ind w:right="115" w:hanging="720"/>
      </w:pPr>
      <w:r>
        <w:t xml:space="preserve">Resources in enlarged print   </w:t>
      </w:r>
    </w:p>
    <w:p w14:paraId="6B654E1D" w14:textId="77777777" w:rsidR="00E76109" w:rsidRDefault="00000000">
      <w:pPr>
        <w:numPr>
          <w:ilvl w:val="0"/>
          <w:numId w:val="7"/>
        </w:numPr>
        <w:ind w:right="115" w:hanging="720"/>
      </w:pPr>
      <w:r>
        <w:t xml:space="preserve">Availability of academy literature in different formats when requested  </w:t>
      </w:r>
    </w:p>
    <w:p w14:paraId="2872A513" w14:textId="77777777" w:rsidR="00E76109" w:rsidRDefault="00000000">
      <w:pPr>
        <w:numPr>
          <w:ilvl w:val="0"/>
          <w:numId w:val="7"/>
        </w:numPr>
        <w:ind w:right="115" w:hanging="720"/>
      </w:pPr>
      <w:r>
        <w:t xml:space="preserve">Changes to the timetable to ensure accessibility  </w:t>
      </w:r>
    </w:p>
    <w:p w14:paraId="51338B2A" w14:textId="77777777" w:rsidR="00E76109" w:rsidRDefault="00000000">
      <w:pPr>
        <w:numPr>
          <w:ilvl w:val="0"/>
          <w:numId w:val="7"/>
        </w:numPr>
        <w:ind w:right="115" w:hanging="720"/>
      </w:pPr>
      <w:r>
        <w:t xml:space="preserve">Specialist equipment made available to staff / pupils  </w:t>
      </w:r>
    </w:p>
    <w:p w14:paraId="416EAC1D" w14:textId="77777777" w:rsidR="00E76109" w:rsidRDefault="00000000">
      <w:pPr>
        <w:numPr>
          <w:ilvl w:val="0"/>
          <w:numId w:val="7"/>
        </w:numPr>
        <w:ind w:right="115" w:hanging="720"/>
      </w:pPr>
      <w:r>
        <w:t xml:space="preserve">Disability awareness training is made available to staff on a regular basis.   </w:t>
      </w:r>
    </w:p>
    <w:p w14:paraId="4DCDB6EA" w14:textId="77777777" w:rsidR="00E76109" w:rsidRDefault="00000000">
      <w:pPr>
        <w:spacing w:after="0" w:line="259" w:lineRule="auto"/>
        <w:ind w:left="14" w:firstLine="0"/>
        <w:jc w:val="left"/>
      </w:pPr>
      <w:r>
        <w:t xml:space="preserve">  </w:t>
      </w:r>
    </w:p>
    <w:p w14:paraId="67EF1BCD" w14:textId="77777777" w:rsidR="00E76109" w:rsidRDefault="00000000">
      <w:pPr>
        <w:pStyle w:val="Heading2"/>
        <w:tabs>
          <w:tab w:val="center" w:pos="3882"/>
        </w:tabs>
        <w:ind w:left="-1" w:firstLine="0"/>
      </w:pPr>
      <w:proofErr w:type="gramStart"/>
      <w:r>
        <w:t xml:space="preserve">3.5  </w:t>
      </w:r>
      <w:r>
        <w:tab/>
      </w:r>
      <w:proofErr w:type="gramEnd"/>
      <w:r>
        <w:t xml:space="preserve">Disability in the Curriculum, including teaching and learning  </w:t>
      </w:r>
    </w:p>
    <w:p w14:paraId="5B0A7DC8" w14:textId="77777777" w:rsidR="00E76109" w:rsidRDefault="00000000">
      <w:pPr>
        <w:ind w:left="9" w:right="115"/>
      </w:pPr>
      <w:r>
        <w:t xml:space="preserve">SUAT encourages positive attitudes towards people with disabilities. Our staff are aware of our disabled pupils’ needs and </w:t>
      </w:r>
      <w:proofErr w:type="gramStart"/>
      <w:r>
        <w:t>make adjustments to</w:t>
      </w:r>
      <w:proofErr w:type="gramEnd"/>
      <w:r>
        <w:t xml:space="preserve"> their resources and teaching styles of these pupils wherever required.   </w:t>
      </w:r>
    </w:p>
    <w:p w14:paraId="3C885A97" w14:textId="77777777" w:rsidR="00E76109" w:rsidRDefault="00000000">
      <w:pPr>
        <w:spacing w:after="0" w:line="259" w:lineRule="auto"/>
        <w:ind w:left="14" w:firstLine="0"/>
        <w:jc w:val="left"/>
      </w:pPr>
      <w:r>
        <w:t xml:space="preserve">  </w:t>
      </w:r>
    </w:p>
    <w:p w14:paraId="56083323" w14:textId="77777777" w:rsidR="00E76109" w:rsidRDefault="00000000">
      <w:pPr>
        <w:ind w:left="9" w:right="115"/>
      </w:pPr>
      <w:r>
        <w:t xml:space="preserve">SUAT acknowledges Disability in the curriculum as a weakness and aims to make improvements by raising the profile of disability issues in the curriculum through our PSHE courses and by the promotion of disability awareness issues.  </w:t>
      </w:r>
    </w:p>
    <w:p w14:paraId="139EAF38" w14:textId="77777777" w:rsidR="00E76109" w:rsidRDefault="00000000">
      <w:pPr>
        <w:spacing w:line="259" w:lineRule="auto"/>
        <w:ind w:left="14" w:firstLine="0"/>
        <w:jc w:val="left"/>
      </w:pPr>
      <w:r>
        <w:t xml:space="preserve">  </w:t>
      </w:r>
    </w:p>
    <w:p w14:paraId="49B4A13A" w14:textId="77777777" w:rsidR="00E76109" w:rsidRDefault="00000000">
      <w:pPr>
        <w:ind w:left="9" w:right="115"/>
      </w:pPr>
      <w:proofErr w:type="gramStart"/>
      <w:r>
        <w:rPr>
          <w:b/>
        </w:rPr>
        <w:t>3.6  Eliminating</w:t>
      </w:r>
      <w:proofErr w:type="gramEnd"/>
      <w:r>
        <w:rPr>
          <w:b/>
        </w:rPr>
        <w:t xml:space="preserve"> harassment and bullying </w:t>
      </w:r>
      <w:r>
        <w:t xml:space="preserve">SUAT’s harassment and bullying policy is explicit in how discrimination, bullying, harassment of disabled children and adults will be dealt with.  </w:t>
      </w:r>
    </w:p>
    <w:p w14:paraId="319A1C84" w14:textId="77777777" w:rsidR="00E76109" w:rsidRDefault="00000000">
      <w:pPr>
        <w:spacing w:after="0" w:line="259" w:lineRule="auto"/>
        <w:ind w:left="14" w:firstLine="0"/>
        <w:jc w:val="left"/>
      </w:pPr>
      <w:r>
        <w:lastRenderedPageBreak/>
        <w:t xml:space="preserve">  </w:t>
      </w:r>
    </w:p>
    <w:p w14:paraId="0044C3C2" w14:textId="77777777" w:rsidR="00E76109" w:rsidRDefault="00000000">
      <w:pPr>
        <w:spacing w:after="0" w:line="259" w:lineRule="auto"/>
        <w:ind w:left="14" w:firstLine="0"/>
        <w:jc w:val="left"/>
      </w:pPr>
      <w:r>
        <w:t xml:space="preserve">  </w:t>
      </w:r>
    </w:p>
    <w:p w14:paraId="691687BF" w14:textId="77777777" w:rsidR="00E76109" w:rsidRDefault="00000000">
      <w:pPr>
        <w:pStyle w:val="Heading2"/>
        <w:tabs>
          <w:tab w:val="center" w:pos="2049"/>
        </w:tabs>
        <w:ind w:left="-1" w:firstLine="0"/>
      </w:pPr>
      <w:r>
        <w:t xml:space="preserve">3.7   </w:t>
      </w:r>
      <w:r>
        <w:tab/>
        <w:t xml:space="preserve">Reasonable Adjustments   </w:t>
      </w:r>
    </w:p>
    <w:p w14:paraId="206292EA" w14:textId="77777777" w:rsidR="00E76109" w:rsidRDefault="00000000">
      <w:pPr>
        <w:ind w:left="9" w:right="115"/>
      </w:pPr>
      <w:r>
        <w:t xml:space="preserve">Where a reasonable adjustment is made the relevant focus group or individual will be consulted </w:t>
      </w:r>
      <w:proofErr w:type="gramStart"/>
      <w:r>
        <w:t>in order to</w:t>
      </w:r>
      <w:proofErr w:type="gramEnd"/>
      <w:r>
        <w:t xml:space="preserve"> assess its effectiveness.  </w:t>
      </w:r>
    </w:p>
    <w:p w14:paraId="00AAEBC9" w14:textId="77777777" w:rsidR="00E76109" w:rsidRDefault="00000000">
      <w:pPr>
        <w:spacing w:after="0" w:line="259" w:lineRule="auto"/>
        <w:ind w:left="14" w:firstLine="0"/>
        <w:jc w:val="left"/>
      </w:pPr>
      <w:r>
        <w:t xml:space="preserve">  </w:t>
      </w:r>
    </w:p>
    <w:p w14:paraId="38242A27" w14:textId="77777777" w:rsidR="00E76109" w:rsidRDefault="00000000">
      <w:pPr>
        <w:pStyle w:val="Heading2"/>
        <w:tabs>
          <w:tab w:val="center" w:pos="2091"/>
        </w:tabs>
        <w:ind w:left="-1" w:firstLine="0"/>
      </w:pPr>
      <w:r>
        <w:t xml:space="preserve">3.8   </w:t>
      </w:r>
      <w:r>
        <w:tab/>
        <w:t xml:space="preserve">Academy Facility Lettings  </w:t>
      </w:r>
    </w:p>
    <w:p w14:paraId="5E71F37B" w14:textId="77777777" w:rsidR="00E76109" w:rsidRDefault="00000000">
      <w:pPr>
        <w:ind w:left="9" w:right="115"/>
      </w:pPr>
      <w:r>
        <w:t xml:space="preserve">Each Academy makes facilities and resources available on a </w:t>
      </w:r>
      <w:proofErr w:type="gramStart"/>
      <w:r>
        <w:t>lettings</w:t>
      </w:r>
      <w:proofErr w:type="gramEnd"/>
      <w:r>
        <w:t xml:space="preserve"> basis to all members of the community. Where possible requested facilities will be made available on the ground floor and additional reserved parking will be provided.  </w:t>
      </w:r>
    </w:p>
    <w:p w14:paraId="5496AEC4" w14:textId="77777777" w:rsidR="00E76109" w:rsidRDefault="00000000">
      <w:pPr>
        <w:spacing w:after="0" w:line="259" w:lineRule="auto"/>
        <w:ind w:left="14" w:firstLine="0"/>
        <w:jc w:val="left"/>
      </w:pPr>
      <w:r>
        <w:t xml:space="preserve">  </w:t>
      </w:r>
    </w:p>
    <w:p w14:paraId="33BB836C" w14:textId="77777777" w:rsidR="00E76109" w:rsidRDefault="00000000">
      <w:pPr>
        <w:pStyle w:val="Heading2"/>
        <w:tabs>
          <w:tab w:val="center" w:pos="2296"/>
        </w:tabs>
        <w:spacing w:after="53"/>
        <w:ind w:left="-1" w:firstLine="0"/>
      </w:pPr>
      <w:r>
        <w:t xml:space="preserve">3.9   </w:t>
      </w:r>
      <w:r>
        <w:tab/>
        <w:t xml:space="preserve">Contractors and Procurement  </w:t>
      </w:r>
    </w:p>
    <w:p w14:paraId="3BADA77E" w14:textId="77777777" w:rsidR="00E76109" w:rsidRDefault="00000000">
      <w:pPr>
        <w:ind w:left="9" w:right="115"/>
      </w:pPr>
      <w:r>
        <w:t xml:space="preserve">Contractors and procurements are chosen from approved lists, often using the County Council’s DES.  </w:t>
      </w:r>
    </w:p>
    <w:p w14:paraId="0FFF5DC6" w14:textId="77777777" w:rsidR="00E76109" w:rsidRDefault="00000000">
      <w:pPr>
        <w:spacing w:after="0" w:line="259" w:lineRule="auto"/>
        <w:ind w:left="14" w:firstLine="0"/>
        <w:jc w:val="left"/>
      </w:pPr>
      <w:r>
        <w:t xml:space="preserve">  </w:t>
      </w:r>
    </w:p>
    <w:p w14:paraId="52BD35F7" w14:textId="77777777" w:rsidR="00E76109" w:rsidRDefault="00000000">
      <w:pPr>
        <w:ind w:left="9" w:right="115"/>
      </w:pPr>
      <w:r>
        <w:t xml:space="preserve">In addition, the catering staff at each Academy promote that a range of foods e.g. vegetarian, gluten/wheat/dairy free can be made available to pupils to pre-order.  </w:t>
      </w:r>
    </w:p>
    <w:p w14:paraId="3FCC380C" w14:textId="77777777" w:rsidR="00E76109" w:rsidRDefault="00000000">
      <w:pPr>
        <w:spacing w:after="0" w:line="259" w:lineRule="auto"/>
        <w:ind w:left="14" w:firstLine="0"/>
        <w:jc w:val="left"/>
      </w:pPr>
      <w:r>
        <w:t xml:space="preserve">  </w:t>
      </w:r>
    </w:p>
    <w:p w14:paraId="188EECBE" w14:textId="77777777" w:rsidR="00E76109" w:rsidRDefault="00000000">
      <w:pPr>
        <w:spacing w:after="4" w:line="259" w:lineRule="auto"/>
        <w:ind w:left="14" w:firstLine="0"/>
        <w:jc w:val="left"/>
      </w:pPr>
      <w:r>
        <w:t xml:space="preserve">  </w:t>
      </w:r>
      <w:r>
        <w:tab/>
        <w:t xml:space="preserve">  </w:t>
      </w:r>
    </w:p>
    <w:p w14:paraId="3E1CFA55" w14:textId="77777777" w:rsidR="00E76109" w:rsidRDefault="00000000">
      <w:pPr>
        <w:spacing w:after="262" w:line="253" w:lineRule="auto"/>
        <w:ind w:left="9" w:right="127"/>
        <w:jc w:val="left"/>
      </w:pPr>
      <w:proofErr w:type="gramStart"/>
      <w:r>
        <w:rPr>
          <w:b/>
        </w:rPr>
        <w:t>3.10  Information</w:t>
      </w:r>
      <w:proofErr w:type="gramEnd"/>
      <w:r>
        <w:rPr>
          <w:b/>
        </w:rPr>
        <w:t xml:space="preserve">, Performance and Evidence </w:t>
      </w:r>
      <w:r>
        <w:t xml:space="preserve"> </w:t>
      </w:r>
    </w:p>
    <w:p w14:paraId="78BC6964" w14:textId="77777777" w:rsidR="00E76109" w:rsidRDefault="00000000">
      <w:pPr>
        <w:pStyle w:val="Heading1"/>
        <w:ind w:left="9" w:right="127"/>
      </w:pPr>
      <w:r>
        <w:t xml:space="preserve">a. Pupil Achievement  </w:t>
      </w:r>
    </w:p>
    <w:tbl>
      <w:tblPr>
        <w:tblStyle w:val="TableGrid"/>
        <w:tblpPr w:vertAnchor="page" w:horzAnchor="page" w:tblpX="1397" w:tblpY="2952"/>
        <w:tblOverlap w:val="never"/>
        <w:tblW w:w="9763" w:type="dxa"/>
        <w:tblInd w:w="0" w:type="dxa"/>
        <w:tblCellMar>
          <w:top w:w="41" w:type="dxa"/>
          <w:left w:w="108" w:type="dxa"/>
          <w:bottom w:w="0" w:type="dxa"/>
          <w:right w:w="115" w:type="dxa"/>
        </w:tblCellMar>
        <w:tblLook w:val="04A0" w:firstRow="1" w:lastRow="0" w:firstColumn="1" w:lastColumn="0" w:noHBand="0" w:noVBand="1"/>
      </w:tblPr>
      <w:tblGrid>
        <w:gridCol w:w="2559"/>
        <w:gridCol w:w="1591"/>
        <w:gridCol w:w="677"/>
        <w:gridCol w:w="1673"/>
        <w:gridCol w:w="697"/>
        <w:gridCol w:w="1658"/>
        <w:gridCol w:w="908"/>
      </w:tblGrid>
      <w:tr w:rsidR="00E76109" w14:paraId="2A3397DE" w14:textId="77777777">
        <w:trPr>
          <w:trHeight w:val="322"/>
        </w:trPr>
        <w:tc>
          <w:tcPr>
            <w:tcW w:w="2559" w:type="dxa"/>
            <w:vMerge w:val="restart"/>
            <w:tcBorders>
              <w:top w:val="nil"/>
              <w:left w:val="single" w:sz="4" w:space="0" w:color="000000"/>
              <w:bottom w:val="single" w:sz="4" w:space="0" w:color="000000"/>
              <w:right w:val="single" w:sz="4" w:space="0" w:color="000000"/>
            </w:tcBorders>
          </w:tcPr>
          <w:p w14:paraId="6F240B59" w14:textId="77777777" w:rsidR="00E76109" w:rsidRDefault="00000000">
            <w:pPr>
              <w:spacing w:after="0" w:line="259" w:lineRule="auto"/>
              <w:ind w:left="0" w:firstLine="0"/>
              <w:jc w:val="left"/>
            </w:pPr>
            <w:r>
              <w:rPr>
                <w:rFonts w:ascii="Calibri" w:eastAsia="Calibri" w:hAnsi="Calibri" w:cs="Calibri"/>
              </w:rPr>
              <w:t xml:space="preserve">Audience:  </w:t>
            </w:r>
          </w:p>
        </w:tc>
        <w:tc>
          <w:tcPr>
            <w:tcW w:w="1591" w:type="dxa"/>
            <w:tcBorders>
              <w:top w:val="nil"/>
              <w:left w:val="single" w:sz="4" w:space="0" w:color="000000"/>
              <w:bottom w:val="single" w:sz="4" w:space="0" w:color="000000"/>
              <w:right w:val="single" w:sz="4" w:space="0" w:color="000000"/>
            </w:tcBorders>
          </w:tcPr>
          <w:p w14:paraId="54D4566F" w14:textId="77777777" w:rsidR="00E76109" w:rsidRDefault="00000000">
            <w:pPr>
              <w:spacing w:after="0" w:line="259" w:lineRule="auto"/>
              <w:ind w:left="0" w:firstLine="0"/>
              <w:jc w:val="left"/>
            </w:pPr>
            <w:r>
              <w:rPr>
                <w:rFonts w:ascii="Calibri" w:eastAsia="Calibri" w:hAnsi="Calibri" w:cs="Calibri"/>
              </w:rPr>
              <w:t xml:space="preserve">LAC  </w:t>
            </w:r>
          </w:p>
        </w:tc>
        <w:tc>
          <w:tcPr>
            <w:tcW w:w="677" w:type="dxa"/>
            <w:tcBorders>
              <w:top w:val="nil"/>
              <w:left w:val="single" w:sz="4" w:space="0" w:color="000000"/>
              <w:bottom w:val="single" w:sz="4" w:space="0" w:color="000000"/>
              <w:right w:val="single" w:sz="4" w:space="0" w:color="000000"/>
            </w:tcBorders>
          </w:tcPr>
          <w:p w14:paraId="7104B8F6"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nil"/>
              <w:left w:val="single" w:sz="4" w:space="0" w:color="000000"/>
              <w:bottom w:val="single" w:sz="4" w:space="0" w:color="000000"/>
              <w:right w:val="single" w:sz="4" w:space="0" w:color="000000"/>
            </w:tcBorders>
          </w:tcPr>
          <w:p w14:paraId="5D38B0FF" w14:textId="77777777" w:rsidR="00E76109" w:rsidRDefault="00000000">
            <w:pPr>
              <w:spacing w:after="0" w:line="259" w:lineRule="auto"/>
              <w:ind w:left="0" w:firstLine="0"/>
              <w:jc w:val="left"/>
            </w:pPr>
            <w:r>
              <w:rPr>
                <w:rFonts w:ascii="Calibri" w:eastAsia="Calibri" w:hAnsi="Calibri" w:cs="Calibri"/>
              </w:rPr>
              <w:t xml:space="preserve">Trustees  </w:t>
            </w:r>
          </w:p>
        </w:tc>
        <w:tc>
          <w:tcPr>
            <w:tcW w:w="697" w:type="dxa"/>
            <w:tcBorders>
              <w:top w:val="nil"/>
              <w:left w:val="single" w:sz="4" w:space="0" w:color="000000"/>
              <w:bottom w:val="single" w:sz="4" w:space="0" w:color="000000"/>
              <w:right w:val="single" w:sz="4" w:space="0" w:color="000000"/>
            </w:tcBorders>
          </w:tcPr>
          <w:p w14:paraId="62EB1BBF"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nil"/>
              <w:left w:val="single" w:sz="4" w:space="0" w:color="000000"/>
              <w:bottom w:val="single" w:sz="4" w:space="0" w:color="000000"/>
              <w:right w:val="single" w:sz="4" w:space="0" w:color="000000"/>
            </w:tcBorders>
          </w:tcPr>
          <w:p w14:paraId="70946AEA" w14:textId="77777777" w:rsidR="00E76109" w:rsidRDefault="00000000">
            <w:pPr>
              <w:spacing w:after="0" w:line="259" w:lineRule="auto"/>
              <w:ind w:left="2" w:firstLine="0"/>
              <w:jc w:val="left"/>
            </w:pPr>
            <w:r>
              <w:rPr>
                <w:rFonts w:ascii="Calibri" w:eastAsia="Calibri" w:hAnsi="Calibri" w:cs="Calibri"/>
              </w:rPr>
              <w:t xml:space="preserve">General Public  </w:t>
            </w:r>
          </w:p>
        </w:tc>
        <w:tc>
          <w:tcPr>
            <w:tcW w:w="908" w:type="dxa"/>
            <w:tcBorders>
              <w:top w:val="nil"/>
              <w:left w:val="single" w:sz="4" w:space="0" w:color="000000"/>
              <w:bottom w:val="single" w:sz="4" w:space="0" w:color="000000"/>
              <w:right w:val="single" w:sz="4" w:space="0" w:color="000000"/>
            </w:tcBorders>
          </w:tcPr>
          <w:p w14:paraId="08D68EDE"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r w:rsidR="00E76109" w14:paraId="20AED845" w14:textId="77777777">
        <w:trPr>
          <w:trHeight w:val="372"/>
        </w:trPr>
        <w:tc>
          <w:tcPr>
            <w:tcW w:w="0" w:type="auto"/>
            <w:vMerge/>
            <w:tcBorders>
              <w:top w:val="nil"/>
              <w:left w:val="single" w:sz="4" w:space="0" w:color="000000"/>
              <w:bottom w:val="single" w:sz="4" w:space="0" w:color="000000"/>
              <w:right w:val="single" w:sz="4" w:space="0" w:color="000000"/>
            </w:tcBorders>
          </w:tcPr>
          <w:p w14:paraId="1855E27D" w14:textId="77777777" w:rsidR="00E76109" w:rsidRDefault="00E76109">
            <w:pPr>
              <w:spacing w:after="160" w:line="259" w:lineRule="auto"/>
              <w:ind w:left="0" w:firstLine="0"/>
              <w:jc w:val="left"/>
            </w:pPr>
          </w:p>
        </w:tc>
        <w:tc>
          <w:tcPr>
            <w:tcW w:w="1591" w:type="dxa"/>
            <w:tcBorders>
              <w:top w:val="single" w:sz="4" w:space="0" w:color="000000"/>
              <w:left w:val="single" w:sz="4" w:space="0" w:color="000000"/>
              <w:bottom w:val="single" w:sz="4" w:space="0" w:color="000000"/>
              <w:right w:val="single" w:sz="4" w:space="0" w:color="000000"/>
            </w:tcBorders>
          </w:tcPr>
          <w:p w14:paraId="31DE89C9" w14:textId="77777777" w:rsidR="00E76109" w:rsidRDefault="00000000">
            <w:pPr>
              <w:spacing w:after="0" w:line="259" w:lineRule="auto"/>
              <w:ind w:left="0" w:firstLine="0"/>
              <w:jc w:val="left"/>
            </w:pPr>
            <w:r>
              <w:rPr>
                <w:rFonts w:ascii="Calibri" w:eastAsia="Calibri" w:hAnsi="Calibri" w:cs="Calibri"/>
              </w:rP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4158BC96"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044794CC" w14:textId="77777777" w:rsidR="00E76109" w:rsidRDefault="00000000">
            <w:pPr>
              <w:spacing w:after="0" w:line="259" w:lineRule="auto"/>
              <w:ind w:left="0" w:firstLine="0"/>
              <w:jc w:val="left"/>
            </w:pPr>
            <w:r>
              <w:rPr>
                <w:rFonts w:ascii="Calibri" w:eastAsia="Calibri" w:hAnsi="Calibri" w:cs="Calibri"/>
              </w:rPr>
              <w:t xml:space="preserve">Parents  </w:t>
            </w:r>
          </w:p>
        </w:tc>
        <w:tc>
          <w:tcPr>
            <w:tcW w:w="697" w:type="dxa"/>
            <w:tcBorders>
              <w:top w:val="single" w:sz="4" w:space="0" w:color="000000"/>
              <w:left w:val="single" w:sz="4" w:space="0" w:color="000000"/>
              <w:bottom w:val="single" w:sz="4" w:space="0" w:color="000000"/>
              <w:right w:val="single" w:sz="4" w:space="0" w:color="000000"/>
            </w:tcBorders>
          </w:tcPr>
          <w:p w14:paraId="49240277"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057F7D74" w14:textId="77777777" w:rsidR="00E76109" w:rsidRDefault="00000000">
            <w:pPr>
              <w:spacing w:after="0" w:line="259" w:lineRule="auto"/>
              <w:ind w:left="2" w:firstLine="0"/>
              <w:jc w:val="left"/>
            </w:pPr>
            <w:r>
              <w:rPr>
                <w:rFonts w:ascii="Calibri" w:eastAsia="Calibri" w:hAnsi="Calibri" w:cs="Calibri"/>
              </w:rPr>
              <w:t xml:space="preserve">Pupils  </w:t>
            </w:r>
          </w:p>
        </w:tc>
        <w:tc>
          <w:tcPr>
            <w:tcW w:w="908" w:type="dxa"/>
            <w:tcBorders>
              <w:top w:val="single" w:sz="4" w:space="0" w:color="000000"/>
              <w:left w:val="single" w:sz="4" w:space="0" w:color="000000"/>
              <w:bottom w:val="single" w:sz="4" w:space="0" w:color="000000"/>
              <w:right w:val="single" w:sz="4" w:space="0" w:color="000000"/>
            </w:tcBorders>
          </w:tcPr>
          <w:p w14:paraId="06FC860A"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bl>
    <w:p w14:paraId="6EAB901A" w14:textId="77777777" w:rsidR="00E76109" w:rsidRDefault="00000000">
      <w:pPr>
        <w:spacing w:after="266" w:line="249" w:lineRule="auto"/>
        <w:ind w:left="-5" w:right="143"/>
        <w:jc w:val="left"/>
      </w:pPr>
      <w:r>
        <w:t xml:space="preserve">Assessment data is recorded for all pupils’ achievements including those with SEN or a disability.  In addition, EHC Plans include information relating to pupils’ SEN or disability. The EHC Plans are accessed electronically and are updated immediately information is obtained. All teaching staff update the progress on a termly basis. A SEND register is maintained and updated no less than every half-term. Records are kept that show individual assistance that each pupil is receiving and procedures are in place to map and assess provision (i.e. 1:1 or in-class support). Annual reviews of pupils with SEN and disabilities are conducted and include meetings with parents, staff and external agencies as required e.g. Visually Impaired Advisor.  </w:t>
      </w:r>
    </w:p>
    <w:p w14:paraId="46C428C3" w14:textId="77777777" w:rsidR="00E76109" w:rsidRDefault="00000000">
      <w:pPr>
        <w:pStyle w:val="Heading1"/>
        <w:ind w:left="9" w:right="127"/>
      </w:pPr>
      <w:r>
        <w:t xml:space="preserve">b. Learning Opportunities  </w:t>
      </w:r>
    </w:p>
    <w:p w14:paraId="6E5C894B" w14:textId="77777777" w:rsidR="00E76109" w:rsidRDefault="00000000">
      <w:pPr>
        <w:spacing w:after="266" w:line="249" w:lineRule="auto"/>
        <w:ind w:left="-5" w:right="143"/>
        <w:jc w:val="left"/>
      </w:pPr>
      <w:r>
        <w:t xml:space="preserve">For pupils mostly in our secondary schools there are programmes with the local colleges for those who request or are chosen for this. Pupils with SEN or disability have regular meetings with the relevant careers staff in each Academy.  The Academies work closely with the pupils to prepare and support those with SEN requirements and disabilities through work experience opportunities. We follow the information and guidance given by external agencies.  </w:t>
      </w:r>
    </w:p>
    <w:p w14:paraId="6F0BF4E2" w14:textId="77777777" w:rsidR="00E76109" w:rsidRDefault="00000000">
      <w:pPr>
        <w:pStyle w:val="Heading1"/>
        <w:spacing w:after="44"/>
        <w:ind w:left="9" w:right="127"/>
      </w:pPr>
      <w:r>
        <w:t xml:space="preserve">c. Admissions, Transitions, Exclusions </w:t>
      </w:r>
      <w:r>
        <w:rPr>
          <w:b w:val="0"/>
        </w:rPr>
        <w:t xml:space="preserve"> </w:t>
      </w:r>
      <w:r>
        <w:t xml:space="preserve"> </w:t>
      </w:r>
    </w:p>
    <w:p w14:paraId="38BE7F02" w14:textId="77777777" w:rsidR="00E76109" w:rsidRDefault="00000000">
      <w:pPr>
        <w:ind w:left="9" w:right="115"/>
      </w:pPr>
      <w:r>
        <w:t xml:space="preserve">Pupils with disabilities are not </w:t>
      </w:r>
      <w:proofErr w:type="gramStart"/>
      <w:r>
        <w:t>over represented</w:t>
      </w:r>
      <w:proofErr w:type="gramEnd"/>
      <w:r>
        <w:t xml:space="preserve"> in any of our Academy’s exclusion figures. Pupil admission forms ask parents/pupils in a sensitive manner to disclose any disability </w:t>
      </w:r>
      <w:proofErr w:type="gramStart"/>
      <w:r>
        <w:t>in order to</w:t>
      </w:r>
      <w:proofErr w:type="gramEnd"/>
      <w:r>
        <w:t xml:space="preserve"> enable that Academy to aid disabled pupils to make the most of their time with us. In our Academies a senior member of staff discusses each new intake with the feeder schools, student welfare staff and SENDCo and ensures that all staff are aware of individual needs. Any pupils with </w:t>
      </w:r>
      <w:proofErr w:type="gramStart"/>
      <w:r>
        <w:t>particular disabilities</w:t>
      </w:r>
      <w:proofErr w:type="gramEnd"/>
      <w:r>
        <w:t xml:space="preserve"> are invited with their parents to take a tour of the Academy and meet with the pupil welfare staff, and a </w:t>
      </w:r>
      <w:r>
        <w:lastRenderedPageBreak/>
        <w:t>representative from the relevant external agency if appropriate, to discuss their individual needs so that appropriate transitional provision can be put in place.</w:t>
      </w:r>
      <w:r>
        <w:rPr>
          <w:b/>
        </w:rPr>
        <w:t xml:space="preserve"> </w:t>
      </w:r>
      <w:r>
        <w:t xml:space="preserve"> </w:t>
      </w:r>
    </w:p>
    <w:p w14:paraId="7F1B41C5" w14:textId="77777777" w:rsidR="00E76109" w:rsidRDefault="00000000">
      <w:pPr>
        <w:spacing w:after="0" w:line="259" w:lineRule="auto"/>
        <w:ind w:left="14" w:firstLine="0"/>
        <w:jc w:val="left"/>
      </w:pPr>
      <w:r>
        <w:t xml:space="preserve">  </w:t>
      </w:r>
    </w:p>
    <w:p w14:paraId="53B71ECC" w14:textId="77777777" w:rsidR="00E76109" w:rsidRDefault="00000000">
      <w:pPr>
        <w:pStyle w:val="Heading1"/>
        <w:ind w:left="9" w:right="127"/>
      </w:pPr>
      <w:r>
        <w:t xml:space="preserve">d. Social Relationships   </w:t>
      </w:r>
    </w:p>
    <w:p w14:paraId="3325583E" w14:textId="77777777" w:rsidR="00E76109" w:rsidRDefault="00000000">
      <w:pPr>
        <w:spacing w:after="263" w:line="249" w:lineRule="auto"/>
        <w:ind w:left="-5" w:right="143"/>
        <w:jc w:val="left"/>
      </w:pPr>
      <w:r>
        <w:t xml:space="preserve">Our Academies all have their own specific arrangements but, in general, all pupils are integrated into tutor groups. Classrooms can be made available at break and lunch times for social interaction. Some pupils choose to spend these times in the SEND rooms with staff. The Trust acknowledges that it is difficult to monitor social relationships at lunch and </w:t>
      </w:r>
      <w:proofErr w:type="gramStart"/>
      <w:r>
        <w:t>break-times</w:t>
      </w:r>
      <w:proofErr w:type="gramEnd"/>
      <w:r>
        <w:t xml:space="preserve"> although this is done within the SEND area.   </w:t>
      </w:r>
    </w:p>
    <w:p w14:paraId="3AB71E16" w14:textId="77777777" w:rsidR="00E76109" w:rsidRDefault="00000000">
      <w:pPr>
        <w:pStyle w:val="Heading1"/>
        <w:ind w:left="9" w:right="127"/>
      </w:pPr>
      <w:r>
        <w:t xml:space="preserve">e. Employing, promoting and training disabled staff   </w:t>
      </w:r>
    </w:p>
    <w:p w14:paraId="1E0A0A7C" w14:textId="77777777" w:rsidR="00E76109" w:rsidRDefault="00000000">
      <w:pPr>
        <w:spacing w:after="164"/>
        <w:ind w:left="9" w:right="115"/>
      </w:pPr>
      <w:r>
        <w:t xml:space="preserve">SUAT is an equal opportunities employer that has a workforce that is representative of its local communities. In line with Staffordshire County Council’s recruitment and selection procedures, we operate an interview guarantee scheme for any disabled applicant meeting </w:t>
      </w:r>
      <w:proofErr w:type="gramStart"/>
      <w:r>
        <w:t>all of</w:t>
      </w:r>
      <w:proofErr w:type="gramEnd"/>
      <w:r>
        <w:t xml:space="preserve"> the selection criteria. Candidates invited to attend for interview are also asked if they have any special requirements that will enable them to attend.   </w:t>
      </w:r>
    </w:p>
    <w:p w14:paraId="0240FE62" w14:textId="77777777" w:rsidR="00E76109" w:rsidRDefault="00000000">
      <w:pPr>
        <w:pStyle w:val="Heading2"/>
        <w:ind w:left="9" w:right="127"/>
      </w:pPr>
      <w:proofErr w:type="gramStart"/>
      <w:r>
        <w:t>3.11  Impact</w:t>
      </w:r>
      <w:proofErr w:type="gramEnd"/>
      <w:r>
        <w:t xml:space="preserve"> Assessment  </w:t>
      </w:r>
    </w:p>
    <w:p w14:paraId="126BA615" w14:textId="77777777" w:rsidR="00E76109" w:rsidRDefault="00000000">
      <w:pPr>
        <w:ind w:left="9" w:right="115"/>
      </w:pPr>
      <w:r>
        <w:t xml:space="preserve">Impact assessment will take place following any action taken.   </w:t>
      </w:r>
    </w:p>
    <w:p w14:paraId="46CF3B1D" w14:textId="77777777" w:rsidR="00E76109" w:rsidRDefault="00000000">
      <w:pPr>
        <w:spacing w:after="0" w:line="259" w:lineRule="auto"/>
        <w:ind w:left="14" w:firstLine="0"/>
        <w:jc w:val="left"/>
      </w:pPr>
      <w:r>
        <w:t xml:space="preserve">  </w:t>
      </w:r>
    </w:p>
    <w:p w14:paraId="171B9CF5" w14:textId="77777777" w:rsidR="00E76109" w:rsidRDefault="00000000">
      <w:pPr>
        <w:ind w:left="9" w:right="115"/>
      </w:pPr>
      <w:r>
        <w:t xml:space="preserve">The Trust will continue to monitor each of its policies and procedures upon review and will consider the DED at each stage of the process.  </w:t>
      </w:r>
    </w:p>
    <w:p w14:paraId="1961192E" w14:textId="77777777" w:rsidR="00E76109" w:rsidRDefault="00000000">
      <w:pPr>
        <w:spacing w:after="0" w:line="259" w:lineRule="auto"/>
        <w:ind w:left="14" w:firstLine="0"/>
        <w:jc w:val="left"/>
      </w:pPr>
      <w:r>
        <w:t xml:space="preserve">  </w:t>
      </w:r>
    </w:p>
    <w:p w14:paraId="3D0FB9B3" w14:textId="77777777" w:rsidR="00E76109" w:rsidRDefault="00000000">
      <w:pPr>
        <w:spacing w:after="0" w:line="259" w:lineRule="auto"/>
        <w:ind w:left="14" w:firstLine="0"/>
        <w:jc w:val="left"/>
      </w:pPr>
      <w:r>
        <w:t xml:space="preserve">  </w:t>
      </w:r>
    </w:p>
    <w:tbl>
      <w:tblPr>
        <w:tblStyle w:val="TableGrid"/>
        <w:tblpPr w:vertAnchor="page" w:horzAnchor="page" w:tblpX="1397" w:tblpY="2952"/>
        <w:tblOverlap w:val="never"/>
        <w:tblW w:w="9763" w:type="dxa"/>
        <w:tblInd w:w="0" w:type="dxa"/>
        <w:tblCellMar>
          <w:top w:w="41" w:type="dxa"/>
          <w:left w:w="108" w:type="dxa"/>
          <w:bottom w:w="0" w:type="dxa"/>
          <w:right w:w="115" w:type="dxa"/>
        </w:tblCellMar>
        <w:tblLook w:val="04A0" w:firstRow="1" w:lastRow="0" w:firstColumn="1" w:lastColumn="0" w:noHBand="0" w:noVBand="1"/>
      </w:tblPr>
      <w:tblGrid>
        <w:gridCol w:w="2559"/>
        <w:gridCol w:w="1591"/>
        <w:gridCol w:w="677"/>
        <w:gridCol w:w="1673"/>
        <w:gridCol w:w="697"/>
        <w:gridCol w:w="1658"/>
        <w:gridCol w:w="908"/>
      </w:tblGrid>
      <w:tr w:rsidR="00E76109" w14:paraId="033E3F6D" w14:textId="77777777">
        <w:trPr>
          <w:trHeight w:val="322"/>
        </w:trPr>
        <w:tc>
          <w:tcPr>
            <w:tcW w:w="2559" w:type="dxa"/>
            <w:vMerge w:val="restart"/>
            <w:tcBorders>
              <w:top w:val="nil"/>
              <w:left w:val="single" w:sz="4" w:space="0" w:color="000000"/>
              <w:bottom w:val="single" w:sz="4" w:space="0" w:color="000000"/>
              <w:right w:val="single" w:sz="4" w:space="0" w:color="000000"/>
            </w:tcBorders>
          </w:tcPr>
          <w:p w14:paraId="1F53E684" w14:textId="77777777" w:rsidR="00E76109" w:rsidRDefault="00000000">
            <w:pPr>
              <w:spacing w:after="0" w:line="259" w:lineRule="auto"/>
              <w:ind w:left="0" w:firstLine="0"/>
              <w:jc w:val="left"/>
            </w:pPr>
            <w:r>
              <w:rPr>
                <w:rFonts w:ascii="Calibri" w:eastAsia="Calibri" w:hAnsi="Calibri" w:cs="Calibri"/>
              </w:rPr>
              <w:t xml:space="preserve">Audience:  </w:t>
            </w:r>
          </w:p>
        </w:tc>
        <w:tc>
          <w:tcPr>
            <w:tcW w:w="1591" w:type="dxa"/>
            <w:tcBorders>
              <w:top w:val="nil"/>
              <w:left w:val="single" w:sz="4" w:space="0" w:color="000000"/>
              <w:bottom w:val="single" w:sz="4" w:space="0" w:color="000000"/>
              <w:right w:val="single" w:sz="4" w:space="0" w:color="000000"/>
            </w:tcBorders>
          </w:tcPr>
          <w:p w14:paraId="70BF0B4D" w14:textId="77777777" w:rsidR="00E76109" w:rsidRDefault="00000000">
            <w:pPr>
              <w:spacing w:after="0" w:line="259" w:lineRule="auto"/>
              <w:ind w:left="0" w:firstLine="0"/>
              <w:jc w:val="left"/>
            </w:pPr>
            <w:r>
              <w:rPr>
                <w:rFonts w:ascii="Calibri" w:eastAsia="Calibri" w:hAnsi="Calibri" w:cs="Calibri"/>
              </w:rPr>
              <w:t xml:space="preserve">LAC  </w:t>
            </w:r>
          </w:p>
        </w:tc>
        <w:tc>
          <w:tcPr>
            <w:tcW w:w="677" w:type="dxa"/>
            <w:tcBorders>
              <w:top w:val="nil"/>
              <w:left w:val="single" w:sz="4" w:space="0" w:color="000000"/>
              <w:bottom w:val="single" w:sz="4" w:space="0" w:color="000000"/>
              <w:right w:val="single" w:sz="4" w:space="0" w:color="000000"/>
            </w:tcBorders>
          </w:tcPr>
          <w:p w14:paraId="6C216F66"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nil"/>
              <w:left w:val="single" w:sz="4" w:space="0" w:color="000000"/>
              <w:bottom w:val="single" w:sz="4" w:space="0" w:color="000000"/>
              <w:right w:val="single" w:sz="4" w:space="0" w:color="000000"/>
            </w:tcBorders>
          </w:tcPr>
          <w:p w14:paraId="59BB8195" w14:textId="77777777" w:rsidR="00E76109" w:rsidRDefault="00000000">
            <w:pPr>
              <w:spacing w:after="0" w:line="259" w:lineRule="auto"/>
              <w:ind w:left="0" w:firstLine="0"/>
              <w:jc w:val="left"/>
            </w:pPr>
            <w:r>
              <w:rPr>
                <w:rFonts w:ascii="Calibri" w:eastAsia="Calibri" w:hAnsi="Calibri" w:cs="Calibri"/>
              </w:rPr>
              <w:t xml:space="preserve">Trustees  </w:t>
            </w:r>
          </w:p>
        </w:tc>
        <w:tc>
          <w:tcPr>
            <w:tcW w:w="697" w:type="dxa"/>
            <w:tcBorders>
              <w:top w:val="nil"/>
              <w:left w:val="single" w:sz="4" w:space="0" w:color="000000"/>
              <w:bottom w:val="single" w:sz="4" w:space="0" w:color="000000"/>
              <w:right w:val="single" w:sz="4" w:space="0" w:color="000000"/>
            </w:tcBorders>
          </w:tcPr>
          <w:p w14:paraId="09670FC4"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nil"/>
              <w:left w:val="single" w:sz="4" w:space="0" w:color="000000"/>
              <w:bottom w:val="single" w:sz="4" w:space="0" w:color="000000"/>
              <w:right w:val="single" w:sz="4" w:space="0" w:color="000000"/>
            </w:tcBorders>
          </w:tcPr>
          <w:p w14:paraId="51D4957D" w14:textId="77777777" w:rsidR="00E76109" w:rsidRDefault="00000000">
            <w:pPr>
              <w:spacing w:after="0" w:line="259" w:lineRule="auto"/>
              <w:ind w:left="2" w:firstLine="0"/>
              <w:jc w:val="left"/>
            </w:pPr>
            <w:r>
              <w:rPr>
                <w:rFonts w:ascii="Calibri" w:eastAsia="Calibri" w:hAnsi="Calibri" w:cs="Calibri"/>
              </w:rPr>
              <w:t xml:space="preserve">General Public  </w:t>
            </w:r>
          </w:p>
        </w:tc>
        <w:tc>
          <w:tcPr>
            <w:tcW w:w="908" w:type="dxa"/>
            <w:tcBorders>
              <w:top w:val="nil"/>
              <w:left w:val="single" w:sz="4" w:space="0" w:color="000000"/>
              <w:bottom w:val="single" w:sz="4" w:space="0" w:color="000000"/>
              <w:right w:val="single" w:sz="4" w:space="0" w:color="000000"/>
            </w:tcBorders>
          </w:tcPr>
          <w:p w14:paraId="6377BA98"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r w:rsidR="00E76109" w14:paraId="3F6DC8A7" w14:textId="77777777">
        <w:trPr>
          <w:trHeight w:val="372"/>
        </w:trPr>
        <w:tc>
          <w:tcPr>
            <w:tcW w:w="0" w:type="auto"/>
            <w:vMerge/>
            <w:tcBorders>
              <w:top w:val="nil"/>
              <w:left w:val="single" w:sz="4" w:space="0" w:color="000000"/>
              <w:bottom w:val="single" w:sz="4" w:space="0" w:color="000000"/>
              <w:right w:val="single" w:sz="4" w:space="0" w:color="000000"/>
            </w:tcBorders>
          </w:tcPr>
          <w:p w14:paraId="0613E2C9" w14:textId="77777777" w:rsidR="00E76109" w:rsidRDefault="00E76109">
            <w:pPr>
              <w:spacing w:after="160" w:line="259" w:lineRule="auto"/>
              <w:ind w:left="0" w:firstLine="0"/>
              <w:jc w:val="left"/>
            </w:pPr>
          </w:p>
        </w:tc>
        <w:tc>
          <w:tcPr>
            <w:tcW w:w="1591" w:type="dxa"/>
            <w:tcBorders>
              <w:top w:val="single" w:sz="4" w:space="0" w:color="000000"/>
              <w:left w:val="single" w:sz="4" w:space="0" w:color="000000"/>
              <w:bottom w:val="single" w:sz="4" w:space="0" w:color="000000"/>
              <w:right w:val="single" w:sz="4" w:space="0" w:color="000000"/>
            </w:tcBorders>
          </w:tcPr>
          <w:p w14:paraId="43EFF69D" w14:textId="77777777" w:rsidR="00E76109" w:rsidRDefault="00000000">
            <w:pPr>
              <w:spacing w:after="0" w:line="259" w:lineRule="auto"/>
              <w:ind w:left="0" w:firstLine="0"/>
              <w:jc w:val="left"/>
            </w:pPr>
            <w:r>
              <w:rPr>
                <w:rFonts w:ascii="Calibri" w:eastAsia="Calibri" w:hAnsi="Calibri" w:cs="Calibri"/>
              </w:rP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67D4BB57"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6723F31C" w14:textId="77777777" w:rsidR="00E76109" w:rsidRDefault="00000000">
            <w:pPr>
              <w:spacing w:after="0" w:line="259" w:lineRule="auto"/>
              <w:ind w:left="0" w:firstLine="0"/>
              <w:jc w:val="left"/>
            </w:pPr>
            <w:r>
              <w:rPr>
                <w:rFonts w:ascii="Calibri" w:eastAsia="Calibri" w:hAnsi="Calibri" w:cs="Calibri"/>
              </w:rPr>
              <w:t xml:space="preserve">Parents  </w:t>
            </w:r>
          </w:p>
        </w:tc>
        <w:tc>
          <w:tcPr>
            <w:tcW w:w="697" w:type="dxa"/>
            <w:tcBorders>
              <w:top w:val="single" w:sz="4" w:space="0" w:color="000000"/>
              <w:left w:val="single" w:sz="4" w:space="0" w:color="000000"/>
              <w:bottom w:val="single" w:sz="4" w:space="0" w:color="000000"/>
              <w:right w:val="single" w:sz="4" w:space="0" w:color="000000"/>
            </w:tcBorders>
          </w:tcPr>
          <w:p w14:paraId="693278B3"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504D4AB6" w14:textId="77777777" w:rsidR="00E76109" w:rsidRDefault="00000000">
            <w:pPr>
              <w:spacing w:after="0" w:line="259" w:lineRule="auto"/>
              <w:ind w:left="2" w:firstLine="0"/>
              <w:jc w:val="left"/>
            </w:pPr>
            <w:r>
              <w:rPr>
                <w:rFonts w:ascii="Calibri" w:eastAsia="Calibri" w:hAnsi="Calibri" w:cs="Calibri"/>
              </w:rPr>
              <w:t xml:space="preserve">Pupils  </w:t>
            </w:r>
          </w:p>
        </w:tc>
        <w:tc>
          <w:tcPr>
            <w:tcW w:w="908" w:type="dxa"/>
            <w:tcBorders>
              <w:top w:val="single" w:sz="4" w:space="0" w:color="000000"/>
              <w:left w:val="single" w:sz="4" w:space="0" w:color="000000"/>
              <w:bottom w:val="single" w:sz="4" w:space="0" w:color="000000"/>
              <w:right w:val="single" w:sz="4" w:space="0" w:color="000000"/>
            </w:tcBorders>
          </w:tcPr>
          <w:p w14:paraId="4038003C"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bl>
    <w:p w14:paraId="71B773C0" w14:textId="77777777" w:rsidR="00E76109" w:rsidRDefault="00000000">
      <w:pPr>
        <w:pStyle w:val="Heading2"/>
        <w:ind w:left="9" w:right="127"/>
      </w:pPr>
      <w:proofErr w:type="gramStart"/>
      <w:r>
        <w:t>3.12  Reviewing</w:t>
      </w:r>
      <w:proofErr w:type="gramEnd"/>
      <w:r>
        <w:t xml:space="preserve">/Monitoring  </w:t>
      </w:r>
    </w:p>
    <w:p w14:paraId="25E078B9" w14:textId="77777777" w:rsidR="00E76109" w:rsidRDefault="00000000">
      <w:pPr>
        <w:ind w:left="9" w:right="115"/>
      </w:pPr>
      <w:r>
        <w:t xml:space="preserve">The action plan will be reviewed by the Trust Board and monitored by the Local Academy Councils no less than annually.  </w:t>
      </w:r>
    </w:p>
    <w:p w14:paraId="2F84214F" w14:textId="77777777" w:rsidR="00E76109" w:rsidRDefault="00000000">
      <w:pPr>
        <w:spacing w:after="0" w:line="259" w:lineRule="auto"/>
        <w:ind w:left="14" w:firstLine="0"/>
        <w:jc w:val="left"/>
      </w:pPr>
      <w:r>
        <w:t xml:space="preserve">  </w:t>
      </w:r>
    </w:p>
    <w:p w14:paraId="7AFE8DD7" w14:textId="77777777" w:rsidR="00E76109" w:rsidRDefault="00000000">
      <w:pPr>
        <w:ind w:left="9" w:right="115"/>
      </w:pPr>
      <w:r>
        <w:t xml:space="preserve">Action will continually be taken to increase the number of disabled pupils, parents / carers and members of the community who are involved in the focus groups, within each academy.  </w:t>
      </w:r>
    </w:p>
    <w:p w14:paraId="12946F83" w14:textId="77777777" w:rsidR="00E76109" w:rsidRDefault="00000000">
      <w:pPr>
        <w:spacing w:after="0" w:line="259" w:lineRule="auto"/>
        <w:ind w:left="14" w:firstLine="0"/>
        <w:jc w:val="left"/>
      </w:pPr>
      <w:r>
        <w:t xml:space="preserve">  </w:t>
      </w:r>
    </w:p>
    <w:p w14:paraId="6386B88C" w14:textId="77777777" w:rsidR="00E76109" w:rsidRDefault="00000000">
      <w:pPr>
        <w:ind w:left="9" w:right="115"/>
      </w:pPr>
      <w:r>
        <w:t xml:space="preserve">This Disability Equality Scheme will be revised every three years or earlier if appropriate.  </w:t>
      </w:r>
    </w:p>
    <w:p w14:paraId="4262C965" w14:textId="77777777" w:rsidR="00E76109" w:rsidRDefault="00000000">
      <w:pPr>
        <w:spacing w:after="21" w:line="259" w:lineRule="auto"/>
        <w:ind w:left="14" w:firstLine="0"/>
        <w:jc w:val="left"/>
      </w:pPr>
      <w:r>
        <w:t xml:space="preserve">  </w:t>
      </w:r>
    </w:p>
    <w:p w14:paraId="62D50F2A" w14:textId="77777777" w:rsidR="00E76109" w:rsidRDefault="00000000">
      <w:pPr>
        <w:spacing w:after="19" w:line="259" w:lineRule="auto"/>
        <w:ind w:left="14" w:firstLine="0"/>
        <w:jc w:val="left"/>
      </w:pPr>
      <w:r>
        <w:rPr>
          <w:color w:val="2E74B5"/>
        </w:rPr>
        <w:t xml:space="preserve"> </w:t>
      </w:r>
      <w:r>
        <w:t xml:space="preserve"> </w:t>
      </w:r>
    </w:p>
    <w:p w14:paraId="22B3B88B" w14:textId="77777777" w:rsidR="00E76109" w:rsidRDefault="00000000">
      <w:pPr>
        <w:spacing w:after="0" w:line="259" w:lineRule="auto"/>
        <w:ind w:left="14" w:firstLine="0"/>
        <w:jc w:val="left"/>
      </w:pPr>
      <w:r>
        <w:rPr>
          <w:color w:val="2E74B5"/>
        </w:rPr>
        <w:t xml:space="preserve"> </w:t>
      </w:r>
      <w:r>
        <w:t xml:space="preserve"> </w:t>
      </w:r>
    </w:p>
    <w:p w14:paraId="63BB70C1" w14:textId="77777777" w:rsidR="00E76109" w:rsidRDefault="00000000">
      <w:pPr>
        <w:tabs>
          <w:tab w:val="center" w:pos="4335"/>
          <w:tab w:val="center" w:pos="6263"/>
        </w:tabs>
        <w:spacing w:after="12" w:line="253" w:lineRule="auto"/>
        <w:ind w:left="-1" w:firstLine="0"/>
        <w:jc w:val="left"/>
      </w:pPr>
      <w:r>
        <w:rPr>
          <w:b/>
        </w:rPr>
        <w:t>Member of SUAT Staff Responsible:</w:t>
      </w:r>
      <w:r>
        <w:t xml:space="preserve">   </w:t>
      </w:r>
      <w:proofErr w:type="gramStart"/>
      <w:r>
        <w:tab/>
        <w:t xml:space="preserve">  </w:t>
      </w:r>
      <w:r>
        <w:tab/>
      </w:r>
      <w:proofErr w:type="gramEnd"/>
      <w:r>
        <w:rPr>
          <w:b/>
        </w:rPr>
        <w:t xml:space="preserve">Chief Executive Officer </w:t>
      </w:r>
      <w:r>
        <w:t xml:space="preserve"> </w:t>
      </w:r>
    </w:p>
    <w:p w14:paraId="28E18829" w14:textId="77777777" w:rsidR="00E76109" w:rsidRDefault="00000000">
      <w:pPr>
        <w:spacing w:after="0" w:line="259" w:lineRule="auto"/>
        <w:ind w:left="14" w:firstLine="0"/>
        <w:jc w:val="left"/>
      </w:pPr>
      <w:r>
        <w:t xml:space="preserve">  </w:t>
      </w:r>
    </w:p>
    <w:p w14:paraId="6F3163E2" w14:textId="77777777" w:rsidR="00E76109" w:rsidRDefault="00000000">
      <w:pPr>
        <w:tabs>
          <w:tab w:val="center" w:pos="3615"/>
          <w:tab w:val="center" w:pos="4335"/>
          <w:tab w:val="center" w:pos="6357"/>
        </w:tabs>
        <w:spacing w:after="12" w:line="253" w:lineRule="auto"/>
        <w:ind w:left="-1" w:firstLine="0"/>
        <w:jc w:val="left"/>
      </w:pPr>
      <w:r>
        <w:rPr>
          <w:b/>
        </w:rPr>
        <w:t>Designated Member of LAC</w:t>
      </w:r>
      <w:r>
        <w:t xml:space="preserve">:  </w:t>
      </w:r>
      <w:proofErr w:type="gramStart"/>
      <w:r>
        <w:tab/>
        <w:t xml:space="preserve">  </w:t>
      </w:r>
      <w:r>
        <w:tab/>
      </w:r>
      <w:proofErr w:type="gramEnd"/>
      <w:r>
        <w:t xml:space="preserve">  </w:t>
      </w:r>
      <w:r>
        <w:tab/>
      </w:r>
      <w:r>
        <w:rPr>
          <w:b/>
        </w:rPr>
        <w:t xml:space="preserve">Named in each Academy </w:t>
      </w:r>
      <w:r>
        <w:t xml:space="preserve"> </w:t>
      </w:r>
    </w:p>
    <w:p w14:paraId="54D1D0E2" w14:textId="77777777" w:rsidR="00E76109" w:rsidRDefault="00000000">
      <w:pPr>
        <w:spacing w:after="11" w:line="259" w:lineRule="auto"/>
        <w:ind w:left="14" w:firstLine="0"/>
        <w:jc w:val="left"/>
      </w:pPr>
      <w:r>
        <w:t xml:space="preserve">  </w:t>
      </w:r>
    </w:p>
    <w:p w14:paraId="10474AA4" w14:textId="77777777" w:rsidR="00E76109" w:rsidRDefault="00000000">
      <w:pPr>
        <w:tabs>
          <w:tab w:val="center" w:pos="2895"/>
          <w:tab w:val="center" w:pos="3615"/>
          <w:tab w:val="center" w:pos="4335"/>
          <w:tab w:val="center" w:pos="6125"/>
        </w:tabs>
        <w:spacing w:after="12" w:line="253" w:lineRule="auto"/>
        <w:ind w:left="-1" w:firstLine="0"/>
        <w:jc w:val="left"/>
      </w:pPr>
      <w:r>
        <w:rPr>
          <w:b/>
        </w:rPr>
        <w:t xml:space="preserve">Director Responsible:  </w:t>
      </w:r>
      <w:proofErr w:type="gramStart"/>
      <w:r>
        <w:rPr>
          <w:b/>
        </w:rPr>
        <w:tab/>
        <w:t xml:space="preserve">  </w:t>
      </w:r>
      <w:r>
        <w:rPr>
          <w:b/>
        </w:rPr>
        <w:tab/>
      </w:r>
      <w:proofErr w:type="gramEnd"/>
      <w:r>
        <w:rPr>
          <w:b/>
        </w:rPr>
        <w:t xml:space="preserve">  </w:t>
      </w:r>
      <w:proofErr w:type="gramStart"/>
      <w:r>
        <w:rPr>
          <w:b/>
        </w:rPr>
        <w:tab/>
        <w:t xml:space="preserve">  </w:t>
      </w:r>
      <w:r>
        <w:rPr>
          <w:b/>
        </w:rPr>
        <w:tab/>
      </w:r>
      <w:proofErr w:type="gramEnd"/>
      <w:r>
        <w:rPr>
          <w:b/>
        </w:rPr>
        <w:t xml:space="preserve">Chair of Trust Board </w:t>
      </w:r>
      <w:r>
        <w:t xml:space="preserve"> </w:t>
      </w:r>
    </w:p>
    <w:p w14:paraId="1A073592" w14:textId="77777777" w:rsidR="00E76109" w:rsidRDefault="00000000">
      <w:pPr>
        <w:spacing w:after="0" w:line="259" w:lineRule="auto"/>
        <w:ind w:left="14" w:firstLine="0"/>
        <w:jc w:val="left"/>
      </w:pPr>
      <w:r>
        <w:rPr>
          <w:b/>
        </w:rPr>
        <w:t xml:space="preserve"> </w:t>
      </w:r>
      <w:r>
        <w:t xml:space="preserve"> </w:t>
      </w:r>
    </w:p>
    <w:p w14:paraId="219EDA2A" w14:textId="77777777" w:rsidR="00E76109" w:rsidRDefault="00000000">
      <w:pPr>
        <w:spacing w:after="0" w:line="259" w:lineRule="auto"/>
        <w:ind w:left="14" w:right="9796" w:firstLine="0"/>
        <w:jc w:val="left"/>
      </w:pPr>
      <w:r>
        <w:rPr>
          <w:b/>
        </w:rPr>
        <w:t xml:space="preserve"> </w:t>
      </w:r>
      <w:r>
        <w:t xml:space="preserve"> </w:t>
      </w:r>
      <w:r>
        <w:rPr>
          <w:b/>
        </w:rPr>
        <w:t xml:space="preserve"> </w:t>
      </w:r>
      <w:r>
        <w:t xml:space="preserve"> </w:t>
      </w:r>
      <w:r>
        <w:rPr>
          <w:b/>
        </w:rPr>
        <w:t xml:space="preserve"> </w:t>
      </w:r>
      <w:r>
        <w:t xml:space="preserve"> </w:t>
      </w:r>
      <w:r>
        <w:rPr>
          <w:b/>
        </w:rPr>
        <w:t xml:space="preserve"> </w:t>
      </w:r>
      <w:r>
        <w:t xml:space="preserve"> </w:t>
      </w:r>
    </w:p>
    <w:p w14:paraId="6624329B" w14:textId="77777777" w:rsidR="00E76109" w:rsidRDefault="00000000">
      <w:pPr>
        <w:spacing w:after="0" w:line="259" w:lineRule="auto"/>
        <w:ind w:left="14" w:right="9796" w:firstLine="0"/>
        <w:jc w:val="left"/>
      </w:pPr>
      <w:r>
        <w:rPr>
          <w:b/>
        </w:rPr>
        <w:t xml:space="preserve"> </w:t>
      </w:r>
      <w:r>
        <w:t xml:space="preserve"> </w:t>
      </w:r>
      <w:r>
        <w:rPr>
          <w:b/>
        </w:rPr>
        <w:t xml:space="preserve"> </w:t>
      </w:r>
      <w:r>
        <w:t xml:space="preserve"> </w:t>
      </w:r>
    </w:p>
    <w:p w14:paraId="15B64ABD" w14:textId="77777777" w:rsidR="00E76109" w:rsidRDefault="00000000">
      <w:pPr>
        <w:spacing w:after="0" w:line="259" w:lineRule="auto"/>
        <w:ind w:left="14" w:firstLine="0"/>
        <w:jc w:val="left"/>
      </w:pPr>
      <w:r>
        <w:t xml:space="preserve">  </w:t>
      </w:r>
    </w:p>
    <w:p w14:paraId="0D5DF3C1" w14:textId="77777777" w:rsidR="00E76109" w:rsidRDefault="00000000">
      <w:pPr>
        <w:spacing w:after="0" w:line="259" w:lineRule="auto"/>
        <w:ind w:left="14" w:firstLine="0"/>
        <w:jc w:val="left"/>
      </w:pPr>
      <w:r>
        <w:lastRenderedPageBreak/>
        <w:t xml:space="preserve"> </w:t>
      </w:r>
    </w:p>
    <w:p w14:paraId="685CE457" w14:textId="77777777" w:rsidR="00E76109" w:rsidRDefault="00000000">
      <w:pPr>
        <w:tabs>
          <w:tab w:val="center" w:pos="9028"/>
          <w:tab w:val="center" w:pos="9748"/>
        </w:tabs>
        <w:spacing w:after="12" w:line="253" w:lineRule="auto"/>
        <w:ind w:left="-1" w:firstLine="0"/>
        <w:jc w:val="left"/>
      </w:pPr>
      <w:r>
        <w:rPr>
          <w:b/>
        </w:rPr>
        <w:t>SEAC Accessibility Action Plan 2021 - 2025</w:t>
      </w:r>
      <w:r>
        <w:t xml:space="preserve">     </w:t>
      </w:r>
      <w:r>
        <w:tab/>
        <w:t xml:space="preserve">   </w:t>
      </w:r>
      <w:r>
        <w:tab/>
        <w:t xml:space="preserve">  </w:t>
      </w:r>
    </w:p>
    <w:p w14:paraId="4EB0C468" w14:textId="77777777" w:rsidR="00E76109" w:rsidRDefault="00000000">
      <w:pPr>
        <w:spacing w:after="9" w:line="259" w:lineRule="auto"/>
        <w:ind w:left="14" w:firstLine="0"/>
      </w:pPr>
      <w:r>
        <w:t xml:space="preserve"> </w:t>
      </w:r>
      <w:r>
        <w:tab/>
        <w:t xml:space="preserve">   </w:t>
      </w:r>
      <w:r>
        <w:tab/>
        <w:t xml:space="preserve">   </w:t>
      </w:r>
      <w:r>
        <w:tab/>
        <w:t xml:space="preserve">   </w:t>
      </w:r>
    </w:p>
    <w:p w14:paraId="6E6BABB6" w14:textId="77777777" w:rsidR="00E76109" w:rsidRDefault="00000000">
      <w:pPr>
        <w:spacing w:after="0" w:line="259" w:lineRule="auto"/>
        <w:ind w:firstLine="0"/>
        <w:jc w:val="left"/>
      </w:pPr>
      <w:r>
        <w:t xml:space="preserve"> </w:t>
      </w:r>
    </w:p>
    <w:tbl>
      <w:tblPr>
        <w:tblStyle w:val="TableGrid"/>
        <w:tblpPr w:vertAnchor="page" w:horzAnchor="page" w:tblpX="1397" w:tblpY="2952"/>
        <w:tblOverlap w:val="never"/>
        <w:tblW w:w="9763" w:type="dxa"/>
        <w:tblInd w:w="0" w:type="dxa"/>
        <w:tblCellMar>
          <w:top w:w="41" w:type="dxa"/>
          <w:left w:w="108" w:type="dxa"/>
          <w:bottom w:w="0" w:type="dxa"/>
          <w:right w:w="115" w:type="dxa"/>
        </w:tblCellMar>
        <w:tblLook w:val="04A0" w:firstRow="1" w:lastRow="0" w:firstColumn="1" w:lastColumn="0" w:noHBand="0" w:noVBand="1"/>
      </w:tblPr>
      <w:tblGrid>
        <w:gridCol w:w="2559"/>
        <w:gridCol w:w="1591"/>
        <w:gridCol w:w="677"/>
        <w:gridCol w:w="1673"/>
        <w:gridCol w:w="697"/>
        <w:gridCol w:w="1658"/>
        <w:gridCol w:w="908"/>
      </w:tblGrid>
      <w:tr w:rsidR="00E76109" w14:paraId="126C45E6" w14:textId="77777777">
        <w:trPr>
          <w:trHeight w:val="322"/>
        </w:trPr>
        <w:tc>
          <w:tcPr>
            <w:tcW w:w="2559" w:type="dxa"/>
            <w:vMerge w:val="restart"/>
            <w:tcBorders>
              <w:top w:val="nil"/>
              <w:left w:val="single" w:sz="4" w:space="0" w:color="000000"/>
              <w:bottom w:val="single" w:sz="4" w:space="0" w:color="000000"/>
              <w:right w:val="single" w:sz="4" w:space="0" w:color="000000"/>
            </w:tcBorders>
          </w:tcPr>
          <w:p w14:paraId="33A74E78" w14:textId="77777777" w:rsidR="00E76109" w:rsidRDefault="00000000">
            <w:pPr>
              <w:spacing w:after="0" w:line="259" w:lineRule="auto"/>
              <w:ind w:left="0" w:firstLine="0"/>
              <w:jc w:val="left"/>
            </w:pPr>
            <w:r>
              <w:rPr>
                <w:rFonts w:ascii="Calibri" w:eastAsia="Calibri" w:hAnsi="Calibri" w:cs="Calibri"/>
              </w:rPr>
              <w:t xml:space="preserve">Audience:  </w:t>
            </w:r>
          </w:p>
        </w:tc>
        <w:tc>
          <w:tcPr>
            <w:tcW w:w="1591" w:type="dxa"/>
            <w:tcBorders>
              <w:top w:val="nil"/>
              <w:left w:val="single" w:sz="4" w:space="0" w:color="000000"/>
              <w:bottom w:val="single" w:sz="4" w:space="0" w:color="000000"/>
              <w:right w:val="single" w:sz="4" w:space="0" w:color="000000"/>
            </w:tcBorders>
          </w:tcPr>
          <w:p w14:paraId="347A140E" w14:textId="77777777" w:rsidR="00E76109" w:rsidRDefault="00000000">
            <w:pPr>
              <w:spacing w:after="0" w:line="259" w:lineRule="auto"/>
              <w:ind w:left="0" w:firstLine="0"/>
              <w:jc w:val="left"/>
            </w:pPr>
            <w:r>
              <w:rPr>
                <w:rFonts w:ascii="Calibri" w:eastAsia="Calibri" w:hAnsi="Calibri" w:cs="Calibri"/>
              </w:rPr>
              <w:t xml:space="preserve">LAC  </w:t>
            </w:r>
          </w:p>
        </w:tc>
        <w:tc>
          <w:tcPr>
            <w:tcW w:w="677" w:type="dxa"/>
            <w:tcBorders>
              <w:top w:val="nil"/>
              <w:left w:val="single" w:sz="4" w:space="0" w:color="000000"/>
              <w:bottom w:val="single" w:sz="4" w:space="0" w:color="000000"/>
              <w:right w:val="single" w:sz="4" w:space="0" w:color="000000"/>
            </w:tcBorders>
          </w:tcPr>
          <w:p w14:paraId="4A603B58"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nil"/>
              <w:left w:val="single" w:sz="4" w:space="0" w:color="000000"/>
              <w:bottom w:val="single" w:sz="4" w:space="0" w:color="000000"/>
              <w:right w:val="single" w:sz="4" w:space="0" w:color="000000"/>
            </w:tcBorders>
          </w:tcPr>
          <w:p w14:paraId="68D18C23" w14:textId="77777777" w:rsidR="00E76109" w:rsidRDefault="00000000">
            <w:pPr>
              <w:spacing w:after="0" w:line="259" w:lineRule="auto"/>
              <w:ind w:left="0" w:firstLine="0"/>
              <w:jc w:val="left"/>
            </w:pPr>
            <w:r>
              <w:rPr>
                <w:rFonts w:ascii="Calibri" w:eastAsia="Calibri" w:hAnsi="Calibri" w:cs="Calibri"/>
              </w:rPr>
              <w:t xml:space="preserve">Trustees  </w:t>
            </w:r>
          </w:p>
        </w:tc>
        <w:tc>
          <w:tcPr>
            <w:tcW w:w="697" w:type="dxa"/>
            <w:tcBorders>
              <w:top w:val="nil"/>
              <w:left w:val="single" w:sz="4" w:space="0" w:color="000000"/>
              <w:bottom w:val="single" w:sz="4" w:space="0" w:color="000000"/>
              <w:right w:val="single" w:sz="4" w:space="0" w:color="000000"/>
            </w:tcBorders>
          </w:tcPr>
          <w:p w14:paraId="49FA0D81"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nil"/>
              <w:left w:val="single" w:sz="4" w:space="0" w:color="000000"/>
              <w:bottom w:val="single" w:sz="4" w:space="0" w:color="000000"/>
              <w:right w:val="single" w:sz="4" w:space="0" w:color="000000"/>
            </w:tcBorders>
          </w:tcPr>
          <w:p w14:paraId="18E4F232" w14:textId="77777777" w:rsidR="00E76109" w:rsidRDefault="00000000">
            <w:pPr>
              <w:spacing w:after="0" w:line="259" w:lineRule="auto"/>
              <w:ind w:left="2" w:firstLine="0"/>
              <w:jc w:val="left"/>
            </w:pPr>
            <w:r>
              <w:rPr>
                <w:rFonts w:ascii="Calibri" w:eastAsia="Calibri" w:hAnsi="Calibri" w:cs="Calibri"/>
              </w:rPr>
              <w:t xml:space="preserve">General Public  </w:t>
            </w:r>
          </w:p>
        </w:tc>
        <w:tc>
          <w:tcPr>
            <w:tcW w:w="908" w:type="dxa"/>
            <w:tcBorders>
              <w:top w:val="nil"/>
              <w:left w:val="single" w:sz="4" w:space="0" w:color="000000"/>
              <w:bottom w:val="single" w:sz="4" w:space="0" w:color="000000"/>
              <w:right w:val="single" w:sz="4" w:space="0" w:color="000000"/>
            </w:tcBorders>
          </w:tcPr>
          <w:p w14:paraId="222C23F6"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r w:rsidR="00E76109" w14:paraId="096ADC87" w14:textId="77777777">
        <w:trPr>
          <w:trHeight w:val="372"/>
        </w:trPr>
        <w:tc>
          <w:tcPr>
            <w:tcW w:w="0" w:type="auto"/>
            <w:vMerge/>
            <w:tcBorders>
              <w:top w:val="nil"/>
              <w:left w:val="single" w:sz="4" w:space="0" w:color="000000"/>
              <w:bottom w:val="single" w:sz="4" w:space="0" w:color="000000"/>
              <w:right w:val="single" w:sz="4" w:space="0" w:color="000000"/>
            </w:tcBorders>
          </w:tcPr>
          <w:p w14:paraId="5EC23E80" w14:textId="77777777" w:rsidR="00E76109" w:rsidRDefault="00E76109">
            <w:pPr>
              <w:spacing w:after="160" w:line="259" w:lineRule="auto"/>
              <w:ind w:left="0" w:firstLine="0"/>
              <w:jc w:val="left"/>
            </w:pPr>
          </w:p>
        </w:tc>
        <w:tc>
          <w:tcPr>
            <w:tcW w:w="1591" w:type="dxa"/>
            <w:tcBorders>
              <w:top w:val="single" w:sz="4" w:space="0" w:color="000000"/>
              <w:left w:val="single" w:sz="4" w:space="0" w:color="000000"/>
              <w:bottom w:val="single" w:sz="4" w:space="0" w:color="000000"/>
              <w:right w:val="single" w:sz="4" w:space="0" w:color="000000"/>
            </w:tcBorders>
          </w:tcPr>
          <w:p w14:paraId="5CE4AC4F" w14:textId="77777777" w:rsidR="00E76109" w:rsidRDefault="00000000">
            <w:pPr>
              <w:spacing w:after="0" w:line="259" w:lineRule="auto"/>
              <w:ind w:left="0" w:firstLine="0"/>
              <w:jc w:val="left"/>
            </w:pPr>
            <w:r>
              <w:rPr>
                <w:rFonts w:ascii="Calibri" w:eastAsia="Calibri" w:hAnsi="Calibri" w:cs="Calibri"/>
              </w:rP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4BB33D8C"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364CFE73" w14:textId="77777777" w:rsidR="00E76109" w:rsidRDefault="00000000">
            <w:pPr>
              <w:spacing w:after="0" w:line="259" w:lineRule="auto"/>
              <w:ind w:left="0" w:firstLine="0"/>
              <w:jc w:val="left"/>
            </w:pPr>
            <w:r>
              <w:rPr>
                <w:rFonts w:ascii="Calibri" w:eastAsia="Calibri" w:hAnsi="Calibri" w:cs="Calibri"/>
              </w:rPr>
              <w:t xml:space="preserve">Parents  </w:t>
            </w:r>
          </w:p>
        </w:tc>
        <w:tc>
          <w:tcPr>
            <w:tcW w:w="697" w:type="dxa"/>
            <w:tcBorders>
              <w:top w:val="single" w:sz="4" w:space="0" w:color="000000"/>
              <w:left w:val="single" w:sz="4" w:space="0" w:color="000000"/>
              <w:bottom w:val="single" w:sz="4" w:space="0" w:color="000000"/>
              <w:right w:val="single" w:sz="4" w:space="0" w:color="000000"/>
            </w:tcBorders>
          </w:tcPr>
          <w:p w14:paraId="42CA4C68"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65E20852" w14:textId="77777777" w:rsidR="00E76109" w:rsidRDefault="00000000">
            <w:pPr>
              <w:spacing w:after="0" w:line="259" w:lineRule="auto"/>
              <w:ind w:left="2" w:firstLine="0"/>
              <w:jc w:val="left"/>
            </w:pPr>
            <w:r>
              <w:rPr>
                <w:rFonts w:ascii="Calibri" w:eastAsia="Calibri" w:hAnsi="Calibri" w:cs="Calibri"/>
              </w:rPr>
              <w:t xml:space="preserve">Pupils  </w:t>
            </w:r>
          </w:p>
        </w:tc>
        <w:tc>
          <w:tcPr>
            <w:tcW w:w="908" w:type="dxa"/>
            <w:tcBorders>
              <w:top w:val="single" w:sz="4" w:space="0" w:color="000000"/>
              <w:left w:val="single" w:sz="4" w:space="0" w:color="000000"/>
              <w:bottom w:val="single" w:sz="4" w:space="0" w:color="000000"/>
              <w:right w:val="single" w:sz="4" w:space="0" w:color="000000"/>
            </w:tcBorders>
          </w:tcPr>
          <w:p w14:paraId="2B662A20"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bl>
    <w:p w14:paraId="639AE4C8" w14:textId="77777777" w:rsidR="00E76109" w:rsidRDefault="00000000">
      <w:pPr>
        <w:pStyle w:val="Heading1"/>
        <w:spacing w:after="49"/>
        <w:ind w:left="394" w:right="127"/>
      </w:pPr>
      <w:r>
        <w:t xml:space="preserve">Aims    </w:t>
      </w:r>
    </w:p>
    <w:p w14:paraId="4847C045" w14:textId="77777777" w:rsidR="00E76109" w:rsidRDefault="00000000">
      <w:pPr>
        <w:numPr>
          <w:ilvl w:val="0"/>
          <w:numId w:val="8"/>
        </w:numPr>
        <w:spacing w:after="28" w:line="254" w:lineRule="auto"/>
        <w:ind w:hanging="360"/>
        <w:jc w:val="left"/>
      </w:pPr>
      <w:r>
        <w:rPr>
          <w:rFonts w:ascii="Calibri" w:eastAsia="Calibri" w:hAnsi="Calibri" w:cs="Calibri"/>
        </w:rPr>
        <w:t xml:space="preserve">To </w:t>
      </w:r>
      <w:r>
        <w:rPr>
          <w:rFonts w:ascii="Calibri" w:eastAsia="Calibri" w:hAnsi="Calibri" w:cs="Calibri"/>
          <w:b/>
        </w:rPr>
        <w:t>increase the involvement</w:t>
      </w:r>
      <w:r>
        <w:rPr>
          <w:rFonts w:ascii="Calibri" w:eastAsia="Calibri" w:hAnsi="Calibri" w:cs="Calibri"/>
        </w:rPr>
        <w:t xml:space="preserve"> of those with disabilities in deciding action that impacts upon them.    </w:t>
      </w:r>
    </w:p>
    <w:p w14:paraId="03A7FB53" w14:textId="77777777" w:rsidR="00E76109" w:rsidRDefault="00000000">
      <w:pPr>
        <w:numPr>
          <w:ilvl w:val="0"/>
          <w:numId w:val="8"/>
        </w:numPr>
        <w:spacing w:after="28" w:line="254" w:lineRule="auto"/>
        <w:ind w:hanging="360"/>
        <w:jc w:val="left"/>
      </w:pPr>
      <w:r>
        <w:rPr>
          <w:rFonts w:ascii="Calibri" w:eastAsia="Calibri" w:hAnsi="Calibri" w:cs="Calibri"/>
        </w:rPr>
        <w:t xml:space="preserve">To increase </w:t>
      </w:r>
      <w:r>
        <w:rPr>
          <w:rFonts w:ascii="Calibri" w:eastAsia="Calibri" w:hAnsi="Calibri" w:cs="Calibri"/>
          <w:b/>
        </w:rPr>
        <w:t>access</w:t>
      </w:r>
      <w:r>
        <w:rPr>
          <w:rFonts w:ascii="Calibri" w:eastAsia="Calibri" w:hAnsi="Calibri" w:cs="Calibri"/>
        </w:rPr>
        <w:t xml:space="preserve"> for those with a disability to the physical environment of the Academy, the curriculum and ensure equality </w:t>
      </w:r>
      <w:proofErr w:type="gramStart"/>
      <w:r>
        <w:rPr>
          <w:rFonts w:ascii="Calibri" w:eastAsia="Calibri" w:hAnsi="Calibri" w:cs="Calibri"/>
        </w:rPr>
        <w:t>in regards to</w:t>
      </w:r>
      <w:proofErr w:type="gramEnd"/>
      <w:r>
        <w:rPr>
          <w:rFonts w:ascii="Calibri" w:eastAsia="Calibri" w:hAnsi="Calibri" w:cs="Calibri"/>
        </w:rPr>
        <w:t xml:space="preserve"> access to information    </w:t>
      </w:r>
    </w:p>
    <w:p w14:paraId="5E6153FA" w14:textId="77777777" w:rsidR="00E76109" w:rsidRDefault="00000000">
      <w:pPr>
        <w:numPr>
          <w:ilvl w:val="0"/>
          <w:numId w:val="8"/>
        </w:numPr>
        <w:spacing w:after="28" w:line="254" w:lineRule="auto"/>
        <w:ind w:hanging="360"/>
        <w:jc w:val="left"/>
      </w:pPr>
      <w:r>
        <w:rPr>
          <w:rFonts w:ascii="Calibri" w:eastAsia="Calibri" w:hAnsi="Calibri" w:cs="Calibri"/>
        </w:rPr>
        <w:t xml:space="preserve">To </w:t>
      </w:r>
      <w:r>
        <w:rPr>
          <w:rFonts w:ascii="Calibri" w:eastAsia="Calibri" w:hAnsi="Calibri" w:cs="Calibri"/>
          <w:b/>
        </w:rPr>
        <w:t>evaluate and report to parents</w:t>
      </w:r>
      <w:r>
        <w:rPr>
          <w:rFonts w:ascii="Calibri" w:eastAsia="Calibri" w:hAnsi="Calibri" w:cs="Calibri"/>
        </w:rPr>
        <w:t xml:space="preserve"> on the success of the action plan in meeting its targets    </w:t>
      </w:r>
    </w:p>
    <w:p w14:paraId="56DF79D5" w14:textId="77777777" w:rsidR="00E76109" w:rsidRDefault="00000000">
      <w:pPr>
        <w:spacing w:after="0" w:line="259" w:lineRule="auto"/>
        <w:ind w:left="384" w:firstLine="0"/>
        <w:jc w:val="left"/>
      </w:pPr>
      <w:r>
        <w:rPr>
          <w:b/>
        </w:rPr>
        <w:t xml:space="preserve"> </w:t>
      </w:r>
      <w:r>
        <w:t xml:space="preserve">  </w:t>
      </w:r>
    </w:p>
    <w:p w14:paraId="5651BC51" w14:textId="77777777" w:rsidR="00E76109" w:rsidRDefault="00000000">
      <w:pPr>
        <w:spacing w:after="0" w:line="259" w:lineRule="auto"/>
        <w:ind w:left="384" w:firstLine="0"/>
        <w:jc w:val="left"/>
      </w:pPr>
      <w:r>
        <w:t xml:space="preserve"> </w:t>
      </w:r>
    </w:p>
    <w:tbl>
      <w:tblPr>
        <w:tblStyle w:val="TableGrid"/>
        <w:tblW w:w="9922" w:type="dxa"/>
        <w:tblInd w:w="-50" w:type="dxa"/>
        <w:tblCellMar>
          <w:top w:w="35" w:type="dxa"/>
          <w:left w:w="103" w:type="dxa"/>
          <w:bottom w:w="0" w:type="dxa"/>
          <w:right w:w="0" w:type="dxa"/>
        </w:tblCellMar>
        <w:tblLook w:val="04A0" w:firstRow="1" w:lastRow="0" w:firstColumn="1" w:lastColumn="0" w:noHBand="0" w:noVBand="1"/>
      </w:tblPr>
      <w:tblGrid>
        <w:gridCol w:w="3117"/>
        <w:gridCol w:w="3118"/>
        <w:gridCol w:w="1277"/>
        <w:gridCol w:w="1276"/>
        <w:gridCol w:w="1134"/>
      </w:tblGrid>
      <w:tr w:rsidR="00E76109" w14:paraId="5678BC0A" w14:textId="77777777">
        <w:trPr>
          <w:trHeight w:val="582"/>
        </w:trPr>
        <w:tc>
          <w:tcPr>
            <w:tcW w:w="3117" w:type="dxa"/>
            <w:tcBorders>
              <w:top w:val="single" w:sz="2" w:space="0" w:color="000000"/>
              <w:left w:val="single" w:sz="2" w:space="0" w:color="000000"/>
              <w:bottom w:val="single" w:sz="2" w:space="0" w:color="000000"/>
              <w:right w:val="single" w:sz="2" w:space="0" w:color="000000"/>
            </w:tcBorders>
            <w:shd w:val="clear" w:color="auto" w:fill="D9D9D9"/>
          </w:tcPr>
          <w:p w14:paraId="18B24466" w14:textId="77777777" w:rsidR="00E76109" w:rsidRDefault="00000000">
            <w:pPr>
              <w:spacing w:after="0" w:line="259" w:lineRule="auto"/>
              <w:ind w:left="7" w:firstLine="0"/>
              <w:jc w:val="left"/>
            </w:pPr>
            <w:r>
              <w:rPr>
                <w:b/>
                <w:u w:val="single" w:color="000000"/>
              </w:rPr>
              <w:t>Action</w:t>
            </w:r>
            <w:r>
              <w:t xml:space="preserve"> </w:t>
            </w:r>
          </w:p>
        </w:tc>
        <w:tc>
          <w:tcPr>
            <w:tcW w:w="3118" w:type="dxa"/>
            <w:tcBorders>
              <w:top w:val="single" w:sz="2" w:space="0" w:color="000000"/>
              <w:left w:val="single" w:sz="2" w:space="0" w:color="000000"/>
              <w:bottom w:val="single" w:sz="2" w:space="0" w:color="000000"/>
              <w:right w:val="single" w:sz="2" w:space="0" w:color="000000"/>
            </w:tcBorders>
            <w:shd w:val="clear" w:color="auto" w:fill="D9D9D9"/>
          </w:tcPr>
          <w:p w14:paraId="09F6AFC9" w14:textId="77777777" w:rsidR="00E76109" w:rsidRDefault="00000000">
            <w:pPr>
              <w:spacing w:after="0" w:line="259" w:lineRule="auto"/>
              <w:ind w:left="5" w:firstLine="0"/>
              <w:jc w:val="left"/>
            </w:pPr>
            <w:r>
              <w:rPr>
                <w:b/>
                <w:u w:val="single" w:color="000000"/>
              </w:rPr>
              <w:t>Success criteria</w:t>
            </w:r>
            <w:r>
              <w:rPr>
                <w:b/>
              </w:rPr>
              <w:t xml:space="preserve"> </w:t>
            </w:r>
            <w:r>
              <w:t xml:space="preserve">  </w:t>
            </w:r>
          </w:p>
        </w:tc>
        <w:tc>
          <w:tcPr>
            <w:tcW w:w="1277" w:type="dxa"/>
            <w:tcBorders>
              <w:top w:val="single" w:sz="2" w:space="0" w:color="000000"/>
              <w:left w:val="single" w:sz="2" w:space="0" w:color="000000"/>
              <w:bottom w:val="single" w:sz="2" w:space="0" w:color="000000"/>
              <w:right w:val="single" w:sz="2" w:space="0" w:color="000000"/>
            </w:tcBorders>
            <w:shd w:val="clear" w:color="auto" w:fill="D9D9D9"/>
          </w:tcPr>
          <w:p w14:paraId="57C2645F" w14:textId="77777777" w:rsidR="00E76109" w:rsidRDefault="00000000">
            <w:pPr>
              <w:spacing w:after="0" w:line="259" w:lineRule="auto"/>
              <w:ind w:left="5" w:firstLine="0"/>
              <w:jc w:val="left"/>
            </w:pPr>
            <w:r>
              <w:rPr>
                <w:b/>
                <w:u w:val="single" w:color="000000"/>
              </w:rPr>
              <w:t>Lead</w:t>
            </w:r>
            <w:r>
              <w:rPr>
                <w:b/>
              </w:rPr>
              <w:t xml:space="preserve"> </w:t>
            </w:r>
            <w:r>
              <w:rPr>
                <w:b/>
                <w:u w:val="single" w:color="000000"/>
              </w:rPr>
              <w:t>person</w:t>
            </w:r>
            <w:r>
              <w:rPr>
                <w:b/>
              </w:rPr>
              <w:t xml:space="preserve">  </w:t>
            </w:r>
            <w:r>
              <w:t xml:space="preserve">  </w:t>
            </w:r>
          </w:p>
        </w:tc>
        <w:tc>
          <w:tcPr>
            <w:tcW w:w="1276" w:type="dxa"/>
            <w:tcBorders>
              <w:top w:val="single" w:sz="2" w:space="0" w:color="000000"/>
              <w:left w:val="single" w:sz="2" w:space="0" w:color="000000"/>
              <w:bottom w:val="single" w:sz="2" w:space="0" w:color="000000"/>
              <w:right w:val="single" w:sz="2" w:space="0" w:color="000000"/>
            </w:tcBorders>
            <w:shd w:val="clear" w:color="auto" w:fill="D9D9D9"/>
          </w:tcPr>
          <w:p w14:paraId="57916CBF" w14:textId="77777777" w:rsidR="00E76109" w:rsidRDefault="00000000">
            <w:pPr>
              <w:spacing w:after="0" w:line="259" w:lineRule="auto"/>
              <w:ind w:left="1" w:firstLine="0"/>
            </w:pPr>
            <w:r>
              <w:rPr>
                <w:b/>
                <w:u w:val="single" w:color="000000"/>
              </w:rPr>
              <w:t>Timescale</w:t>
            </w:r>
            <w:r>
              <w:rPr>
                <w:b/>
              </w:rPr>
              <w:t xml:space="preserve"> </w:t>
            </w:r>
            <w:r>
              <w:t xml:space="preserve"> </w:t>
            </w:r>
          </w:p>
        </w:tc>
        <w:tc>
          <w:tcPr>
            <w:tcW w:w="1134" w:type="dxa"/>
            <w:tcBorders>
              <w:top w:val="single" w:sz="2" w:space="0" w:color="000000"/>
              <w:left w:val="single" w:sz="2" w:space="0" w:color="000000"/>
              <w:bottom w:val="single" w:sz="2" w:space="0" w:color="000000"/>
              <w:right w:val="single" w:sz="2" w:space="0" w:color="000000"/>
            </w:tcBorders>
            <w:shd w:val="clear" w:color="auto" w:fill="D9D9D9"/>
          </w:tcPr>
          <w:p w14:paraId="0105CC3C" w14:textId="77777777" w:rsidR="00E76109" w:rsidRDefault="00000000">
            <w:pPr>
              <w:spacing w:after="0" w:line="259" w:lineRule="auto"/>
              <w:ind w:left="7" w:firstLine="0"/>
              <w:jc w:val="left"/>
            </w:pPr>
            <w:r>
              <w:rPr>
                <w:b/>
                <w:u w:val="single" w:color="000000"/>
              </w:rPr>
              <w:t>Review</w:t>
            </w:r>
            <w:r>
              <w:rPr>
                <w:b/>
              </w:rPr>
              <w:t xml:space="preserve"> </w:t>
            </w:r>
            <w:r>
              <w:t xml:space="preserve"> </w:t>
            </w:r>
          </w:p>
        </w:tc>
      </w:tr>
      <w:tr w:rsidR="00E76109" w14:paraId="1CBD6B3E" w14:textId="77777777">
        <w:trPr>
          <w:trHeight w:val="2615"/>
        </w:trPr>
        <w:tc>
          <w:tcPr>
            <w:tcW w:w="3117" w:type="dxa"/>
            <w:tcBorders>
              <w:top w:val="single" w:sz="2" w:space="0" w:color="000000"/>
              <w:left w:val="single" w:sz="2" w:space="0" w:color="000000"/>
              <w:bottom w:val="single" w:sz="2" w:space="0" w:color="000000"/>
              <w:right w:val="single" w:sz="2" w:space="0" w:color="000000"/>
            </w:tcBorders>
          </w:tcPr>
          <w:p w14:paraId="70D2A5D8" w14:textId="77777777" w:rsidR="00E76109" w:rsidRDefault="00000000">
            <w:pPr>
              <w:spacing w:after="0" w:line="259" w:lineRule="auto"/>
              <w:ind w:left="7" w:right="33" w:firstLine="0"/>
              <w:jc w:val="left"/>
            </w:pPr>
            <w:r>
              <w:t xml:space="preserve">1)Further </w:t>
            </w:r>
            <w:r>
              <w:tab/>
              <w:t xml:space="preserve">develop systematic </w:t>
            </w:r>
            <w:r>
              <w:tab/>
              <w:t xml:space="preserve">procedures that </w:t>
            </w:r>
            <w:r>
              <w:rPr>
                <w:b/>
              </w:rPr>
              <w:t xml:space="preserve">collect views of </w:t>
            </w:r>
            <w:proofErr w:type="gramStart"/>
            <w:r>
              <w:rPr>
                <w:b/>
              </w:rPr>
              <w:t>reasonable  adjustments</w:t>
            </w:r>
            <w:proofErr w:type="gramEnd"/>
            <w:r>
              <w:t xml:space="preserve"> by pupils with a disability, their parent and advocates</w:t>
            </w:r>
            <w:r>
              <w:rPr>
                <w:b/>
              </w:rPr>
              <w:t xml:space="preserve">  </w:t>
            </w:r>
            <w:r>
              <w:t xml:space="preserve">  </w:t>
            </w:r>
          </w:p>
        </w:tc>
        <w:tc>
          <w:tcPr>
            <w:tcW w:w="3118" w:type="dxa"/>
            <w:tcBorders>
              <w:top w:val="single" w:sz="2" w:space="0" w:color="000000"/>
              <w:left w:val="single" w:sz="2" w:space="0" w:color="000000"/>
              <w:bottom w:val="single" w:sz="2" w:space="0" w:color="000000"/>
              <w:right w:val="single" w:sz="2" w:space="0" w:color="000000"/>
            </w:tcBorders>
          </w:tcPr>
          <w:p w14:paraId="5C314F72" w14:textId="77777777" w:rsidR="00E76109" w:rsidRDefault="00000000">
            <w:pPr>
              <w:spacing w:after="0" w:line="259" w:lineRule="auto"/>
              <w:ind w:left="5" w:right="33" w:firstLine="0"/>
            </w:pPr>
            <w:r>
              <w:t xml:space="preserve">Annual meetings with parents and pupils will collect views on reasonable adjustments. Analysis of views will influence change.  </w:t>
            </w:r>
          </w:p>
          <w:p w14:paraId="6AC1AB8B" w14:textId="77777777" w:rsidR="00E76109" w:rsidRDefault="00000000">
            <w:pPr>
              <w:spacing w:after="132" w:line="259" w:lineRule="auto"/>
              <w:ind w:left="5" w:firstLine="0"/>
              <w:jc w:val="left"/>
            </w:pPr>
            <w:r>
              <w:rPr>
                <w:sz w:val="8"/>
              </w:rPr>
              <w:t xml:space="preserve"> </w:t>
            </w:r>
          </w:p>
          <w:p w14:paraId="22DED940" w14:textId="77777777" w:rsidR="00E76109" w:rsidRDefault="00000000">
            <w:pPr>
              <w:spacing w:after="0" w:line="259" w:lineRule="auto"/>
              <w:ind w:left="5" w:right="34" w:firstLine="0"/>
            </w:pPr>
            <w:r>
              <w:t xml:space="preserve">A SEND specific survey of pupils and parents will be completed as routine. Analysis of views will influence change. </w:t>
            </w:r>
          </w:p>
        </w:tc>
        <w:tc>
          <w:tcPr>
            <w:tcW w:w="1277" w:type="dxa"/>
            <w:tcBorders>
              <w:top w:val="single" w:sz="2" w:space="0" w:color="000000"/>
              <w:left w:val="single" w:sz="2" w:space="0" w:color="000000"/>
              <w:bottom w:val="single" w:sz="2" w:space="0" w:color="000000"/>
              <w:right w:val="single" w:sz="2" w:space="0" w:color="000000"/>
            </w:tcBorders>
          </w:tcPr>
          <w:p w14:paraId="5A41395A" w14:textId="77777777" w:rsidR="00E76109" w:rsidRDefault="00000000">
            <w:pPr>
              <w:spacing w:after="0" w:line="259" w:lineRule="auto"/>
              <w:ind w:left="5" w:firstLine="0"/>
              <w:jc w:val="left"/>
            </w:pPr>
            <w:r>
              <w:t xml:space="preserve">Inclusion </w:t>
            </w:r>
          </w:p>
          <w:p w14:paraId="13420804" w14:textId="77777777" w:rsidR="00E76109" w:rsidRDefault="00000000">
            <w:pPr>
              <w:spacing w:after="0" w:line="259" w:lineRule="auto"/>
              <w:ind w:left="5" w:firstLine="0"/>
              <w:jc w:val="left"/>
            </w:pPr>
            <w:r>
              <w:t xml:space="preserve">Lead </w:t>
            </w:r>
          </w:p>
          <w:p w14:paraId="673A3E85" w14:textId="77777777" w:rsidR="00E76109" w:rsidRDefault="00000000">
            <w:pPr>
              <w:spacing w:after="0" w:line="259" w:lineRule="auto"/>
              <w:ind w:left="5" w:firstLine="0"/>
              <w:jc w:val="left"/>
            </w:pPr>
            <w:r>
              <w:t xml:space="preserve">/SENCo </w:t>
            </w:r>
          </w:p>
          <w:p w14:paraId="407D4F94" w14:textId="77777777" w:rsidR="00E76109" w:rsidRDefault="00000000">
            <w:pPr>
              <w:spacing w:after="0" w:line="259" w:lineRule="auto"/>
              <w:ind w:left="5" w:firstLine="0"/>
              <w:jc w:val="left"/>
            </w:pPr>
            <w:r>
              <w:t xml:space="preserve"> </w:t>
            </w:r>
          </w:p>
          <w:p w14:paraId="2262C3BF" w14:textId="77777777" w:rsidR="00E76109" w:rsidRDefault="00000000">
            <w:pPr>
              <w:spacing w:after="0" w:line="259" w:lineRule="auto"/>
              <w:ind w:left="1" w:firstLine="0"/>
              <w:jc w:val="left"/>
            </w:pPr>
            <w:r>
              <w:t xml:space="preserve"> </w:t>
            </w:r>
          </w:p>
        </w:tc>
        <w:tc>
          <w:tcPr>
            <w:tcW w:w="1276" w:type="dxa"/>
            <w:tcBorders>
              <w:top w:val="single" w:sz="2" w:space="0" w:color="000000"/>
              <w:left w:val="single" w:sz="2" w:space="0" w:color="000000"/>
              <w:bottom w:val="single" w:sz="2" w:space="0" w:color="000000"/>
              <w:right w:val="single" w:sz="2" w:space="0" w:color="000000"/>
            </w:tcBorders>
          </w:tcPr>
          <w:p w14:paraId="41FC4E34" w14:textId="77777777" w:rsidR="00E76109" w:rsidRDefault="00000000">
            <w:pPr>
              <w:spacing w:after="0" w:line="259" w:lineRule="auto"/>
              <w:ind w:left="1" w:firstLine="0"/>
            </w:pPr>
            <w:r>
              <w:t xml:space="preserve">Autumn 23  </w:t>
            </w:r>
          </w:p>
          <w:p w14:paraId="0750F63D" w14:textId="77777777" w:rsidR="00E76109" w:rsidRDefault="00000000">
            <w:pPr>
              <w:spacing w:after="0" w:line="259" w:lineRule="auto"/>
              <w:ind w:left="1" w:firstLine="0"/>
              <w:jc w:val="left"/>
            </w:pPr>
            <w:r>
              <w:t xml:space="preserve">   </w:t>
            </w:r>
          </w:p>
          <w:p w14:paraId="4803315D" w14:textId="77777777" w:rsidR="00E76109" w:rsidRDefault="00000000">
            <w:pPr>
              <w:spacing w:after="0" w:line="259" w:lineRule="auto"/>
              <w:ind w:left="1" w:firstLine="0"/>
              <w:jc w:val="left"/>
            </w:pPr>
            <w:r>
              <w:t xml:space="preserve">   </w:t>
            </w:r>
          </w:p>
          <w:p w14:paraId="3D89A742" w14:textId="77777777" w:rsidR="00E76109" w:rsidRDefault="00000000">
            <w:pPr>
              <w:spacing w:after="0" w:line="259" w:lineRule="auto"/>
              <w:ind w:left="1" w:firstLine="0"/>
            </w:pPr>
            <w:r>
              <w:t xml:space="preserve">Summer 24 </w:t>
            </w:r>
          </w:p>
        </w:tc>
        <w:tc>
          <w:tcPr>
            <w:tcW w:w="1134" w:type="dxa"/>
            <w:tcBorders>
              <w:top w:val="single" w:sz="2" w:space="0" w:color="000000"/>
              <w:left w:val="single" w:sz="2" w:space="0" w:color="000000"/>
              <w:bottom w:val="single" w:sz="2" w:space="0" w:color="000000"/>
              <w:right w:val="single" w:sz="2" w:space="0" w:color="000000"/>
            </w:tcBorders>
          </w:tcPr>
          <w:p w14:paraId="64E26D16" w14:textId="77777777" w:rsidR="00E76109" w:rsidRDefault="00000000">
            <w:pPr>
              <w:spacing w:after="0" w:line="259" w:lineRule="auto"/>
              <w:ind w:left="7" w:right="963" w:firstLine="0"/>
              <w:jc w:val="left"/>
            </w:pPr>
            <w:r>
              <w:t xml:space="preserve">  </w:t>
            </w:r>
          </w:p>
          <w:p w14:paraId="5D7FC439" w14:textId="77777777" w:rsidR="00E76109" w:rsidRDefault="00000000">
            <w:pPr>
              <w:spacing w:after="0" w:line="259" w:lineRule="auto"/>
              <w:ind w:left="7" w:firstLine="0"/>
              <w:jc w:val="left"/>
            </w:pPr>
            <w:r>
              <w:t xml:space="preserve"> </w:t>
            </w:r>
          </w:p>
          <w:p w14:paraId="0997B9BE" w14:textId="77777777" w:rsidR="00E76109" w:rsidRDefault="00000000">
            <w:pPr>
              <w:spacing w:after="0" w:line="259" w:lineRule="auto"/>
              <w:ind w:left="7" w:firstLine="0"/>
              <w:jc w:val="left"/>
            </w:pPr>
            <w:r>
              <w:t xml:space="preserve">Ongoing </w:t>
            </w:r>
          </w:p>
        </w:tc>
      </w:tr>
      <w:tr w:rsidR="00E76109" w14:paraId="6379EF17" w14:textId="77777777">
        <w:trPr>
          <w:trHeight w:val="2090"/>
        </w:trPr>
        <w:tc>
          <w:tcPr>
            <w:tcW w:w="3117" w:type="dxa"/>
            <w:tcBorders>
              <w:top w:val="single" w:sz="2" w:space="0" w:color="000000"/>
              <w:left w:val="single" w:sz="2" w:space="0" w:color="000000"/>
              <w:bottom w:val="single" w:sz="2" w:space="0" w:color="000000"/>
              <w:right w:val="single" w:sz="2" w:space="0" w:color="000000"/>
            </w:tcBorders>
          </w:tcPr>
          <w:p w14:paraId="29C7EC5C" w14:textId="77777777" w:rsidR="00E76109" w:rsidRDefault="00000000">
            <w:pPr>
              <w:spacing w:after="11" w:line="237" w:lineRule="auto"/>
              <w:ind w:left="7" w:right="30" w:firstLine="0"/>
            </w:pPr>
            <w:r>
              <w:t xml:space="preserve">2)Further develop systematic procedures for </w:t>
            </w:r>
            <w:r>
              <w:rPr>
                <w:b/>
              </w:rPr>
              <w:t xml:space="preserve">monitoring the implementation of reasonable adjustments </w:t>
            </w:r>
            <w:r>
              <w:t xml:space="preserve">throughout the </w:t>
            </w:r>
            <w:r>
              <w:rPr>
                <w:b/>
              </w:rPr>
              <w:t xml:space="preserve">curriculum and extended school services.    </w:t>
            </w:r>
          </w:p>
          <w:p w14:paraId="75C36028" w14:textId="77777777" w:rsidR="00E76109" w:rsidRDefault="00000000">
            <w:pPr>
              <w:spacing w:after="0" w:line="259" w:lineRule="auto"/>
              <w:ind w:left="7" w:firstLine="0"/>
              <w:jc w:val="left"/>
            </w:pPr>
            <w:r>
              <w:rPr>
                <w:b/>
              </w:rPr>
              <w:t xml:space="preserve">  </w:t>
            </w:r>
            <w:r>
              <w:t xml:space="preserve"> </w:t>
            </w:r>
          </w:p>
        </w:tc>
        <w:tc>
          <w:tcPr>
            <w:tcW w:w="3118" w:type="dxa"/>
            <w:tcBorders>
              <w:top w:val="single" w:sz="2" w:space="0" w:color="000000"/>
              <w:left w:val="single" w:sz="2" w:space="0" w:color="000000"/>
              <w:bottom w:val="single" w:sz="2" w:space="0" w:color="000000"/>
              <w:right w:val="single" w:sz="2" w:space="0" w:color="000000"/>
            </w:tcBorders>
          </w:tcPr>
          <w:p w14:paraId="634CDD75" w14:textId="77777777" w:rsidR="00E76109" w:rsidRDefault="00000000">
            <w:pPr>
              <w:spacing w:after="0" w:line="258" w:lineRule="auto"/>
              <w:ind w:left="5" w:right="33" w:firstLine="0"/>
            </w:pPr>
            <w:r>
              <w:t xml:space="preserve">Monitoring routines are </w:t>
            </w:r>
            <w:proofErr w:type="gramStart"/>
            <w:r>
              <w:t>established</w:t>
            </w:r>
            <w:proofErr w:type="gramEnd"/>
            <w:r>
              <w:t xml:space="preserve"> and feedback and subsequent support improves practice and provision further.  </w:t>
            </w:r>
          </w:p>
          <w:p w14:paraId="16D8C652" w14:textId="77777777" w:rsidR="00E76109" w:rsidRDefault="00000000">
            <w:pPr>
              <w:spacing w:after="0" w:line="259" w:lineRule="auto"/>
              <w:ind w:left="5" w:firstLine="0"/>
              <w:jc w:val="left"/>
            </w:pPr>
            <w:r>
              <w:t xml:space="preserve"> </w:t>
            </w:r>
            <w:r>
              <w:rPr>
                <w:sz w:val="8"/>
              </w:rPr>
              <w:t xml:space="preserve"> </w:t>
            </w:r>
          </w:p>
          <w:p w14:paraId="153CF216" w14:textId="77777777" w:rsidR="00E76109" w:rsidRDefault="00000000">
            <w:pPr>
              <w:spacing w:after="0" w:line="259" w:lineRule="auto"/>
              <w:ind w:left="1" w:firstLine="0"/>
              <w:jc w:val="left"/>
            </w:pPr>
            <w:r>
              <w:t xml:space="preserve">100% of SEND pupils access clubs.  </w:t>
            </w:r>
          </w:p>
        </w:tc>
        <w:tc>
          <w:tcPr>
            <w:tcW w:w="1277" w:type="dxa"/>
            <w:tcBorders>
              <w:top w:val="single" w:sz="2" w:space="0" w:color="000000"/>
              <w:left w:val="single" w:sz="2" w:space="0" w:color="000000"/>
              <w:bottom w:val="single" w:sz="2" w:space="0" w:color="000000"/>
              <w:right w:val="single" w:sz="2" w:space="0" w:color="000000"/>
            </w:tcBorders>
          </w:tcPr>
          <w:p w14:paraId="5E1FF59B" w14:textId="77777777" w:rsidR="00E76109" w:rsidRDefault="00000000">
            <w:pPr>
              <w:spacing w:after="0" w:line="259" w:lineRule="auto"/>
              <w:ind w:left="5" w:firstLine="0"/>
              <w:jc w:val="left"/>
            </w:pPr>
            <w:r>
              <w:t xml:space="preserve">Inclusion </w:t>
            </w:r>
          </w:p>
          <w:p w14:paraId="0B1E1D51" w14:textId="77777777" w:rsidR="00E76109" w:rsidRDefault="00000000">
            <w:pPr>
              <w:spacing w:after="0" w:line="259" w:lineRule="auto"/>
              <w:ind w:left="5" w:firstLine="0"/>
              <w:jc w:val="left"/>
            </w:pPr>
            <w:r>
              <w:t xml:space="preserve">Lead/SEN Co </w:t>
            </w:r>
          </w:p>
          <w:p w14:paraId="1D577662" w14:textId="77777777" w:rsidR="00E76109" w:rsidRDefault="00000000">
            <w:pPr>
              <w:spacing w:after="0" w:line="259" w:lineRule="auto"/>
              <w:ind w:left="1" w:firstLine="0"/>
              <w:jc w:val="left"/>
            </w:pPr>
            <w:r>
              <w:t xml:space="preserve">  </w:t>
            </w:r>
          </w:p>
          <w:p w14:paraId="3F654BCB" w14:textId="77777777" w:rsidR="00E76109" w:rsidRDefault="00000000">
            <w:pPr>
              <w:spacing w:after="0" w:line="259" w:lineRule="auto"/>
              <w:ind w:left="1" w:firstLine="0"/>
              <w:jc w:val="left"/>
            </w:pPr>
            <w:r>
              <w:t xml:space="preserve">Personal </w:t>
            </w:r>
            <w:proofErr w:type="spellStart"/>
            <w:r>
              <w:t>Developme</w:t>
            </w:r>
            <w:proofErr w:type="spellEnd"/>
          </w:p>
          <w:p w14:paraId="2C197B72" w14:textId="77777777" w:rsidR="00E76109" w:rsidRDefault="00000000">
            <w:pPr>
              <w:spacing w:after="0" w:line="259" w:lineRule="auto"/>
              <w:ind w:left="1" w:firstLine="0"/>
              <w:jc w:val="left"/>
            </w:pPr>
            <w:proofErr w:type="spellStart"/>
            <w:r>
              <w:t>nt</w:t>
            </w:r>
            <w:proofErr w:type="spellEnd"/>
            <w:r>
              <w:t xml:space="preserve"> Lead  </w:t>
            </w:r>
          </w:p>
        </w:tc>
        <w:tc>
          <w:tcPr>
            <w:tcW w:w="1276" w:type="dxa"/>
            <w:tcBorders>
              <w:top w:val="single" w:sz="2" w:space="0" w:color="000000"/>
              <w:left w:val="single" w:sz="2" w:space="0" w:color="000000"/>
              <w:bottom w:val="single" w:sz="2" w:space="0" w:color="000000"/>
              <w:right w:val="single" w:sz="2" w:space="0" w:color="000000"/>
            </w:tcBorders>
          </w:tcPr>
          <w:p w14:paraId="68A18FF1" w14:textId="77777777" w:rsidR="00E76109" w:rsidRDefault="00000000">
            <w:pPr>
              <w:spacing w:after="0" w:line="259" w:lineRule="auto"/>
              <w:ind w:left="1" w:firstLine="0"/>
              <w:jc w:val="left"/>
            </w:pPr>
            <w:r>
              <w:t xml:space="preserve">Spring 2024 onwards  </w:t>
            </w:r>
          </w:p>
          <w:p w14:paraId="191BEDFD" w14:textId="77777777" w:rsidR="00E76109" w:rsidRDefault="00000000">
            <w:pPr>
              <w:spacing w:after="0" w:line="259" w:lineRule="auto"/>
              <w:ind w:left="1" w:firstLine="0"/>
              <w:jc w:val="left"/>
            </w:pPr>
            <w:r>
              <w:t xml:space="preserve"> </w:t>
            </w:r>
          </w:p>
          <w:p w14:paraId="5F85C9CA" w14:textId="77777777" w:rsidR="00E76109" w:rsidRDefault="00000000">
            <w:pPr>
              <w:spacing w:after="0" w:line="259" w:lineRule="auto"/>
              <w:ind w:left="1" w:firstLine="0"/>
              <w:jc w:val="left"/>
            </w:pPr>
            <w:r>
              <w:t xml:space="preserve">Autumn </w:t>
            </w:r>
          </w:p>
          <w:p w14:paraId="2A9B4425" w14:textId="77777777" w:rsidR="00E76109" w:rsidRDefault="00000000">
            <w:pPr>
              <w:tabs>
                <w:tab w:val="right" w:pos="1173"/>
              </w:tabs>
              <w:spacing w:after="7" w:line="259" w:lineRule="auto"/>
              <w:ind w:left="0" w:firstLine="0"/>
              <w:jc w:val="left"/>
            </w:pPr>
            <w:r>
              <w:t xml:space="preserve">Term </w:t>
            </w:r>
            <w:r>
              <w:tab/>
              <w:t xml:space="preserve">23 </w:t>
            </w:r>
          </w:p>
          <w:p w14:paraId="2191F94A" w14:textId="77777777" w:rsidR="00E76109" w:rsidRDefault="00000000">
            <w:pPr>
              <w:spacing w:after="0" w:line="259" w:lineRule="auto"/>
              <w:ind w:left="1" w:firstLine="0"/>
              <w:jc w:val="left"/>
            </w:pPr>
            <w:r>
              <w:t xml:space="preserve">onwards  </w:t>
            </w:r>
          </w:p>
        </w:tc>
        <w:tc>
          <w:tcPr>
            <w:tcW w:w="1134" w:type="dxa"/>
            <w:tcBorders>
              <w:top w:val="single" w:sz="2" w:space="0" w:color="000000"/>
              <w:left w:val="single" w:sz="2" w:space="0" w:color="000000"/>
              <w:bottom w:val="single" w:sz="2" w:space="0" w:color="000000"/>
              <w:right w:val="single" w:sz="2" w:space="0" w:color="000000"/>
            </w:tcBorders>
          </w:tcPr>
          <w:p w14:paraId="7815480C" w14:textId="77777777" w:rsidR="00E76109" w:rsidRDefault="00000000">
            <w:pPr>
              <w:spacing w:after="0" w:line="259" w:lineRule="auto"/>
              <w:ind w:left="7" w:firstLine="0"/>
              <w:jc w:val="left"/>
            </w:pPr>
            <w:r>
              <w:t xml:space="preserve"> </w:t>
            </w:r>
          </w:p>
        </w:tc>
      </w:tr>
      <w:tr w:rsidR="00E76109" w14:paraId="1F1CBBE2" w14:textId="77777777">
        <w:trPr>
          <w:trHeight w:val="1693"/>
        </w:trPr>
        <w:tc>
          <w:tcPr>
            <w:tcW w:w="3117" w:type="dxa"/>
            <w:tcBorders>
              <w:top w:val="single" w:sz="2" w:space="0" w:color="000000"/>
              <w:left w:val="single" w:sz="2" w:space="0" w:color="000000"/>
              <w:bottom w:val="single" w:sz="2" w:space="0" w:color="000000"/>
              <w:right w:val="single" w:sz="2" w:space="0" w:color="000000"/>
            </w:tcBorders>
          </w:tcPr>
          <w:p w14:paraId="57D63393" w14:textId="77777777" w:rsidR="00E76109" w:rsidRDefault="00000000">
            <w:pPr>
              <w:spacing w:after="0" w:line="259" w:lineRule="auto"/>
              <w:ind w:left="7" w:right="31" w:firstLine="0"/>
            </w:pPr>
            <w:r>
              <w:t xml:space="preserve">3)Further develop systematic processes for </w:t>
            </w:r>
            <w:r>
              <w:rPr>
                <w:b/>
              </w:rPr>
              <w:t>evaluating the impact of reasonable adjustments</w:t>
            </w:r>
            <w:r>
              <w:t xml:space="preserve"> on cohorts with a disability and report annually to the LAC    </w:t>
            </w:r>
          </w:p>
        </w:tc>
        <w:tc>
          <w:tcPr>
            <w:tcW w:w="3118" w:type="dxa"/>
            <w:tcBorders>
              <w:top w:val="single" w:sz="2" w:space="0" w:color="000000"/>
              <w:left w:val="single" w:sz="2" w:space="0" w:color="000000"/>
              <w:bottom w:val="single" w:sz="2" w:space="0" w:color="000000"/>
              <w:right w:val="single" w:sz="2" w:space="0" w:color="000000"/>
            </w:tcBorders>
          </w:tcPr>
          <w:p w14:paraId="4F856FA9" w14:textId="77777777" w:rsidR="00E76109" w:rsidRDefault="00000000">
            <w:pPr>
              <w:spacing w:after="0" w:line="259" w:lineRule="auto"/>
              <w:ind w:left="5" w:right="33" w:firstLine="0"/>
            </w:pPr>
            <w:r>
              <w:t xml:space="preserve">Book </w:t>
            </w:r>
            <w:proofErr w:type="gramStart"/>
            <w:r>
              <w:t>scrutiny's</w:t>
            </w:r>
            <w:proofErr w:type="gramEnd"/>
            <w:r>
              <w:t xml:space="preserve"> and pupil voice demonstrate exceptional progress for all individuals.    </w:t>
            </w:r>
          </w:p>
        </w:tc>
        <w:tc>
          <w:tcPr>
            <w:tcW w:w="1277" w:type="dxa"/>
            <w:tcBorders>
              <w:top w:val="single" w:sz="2" w:space="0" w:color="000000"/>
              <w:left w:val="single" w:sz="2" w:space="0" w:color="000000"/>
              <w:bottom w:val="single" w:sz="2" w:space="0" w:color="000000"/>
              <w:right w:val="single" w:sz="2" w:space="0" w:color="000000"/>
            </w:tcBorders>
          </w:tcPr>
          <w:p w14:paraId="4D197764" w14:textId="77777777" w:rsidR="00E76109" w:rsidRDefault="00000000">
            <w:pPr>
              <w:spacing w:after="0" w:line="259" w:lineRule="auto"/>
              <w:ind w:left="5" w:firstLine="0"/>
              <w:jc w:val="left"/>
            </w:pPr>
            <w:r>
              <w:t xml:space="preserve"> Inclusion </w:t>
            </w:r>
          </w:p>
          <w:p w14:paraId="65061EBA" w14:textId="77777777" w:rsidR="00E76109" w:rsidRDefault="00000000">
            <w:pPr>
              <w:spacing w:after="0" w:line="259" w:lineRule="auto"/>
              <w:ind w:left="5" w:firstLine="0"/>
              <w:jc w:val="left"/>
            </w:pPr>
            <w:r>
              <w:t>Lead/SEN</w:t>
            </w:r>
          </w:p>
          <w:p w14:paraId="36D5B8E3" w14:textId="77777777" w:rsidR="00E76109" w:rsidRDefault="00000000">
            <w:pPr>
              <w:spacing w:after="0" w:line="259" w:lineRule="auto"/>
              <w:ind w:left="5" w:firstLine="0"/>
              <w:jc w:val="left"/>
            </w:pPr>
            <w:r>
              <w:t xml:space="preserve">Co </w:t>
            </w:r>
          </w:p>
          <w:p w14:paraId="4022A4D9" w14:textId="77777777" w:rsidR="00E76109" w:rsidRDefault="00000000">
            <w:pPr>
              <w:spacing w:after="0" w:line="259" w:lineRule="auto"/>
              <w:ind w:left="5" w:firstLine="0"/>
              <w:jc w:val="left"/>
            </w:pPr>
            <w:r>
              <w:t xml:space="preserve"> </w:t>
            </w:r>
          </w:p>
        </w:tc>
        <w:tc>
          <w:tcPr>
            <w:tcW w:w="1276" w:type="dxa"/>
            <w:tcBorders>
              <w:top w:val="single" w:sz="2" w:space="0" w:color="000000"/>
              <w:left w:val="single" w:sz="2" w:space="0" w:color="000000"/>
              <w:bottom w:val="single" w:sz="2" w:space="0" w:color="000000"/>
              <w:right w:val="single" w:sz="2" w:space="0" w:color="000000"/>
            </w:tcBorders>
          </w:tcPr>
          <w:p w14:paraId="0C1ADE25" w14:textId="77777777" w:rsidR="00E76109" w:rsidRDefault="00000000">
            <w:pPr>
              <w:spacing w:after="0" w:line="259" w:lineRule="auto"/>
              <w:ind w:left="1" w:firstLine="0"/>
              <w:jc w:val="left"/>
            </w:pPr>
            <w:r>
              <w:t xml:space="preserve">Summer 24 onwards    </w:t>
            </w:r>
          </w:p>
        </w:tc>
        <w:tc>
          <w:tcPr>
            <w:tcW w:w="1134" w:type="dxa"/>
            <w:tcBorders>
              <w:top w:val="single" w:sz="2" w:space="0" w:color="000000"/>
              <w:left w:val="single" w:sz="2" w:space="0" w:color="000000"/>
              <w:bottom w:val="single" w:sz="2" w:space="0" w:color="000000"/>
              <w:right w:val="single" w:sz="2" w:space="0" w:color="000000"/>
            </w:tcBorders>
          </w:tcPr>
          <w:p w14:paraId="7DC8E597" w14:textId="77777777" w:rsidR="00E76109" w:rsidRDefault="00000000">
            <w:pPr>
              <w:spacing w:after="0" w:line="259" w:lineRule="auto"/>
              <w:ind w:left="2" w:firstLine="0"/>
              <w:jc w:val="left"/>
            </w:pPr>
            <w:r>
              <w:t xml:space="preserve">  </w:t>
            </w:r>
          </w:p>
        </w:tc>
      </w:tr>
      <w:tr w:rsidR="00E76109" w14:paraId="20806952" w14:textId="77777777">
        <w:trPr>
          <w:trHeight w:val="1697"/>
        </w:trPr>
        <w:tc>
          <w:tcPr>
            <w:tcW w:w="3117" w:type="dxa"/>
            <w:tcBorders>
              <w:top w:val="single" w:sz="2" w:space="0" w:color="000000"/>
              <w:left w:val="single" w:sz="2" w:space="0" w:color="000000"/>
              <w:bottom w:val="single" w:sz="2" w:space="0" w:color="000000"/>
              <w:right w:val="single" w:sz="2" w:space="0" w:color="000000"/>
            </w:tcBorders>
          </w:tcPr>
          <w:p w14:paraId="2C60817A" w14:textId="77777777" w:rsidR="00E76109" w:rsidRDefault="00000000">
            <w:pPr>
              <w:spacing w:after="0" w:line="259" w:lineRule="auto"/>
              <w:ind w:left="7" w:right="136" w:firstLine="0"/>
            </w:pPr>
            <w:r>
              <w:lastRenderedPageBreak/>
              <w:t xml:space="preserve">4)Publish annual </w:t>
            </w:r>
            <w:r>
              <w:rPr>
                <w:b/>
              </w:rPr>
              <w:t>reports to parents</w:t>
            </w:r>
            <w:r>
              <w:t xml:space="preserve"> on the success of the action plan in </w:t>
            </w:r>
            <w:r>
              <w:rPr>
                <w:b/>
              </w:rPr>
              <w:t>reducing discrimination</w:t>
            </w:r>
            <w:r>
              <w:t xml:space="preserve"> and identifying further targets.     </w:t>
            </w:r>
          </w:p>
        </w:tc>
        <w:tc>
          <w:tcPr>
            <w:tcW w:w="3118" w:type="dxa"/>
            <w:tcBorders>
              <w:top w:val="single" w:sz="2" w:space="0" w:color="000000"/>
              <w:left w:val="single" w:sz="2" w:space="0" w:color="000000"/>
              <w:bottom w:val="single" w:sz="2" w:space="0" w:color="000000"/>
              <w:right w:val="single" w:sz="2" w:space="0" w:color="000000"/>
            </w:tcBorders>
          </w:tcPr>
          <w:p w14:paraId="0D53FDE4" w14:textId="77777777" w:rsidR="00E76109" w:rsidRDefault="00000000">
            <w:pPr>
              <w:spacing w:after="1"/>
              <w:ind w:left="5" w:right="168" w:firstLine="0"/>
            </w:pPr>
            <w:r>
              <w:t xml:space="preserve">Specific strategies to reduce discrimination to be included on Inclusion Development </w:t>
            </w:r>
          </w:p>
          <w:p w14:paraId="6A3FBBC3" w14:textId="77777777" w:rsidR="00E76109" w:rsidRDefault="00000000">
            <w:pPr>
              <w:spacing w:after="0" w:line="259" w:lineRule="auto"/>
              <w:ind w:left="5" w:firstLine="0"/>
              <w:jc w:val="left"/>
            </w:pPr>
            <w:r>
              <w:t xml:space="preserve">Plans.  </w:t>
            </w:r>
          </w:p>
          <w:p w14:paraId="2A1320ED" w14:textId="77777777" w:rsidR="00E76109" w:rsidRDefault="00000000">
            <w:pPr>
              <w:spacing w:after="0" w:line="259" w:lineRule="auto"/>
              <w:ind w:left="5" w:firstLine="0"/>
              <w:jc w:val="left"/>
            </w:pPr>
            <w:r>
              <w:t xml:space="preserve"> </w:t>
            </w:r>
          </w:p>
        </w:tc>
        <w:tc>
          <w:tcPr>
            <w:tcW w:w="1277" w:type="dxa"/>
            <w:tcBorders>
              <w:top w:val="single" w:sz="2" w:space="0" w:color="000000"/>
              <w:left w:val="single" w:sz="2" w:space="0" w:color="000000"/>
              <w:bottom w:val="single" w:sz="2" w:space="0" w:color="000000"/>
              <w:right w:val="single" w:sz="2" w:space="0" w:color="000000"/>
            </w:tcBorders>
          </w:tcPr>
          <w:p w14:paraId="3AE2EBF4" w14:textId="77777777" w:rsidR="00E76109" w:rsidRDefault="00000000">
            <w:pPr>
              <w:spacing w:after="0" w:line="259" w:lineRule="auto"/>
              <w:ind w:left="5" w:firstLine="0"/>
              <w:jc w:val="left"/>
            </w:pPr>
            <w:r>
              <w:t xml:space="preserve">Inclusion </w:t>
            </w:r>
          </w:p>
          <w:p w14:paraId="2E82D0E6" w14:textId="77777777" w:rsidR="00E76109" w:rsidRDefault="00000000">
            <w:pPr>
              <w:spacing w:after="0" w:line="259" w:lineRule="auto"/>
              <w:ind w:left="5" w:firstLine="0"/>
              <w:jc w:val="left"/>
            </w:pPr>
            <w:r>
              <w:t>Lead/SEN</w:t>
            </w:r>
          </w:p>
          <w:p w14:paraId="6B94D88D" w14:textId="77777777" w:rsidR="00E76109" w:rsidRDefault="00000000">
            <w:pPr>
              <w:spacing w:after="0" w:line="259" w:lineRule="auto"/>
              <w:ind w:left="5" w:firstLine="0"/>
              <w:jc w:val="left"/>
            </w:pPr>
            <w:r>
              <w:t xml:space="preserve">Co </w:t>
            </w:r>
          </w:p>
          <w:p w14:paraId="484480A0" w14:textId="77777777" w:rsidR="00E76109" w:rsidRDefault="00000000">
            <w:pPr>
              <w:spacing w:after="0" w:line="259" w:lineRule="auto"/>
              <w:ind w:left="5" w:right="1107" w:firstLine="0"/>
              <w:jc w:val="left"/>
            </w:pPr>
            <w:r>
              <w:t xml:space="preserve">  </w:t>
            </w:r>
          </w:p>
          <w:p w14:paraId="07074715" w14:textId="77777777" w:rsidR="00E76109" w:rsidRDefault="00000000">
            <w:pPr>
              <w:spacing w:after="0" w:line="259" w:lineRule="auto"/>
              <w:ind w:left="5" w:firstLine="0"/>
              <w:jc w:val="left"/>
            </w:pPr>
            <w:r>
              <w:t xml:space="preserve"> </w:t>
            </w:r>
          </w:p>
        </w:tc>
        <w:tc>
          <w:tcPr>
            <w:tcW w:w="1276" w:type="dxa"/>
            <w:tcBorders>
              <w:top w:val="single" w:sz="2" w:space="0" w:color="000000"/>
              <w:left w:val="single" w:sz="2" w:space="0" w:color="000000"/>
              <w:bottom w:val="single" w:sz="2" w:space="0" w:color="000000"/>
              <w:right w:val="single" w:sz="2" w:space="0" w:color="000000"/>
            </w:tcBorders>
          </w:tcPr>
          <w:p w14:paraId="3D3E92A6" w14:textId="77777777" w:rsidR="00E76109" w:rsidRDefault="00000000">
            <w:pPr>
              <w:spacing w:after="0" w:line="259" w:lineRule="auto"/>
              <w:ind w:left="1" w:firstLine="0"/>
            </w:pPr>
            <w:r>
              <w:t xml:space="preserve">Autumn 23  </w:t>
            </w:r>
          </w:p>
          <w:p w14:paraId="248CAF9E" w14:textId="77777777" w:rsidR="00E76109" w:rsidRDefault="00000000">
            <w:pPr>
              <w:spacing w:after="0" w:line="259" w:lineRule="auto"/>
              <w:ind w:left="1" w:firstLine="0"/>
              <w:jc w:val="left"/>
            </w:pPr>
            <w:r>
              <w:t xml:space="preserve"> </w:t>
            </w:r>
          </w:p>
          <w:p w14:paraId="4439F48C" w14:textId="77777777" w:rsidR="00E76109" w:rsidRDefault="00000000">
            <w:pPr>
              <w:spacing w:after="0" w:line="259" w:lineRule="auto"/>
              <w:ind w:left="1" w:firstLine="0"/>
              <w:jc w:val="left"/>
            </w:pPr>
            <w:r>
              <w:t xml:space="preserve"> </w:t>
            </w:r>
          </w:p>
          <w:p w14:paraId="7E6788E1" w14:textId="77777777" w:rsidR="00E76109" w:rsidRDefault="00000000">
            <w:pPr>
              <w:spacing w:after="0" w:line="259" w:lineRule="auto"/>
              <w:ind w:left="1" w:firstLine="0"/>
              <w:jc w:val="left"/>
            </w:pPr>
            <w:r>
              <w:t xml:space="preserve">Spring 23 </w:t>
            </w:r>
          </w:p>
          <w:p w14:paraId="64FB20C3" w14:textId="77777777" w:rsidR="00E76109" w:rsidRDefault="00000000">
            <w:pPr>
              <w:spacing w:after="0" w:line="259" w:lineRule="auto"/>
              <w:ind w:left="1" w:firstLine="0"/>
              <w:jc w:val="left"/>
            </w:pPr>
            <w:r>
              <w:t xml:space="preserve">onwards  </w:t>
            </w:r>
          </w:p>
          <w:p w14:paraId="1124D0F4" w14:textId="77777777" w:rsidR="00E76109" w:rsidRDefault="00000000">
            <w:pPr>
              <w:spacing w:after="0" w:line="259" w:lineRule="auto"/>
              <w:ind w:left="1" w:firstLine="0"/>
              <w:jc w:val="left"/>
            </w:pPr>
            <w:r>
              <w:t xml:space="preserve"> </w:t>
            </w:r>
          </w:p>
        </w:tc>
        <w:tc>
          <w:tcPr>
            <w:tcW w:w="1134" w:type="dxa"/>
            <w:tcBorders>
              <w:top w:val="single" w:sz="2" w:space="0" w:color="000000"/>
              <w:left w:val="single" w:sz="2" w:space="0" w:color="000000"/>
              <w:bottom w:val="single" w:sz="2" w:space="0" w:color="000000"/>
              <w:right w:val="single" w:sz="2" w:space="0" w:color="000000"/>
            </w:tcBorders>
          </w:tcPr>
          <w:p w14:paraId="4C70DAA2" w14:textId="77777777" w:rsidR="00E76109" w:rsidRDefault="00000000">
            <w:pPr>
              <w:spacing w:after="0" w:line="259" w:lineRule="auto"/>
              <w:ind w:left="0" w:firstLine="0"/>
              <w:jc w:val="left"/>
            </w:pPr>
            <w:r>
              <w:t xml:space="preserve">Ongoing </w:t>
            </w:r>
          </w:p>
        </w:tc>
      </w:tr>
    </w:tbl>
    <w:tbl>
      <w:tblPr>
        <w:tblStyle w:val="TableGrid"/>
        <w:tblpPr w:vertAnchor="page" w:horzAnchor="page" w:tblpX="1397" w:tblpY="2952"/>
        <w:tblOverlap w:val="never"/>
        <w:tblW w:w="9763" w:type="dxa"/>
        <w:tblInd w:w="0" w:type="dxa"/>
        <w:tblCellMar>
          <w:top w:w="41" w:type="dxa"/>
          <w:left w:w="108" w:type="dxa"/>
          <w:bottom w:w="0" w:type="dxa"/>
          <w:right w:w="115" w:type="dxa"/>
        </w:tblCellMar>
        <w:tblLook w:val="04A0" w:firstRow="1" w:lastRow="0" w:firstColumn="1" w:lastColumn="0" w:noHBand="0" w:noVBand="1"/>
      </w:tblPr>
      <w:tblGrid>
        <w:gridCol w:w="2559"/>
        <w:gridCol w:w="1591"/>
        <w:gridCol w:w="677"/>
        <w:gridCol w:w="1673"/>
        <w:gridCol w:w="697"/>
        <w:gridCol w:w="1658"/>
        <w:gridCol w:w="908"/>
      </w:tblGrid>
      <w:tr w:rsidR="00E76109" w14:paraId="590A7797" w14:textId="77777777">
        <w:trPr>
          <w:trHeight w:val="322"/>
        </w:trPr>
        <w:tc>
          <w:tcPr>
            <w:tcW w:w="2559" w:type="dxa"/>
            <w:vMerge w:val="restart"/>
            <w:tcBorders>
              <w:top w:val="nil"/>
              <w:left w:val="single" w:sz="4" w:space="0" w:color="000000"/>
              <w:bottom w:val="single" w:sz="4" w:space="0" w:color="000000"/>
              <w:right w:val="single" w:sz="4" w:space="0" w:color="000000"/>
            </w:tcBorders>
          </w:tcPr>
          <w:p w14:paraId="79553AEA" w14:textId="77777777" w:rsidR="00E76109" w:rsidRDefault="00000000">
            <w:pPr>
              <w:spacing w:after="0" w:line="259" w:lineRule="auto"/>
              <w:ind w:left="0" w:firstLine="0"/>
              <w:jc w:val="left"/>
            </w:pPr>
            <w:r>
              <w:rPr>
                <w:rFonts w:ascii="Calibri" w:eastAsia="Calibri" w:hAnsi="Calibri" w:cs="Calibri"/>
              </w:rPr>
              <w:t xml:space="preserve">Audience:  </w:t>
            </w:r>
          </w:p>
        </w:tc>
        <w:tc>
          <w:tcPr>
            <w:tcW w:w="1591" w:type="dxa"/>
            <w:tcBorders>
              <w:top w:val="nil"/>
              <w:left w:val="single" w:sz="4" w:space="0" w:color="000000"/>
              <w:bottom w:val="single" w:sz="4" w:space="0" w:color="000000"/>
              <w:right w:val="single" w:sz="4" w:space="0" w:color="000000"/>
            </w:tcBorders>
          </w:tcPr>
          <w:p w14:paraId="55C211D3" w14:textId="77777777" w:rsidR="00E76109" w:rsidRDefault="00000000">
            <w:pPr>
              <w:spacing w:after="0" w:line="259" w:lineRule="auto"/>
              <w:ind w:left="0" w:firstLine="0"/>
              <w:jc w:val="left"/>
            </w:pPr>
            <w:r>
              <w:rPr>
                <w:rFonts w:ascii="Calibri" w:eastAsia="Calibri" w:hAnsi="Calibri" w:cs="Calibri"/>
              </w:rPr>
              <w:t xml:space="preserve">LAC  </w:t>
            </w:r>
          </w:p>
        </w:tc>
        <w:tc>
          <w:tcPr>
            <w:tcW w:w="677" w:type="dxa"/>
            <w:tcBorders>
              <w:top w:val="nil"/>
              <w:left w:val="single" w:sz="4" w:space="0" w:color="000000"/>
              <w:bottom w:val="single" w:sz="4" w:space="0" w:color="000000"/>
              <w:right w:val="single" w:sz="4" w:space="0" w:color="000000"/>
            </w:tcBorders>
          </w:tcPr>
          <w:p w14:paraId="1132BE5F"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nil"/>
              <w:left w:val="single" w:sz="4" w:space="0" w:color="000000"/>
              <w:bottom w:val="single" w:sz="4" w:space="0" w:color="000000"/>
              <w:right w:val="single" w:sz="4" w:space="0" w:color="000000"/>
            </w:tcBorders>
          </w:tcPr>
          <w:p w14:paraId="62BDF982" w14:textId="77777777" w:rsidR="00E76109" w:rsidRDefault="00000000">
            <w:pPr>
              <w:spacing w:after="0" w:line="259" w:lineRule="auto"/>
              <w:ind w:left="0" w:firstLine="0"/>
              <w:jc w:val="left"/>
            </w:pPr>
            <w:r>
              <w:rPr>
                <w:rFonts w:ascii="Calibri" w:eastAsia="Calibri" w:hAnsi="Calibri" w:cs="Calibri"/>
              </w:rPr>
              <w:t xml:space="preserve">Trustees  </w:t>
            </w:r>
          </w:p>
        </w:tc>
        <w:tc>
          <w:tcPr>
            <w:tcW w:w="697" w:type="dxa"/>
            <w:tcBorders>
              <w:top w:val="nil"/>
              <w:left w:val="single" w:sz="4" w:space="0" w:color="000000"/>
              <w:bottom w:val="single" w:sz="4" w:space="0" w:color="000000"/>
              <w:right w:val="single" w:sz="4" w:space="0" w:color="000000"/>
            </w:tcBorders>
          </w:tcPr>
          <w:p w14:paraId="2D19D681"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nil"/>
              <w:left w:val="single" w:sz="4" w:space="0" w:color="000000"/>
              <w:bottom w:val="single" w:sz="4" w:space="0" w:color="000000"/>
              <w:right w:val="single" w:sz="4" w:space="0" w:color="000000"/>
            </w:tcBorders>
          </w:tcPr>
          <w:p w14:paraId="5346EA61" w14:textId="77777777" w:rsidR="00E76109" w:rsidRDefault="00000000">
            <w:pPr>
              <w:spacing w:after="0" w:line="259" w:lineRule="auto"/>
              <w:ind w:left="2" w:firstLine="0"/>
              <w:jc w:val="left"/>
            </w:pPr>
            <w:r>
              <w:rPr>
                <w:rFonts w:ascii="Calibri" w:eastAsia="Calibri" w:hAnsi="Calibri" w:cs="Calibri"/>
              </w:rPr>
              <w:t xml:space="preserve">General Public  </w:t>
            </w:r>
          </w:p>
        </w:tc>
        <w:tc>
          <w:tcPr>
            <w:tcW w:w="908" w:type="dxa"/>
            <w:tcBorders>
              <w:top w:val="nil"/>
              <w:left w:val="single" w:sz="4" w:space="0" w:color="000000"/>
              <w:bottom w:val="single" w:sz="4" w:space="0" w:color="000000"/>
              <w:right w:val="single" w:sz="4" w:space="0" w:color="000000"/>
            </w:tcBorders>
          </w:tcPr>
          <w:p w14:paraId="629A6B12"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r w:rsidR="00E76109" w14:paraId="06DC7084" w14:textId="77777777">
        <w:trPr>
          <w:trHeight w:val="372"/>
        </w:trPr>
        <w:tc>
          <w:tcPr>
            <w:tcW w:w="0" w:type="auto"/>
            <w:vMerge/>
            <w:tcBorders>
              <w:top w:val="nil"/>
              <w:left w:val="single" w:sz="4" w:space="0" w:color="000000"/>
              <w:bottom w:val="single" w:sz="4" w:space="0" w:color="000000"/>
              <w:right w:val="single" w:sz="4" w:space="0" w:color="000000"/>
            </w:tcBorders>
          </w:tcPr>
          <w:p w14:paraId="019AC4D6" w14:textId="77777777" w:rsidR="00E76109" w:rsidRDefault="00E76109">
            <w:pPr>
              <w:spacing w:after="160" w:line="259" w:lineRule="auto"/>
              <w:ind w:left="0" w:firstLine="0"/>
              <w:jc w:val="left"/>
            </w:pPr>
          </w:p>
        </w:tc>
        <w:tc>
          <w:tcPr>
            <w:tcW w:w="1591" w:type="dxa"/>
            <w:tcBorders>
              <w:top w:val="single" w:sz="4" w:space="0" w:color="000000"/>
              <w:left w:val="single" w:sz="4" w:space="0" w:color="000000"/>
              <w:bottom w:val="single" w:sz="4" w:space="0" w:color="000000"/>
              <w:right w:val="single" w:sz="4" w:space="0" w:color="000000"/>
            </w:tcBorders>
          </w:tcPr>
          <w:p w14:paraId="297DE537" w14:textId="77777777" w:rsidR="00E76109" w:rsidRDefault="00000000">
            <w:pPr>
              <w:spacing w:after="0" w:line="259" w:lineRule="auto"/>
              <w:ind w:left="0" w:firstLine="0"/>
              <w:jc w:val="left"/>
            </w:pPr>
            <w:r>
              <w:rPr>
                <w:rFonts w:ascii="Calibri" w:eastAsia="Calibri" w:hAnsi="Calibri" w:cs="Calibri"/>
              </w:rP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5DCF2D8C"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70132C89" w14:textId="77777777" w:rsidR="00E76109" w:rsidRDefault="00000000">
            <w:pPr>
              <w:spacing w:after="0" w:line="259" w:lineRule="auto"/>
              <w:ind w:left="0" w:firstLine="0"/>
              <w:jc w:val="left"/>
            </w:pPr>
            <w:r>
              <w:rPr>
                <w:rFonts w:ascii="Calibri" w:eastAsia="Calibri" w:hAnsi="Calibri" w:cs="Calibri"/>
              </w:rPr>
              <w:t xml:space="preserve">Parents  </w:t>
            </w:r>
          </w:p>
        </w:tc>
        <w:tc>
          <w:tcPr>
            <w:tcW w:w="697" w:type="dxa"/>
            <w:tcBorders>
              <w:top w:val="single" w:sz="4" w:space="0" w:color="000000"/>
              <w:left w:val="single" w:sz="4" w:space="0" w:color="000000"/>
              <w:bottom w:val="single" w:sz="4" w:space="0" w:color="000000"/>
              <w:right w:val="single" w:sz="4" w:space="0" w:color="000000"/>
            </w:tcBorders>
          </w:tcPr>
          <w:p w14:paraId="2AA06FAB"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67E8BC2D" w14:textId="77777777" w:rsidR="00E76109" w:rsidRDefault="00000000">
            <w:pPr>
              <w:spacing w:after="0" w:line="259" w:lineRule="auto"/>
              <w:ind w:left="2" w:firstLine="0"/>
              <w:jc w:val="left"/>
            </w:pPr>
            <w:r>
              <w:rPr>
                <w:rFonts w:ascii="Calibri" w:eastAsia="Calibri" w:hAnsi="Calibri" w:cs="Calibri"/>
              </w:rPr>
              <w:t xml:space="preserve">Pupils  </w:t>
            </w:r>
          </w:p>
        </w:tc>
        <w:tc>
          <w:tcPr>
            <w:tcW w:w="908" w:type="dxa"/>
            <w:tcBorders>
              <w:top w:val="single" w:sz="4" w:space="0" w:color="000000"/>
              <w:left w:val="single" w:sz="4" w:space="0" w:color="000000"/>
              <w:bottom w:val="single" w:sz="4" w:space="0" w:color="000000"/>
              <w:right w:val="single" w:sz="4" w:space="0" w:color="000000"/>
            </w:tcBorders>
          </w:tcPr>
          <w:p w14:paraId="6687E802" w14:textId="77777777" w:rsidR="00E76109" w:rsidRDefault="00000000">
            <w:pPr>
              <w:spacing w:after="0" w:line="259" w:lineRule="auto"/>
              <w:ind w:left="0" w:firstLine="0"/>
              <w:jc w:val="left"/>
            </w:pPr>
            <w:r>
              <w:rPr>
                <w:rFonts w:ascii="Segoe UI Symbol" w:eastAsia="Segoe UI Symbol" w:hAnsi="Segoe UI Symbol" w:cs="Segoe UI Symbol"/>
              </w:rPr>
              <w:t>☐</w:t>
            </w:r>
            <w:r>
              <w:rPr>
                <w:rFonts w:ascii="Calibri" w:eastAsia="Calibri" w:hAnsi="Calibri" w:cs="Calibri"/>
              </w:rPr>
              <w:t xml:space="preserve">  </w:t>
            </w:r>
          </w:p>
        </w:tc>
      </w:tr>
    </w:tbl>
    <w:p w14:paraId="51D53EFC" w14:textId="77777777" w:rsidR="00E76109" w:rsidRDefault="00000000">
      <w:pPr>
        <w:spacing w:after="0" w:line="259" w:lineRule="auto"/>
        <w:ind w:left="14" w:firstLine="0"/>
      </w:pPr>
      <w:r>
        <w:t xml:space="preserve">  </w:t>
      </w:r>
    </w:p>
    <w:tbl>
      <w:tblPr>
        <w:tblStyle w:val="TableGrid"/>
        <w:tblW w:w="9924" w:type="dxa"/>
        <w:tblInd w:w="-50" w:type="dxa"/>
        <w:tblCellMar>
          <w:top w:w="57" w:type="dxa"/>
          <w:left w:w="106" w:type="dxa"/>
          <w:bottom w:w="0" w:type="dxa"/>
          <w:right w:w="55" w:type="dxa"/>
        </w:tblCellMar>
        <w:tblLook w:val="04A0" w:firstRow="1" w:lastRow="0" w:firstColumn="1" w:lastColumn="0" w:noHBand="0" w:noVBand="1"/>
      </w:tblPr>
      <w:tblGrid>
        <w:gridCol w:w="3118"/>
        <w:gridCol w:w="3118"/>
        <w:gridCol w:w="1275"/>
        <w:gridCol w:w="1277"/>
        <w:gridCol w:w="1136"/>
      </w:tblGrid>
      <w:tr w:rsidR="00E76109" w14:paraId="061A989A" w14:textId="77777777">
        <w:trPr>
          <w:trHeight w:val="1424"/>
        </w:trPr>
        <w:tc>
          <w:tcPr>
            <w:tcW w:w="3118" w:type="dxa"/>
            <w:tcBorders>
              <w:top w:val="single" w:sz="2" w:space="0" w:color="000000"/>
              <w:left w:val="single" w:sz="2" w:space="0" w:color="000000"/>
              <w:bottom w:val="single" w:sz="2" w:space="0" w:color="000000"/>
              <w:right w:val="single" w:sz="2" w:space="0" w:color="000000"/>
            </w:tcBorders>
          </w:tcPr>
          <w:p w14:paraId="7CDE2AE0" w14:textId="77777777" w:rsidR="00E76109" w:rsidRDefault="00E76109">
            <w:pPr>
              <w:spacing w:after="160" w:line="259" w:lineRule="auto"/>
              <w:ind w:left="0" w:firstLine="0"/>
              <w:jc w:val="left"/>
            </w:pPr>
          </w:p>
        </w:tc>
        <w:tc>
          <w:tcPr>
            <w:tcW w:w="3118" w:type="dxa"/>
            <w:tcBorders>
              <w:top w:val="single" w:sz="2" w:space="0" w:color="000000"/>
              <w:left w:val="single" w:sz="2" w:space="0" w:color="000000"/>
              <w:bottom w:val="single" w:sz="2" w:space="0" w:color="000000"/>
              <w:right w:val="single" w:sz="2" w:space="0" w:color="000000"/>
            </w:tcBorders>
          </w:tcPr>
          <w:p w14:paraId="721FD1B4" w14:textId="77777777" w:rsidR="00E76109" w:rsidRDefault="00000000">
            <w:pPr>
              <w:spacing w:after="0" w:line="259" w:lineRule="auto"/>
              <w:ind w:left="2" w:right="113" w:firstLine="0"/>
            </w:pPr>
            <w:r>
              <w:t xml:space="preserve">Inclusion Newsletters, available to parents, shares reducing discrimination strategies updates on targets.  </w:t>
            </w:r>
          </w:p>
        </w:tc>
        <w:tc>
          <w:tcPr>
            <w:tcW w:w="1275" w:type="dxa"/>
            <w:tcBorders>
              <w:top w:val="single" w:sz="2" w:space="0" w:color="000000"/>
              <w:left w:val="single" w:sz="2" w:space="0" w:color="000000"/>
              <w:bottom w:val="single" w:sz="2" w:space="0" w:color="000000"/>
              <w:right w:val="single" w:sz="2" w:space="0" w:color="000000"/>
            </w:tcBorders>
          </w:tcPr>
          <w:p w14:paraId="49BCC9D2" w14:textId="77777777" w:rsidR="00E76109" w:rsidRDefault="00E76109">
            <w:pPr>
              <w:spacing w:after="160" w:line="259" w:lineRule="auto"/>
              <w:ind w:left="0" w:firstLine="0"/>
              <w:jc w:val="left"/>
            </w:pPr>
          </w:p>
        </w:tc>
        <w:tc>
          <w:tcPr>
            <w:tcW w:w="1277" w:type="dxa"/>
            <w:tcBorders>
              <w:top w:val="single" w:sz="2" w:space="0" w:color="000000"/>
              <w:left w:val="single" w:sz="2" w:space="0" w:color="000000"/>
              <w:bottom w:val="single" w:sz="2" w:space="0" w:color="000000"/>
              <w:right w:val="single" w:sz="2" w:space="0" w:color="000000"/>
            </w:tcBorders>
          </w:tcPr>
          <w:p w14:paraId="6A9758A0" w14:textId="77777777" w:rsidR="00E76109" w:rsidRDefault="00000000">
            <w:pPr>
              <w:spacing w:after="0" w:line="259" w:lineRule="auto"/>
              <w:ind w:left="0" w:firstLine="0"/>
              <w:jc w:val="left"/>
            </w:pPr>
            <w:r>
              <w:t xml:space="preserve"> </w:t>
            </w:r>
          </w:p>
        </w:tc>
        <w:tc>
          <w:tcPr>
            <w:tcW w:w="1136" w:type="dxa"/>
            <w:tcBorders>
              <w:top w:val="single" w:sz="2" w:space="0" w:color="000000"/>
              <w:left w:val="single" w:sz="2" w:space="0" w:color="000000"/>
              <w:bottom w:val="single" w:sz="2" w:space="0" w:color="000000"/>
              <w:right w:val="single" w:sz="2" w:space="0" w:color="000000"/>
            </w:tcBorders>
          </w:tcPr>
          <w:p w14:paraId="4B2FDC13" w14:textId="77777777" w:rsidR="00E76109" w:rsidRDefault="00E76109">
            <w:pPr>
              <w:spacing w:after="160" w:line="259" w:lineRule="auto"/>
              <w:ind w:left="0" w:firstLine="0"/>
              <w:jc w:val="left"/>
            </w:pPr>
          </w:p>
        </w:tc>
      </w:tr>
      <w:tr w:rsidR="00E76109" w14:paraId="33B47822" w14:textId="77777777">
        <w:trPr>
          <w:trHeight w:val="2242"/>
        </w:trPr>
        <w:tc>
          <w:tcPr>
            <w:tcW w:w="3118" w:type="dxa"/>
            <w:tcBorders>
              <w:top w:val="single" w:sz="2" w:space="0" w:color="000000"/>
              <w:left w:val="single" w:sz="2" w:space="0" w:color="000000"/>
              <w:bottom w:val="single" w:sz="2" w:space="0" w:color="000000"/>
              <w:right w:val="single" w:sz="2" w:space="0" w:color="000000"/>
            </w:tcBorders>
          </w:tcPr>
          <w:p w14:paraId="455CFB4D" w14:textId="77777777" w:rsidR="00E76109" w:rsidRDefault="00000000">
            <w:pPr>
              <w:spacing w:after="0" w:line="258" w:lineRule="auto"/>
              <w:ind w:left="5" w:right="99" w:firstLine="0"/>
            </w:pPr>
            <w:r>
              <w:t xml:space="preserve">5)Agree targets in </w:t>
            </w:r>
            <w:r>
              <w:rPr>
                <w:b/>
              </w:rPr>
              <w:t>three key areas</w:t>
            </w:r>
            <w:r>
              <w:t xml:space="preserve"> and ensure that these are included within the </w:t>
            </w:r>
            <w:r>
              <w:rPr>
                <w:b/>
              </w:rPr>
              <w:t>Academy Development or Improvement Plan</w:t>
            </w:r>
            <w:r>
              <w:t xml:space="preserve"> and that resources are identified to ensure their implementation   </w:t>
            </w:r>
          </w:p>
          <w:p w14:paraId="1B218B06" w14:textId="77777777" w:rsidR="00E76109" w:rsidRDefault="00000000">
            <w:pPr>
              <w:spacing w:after="0" w:line="259" w:lineRule="auto"/>
              <w:ind w:left="5" w:firstLine="0"/>
              <w:jc w:val="left"/>
            </w:pPr>
            <w:r>
              <w:t xml:space="preserve">  </w:t>
            </w:r>
          </w:p>
        </w:tc>
        <w:tc>
          <w:tcPr>
            <w:tcW w:w="3118" w:type="dxa"/>
            <w:tcBorders>
              <w:top w:val="single" w:sz="2" w:space="0" w:color="000000"/>
              <w:left w:val="single" w:sz="2" w:space="0" w:color="000000"/>
              <w:bottom w:val="single" w:sz="2" w:space="0" w:color="000000"/>
              <w:right w:val="single" w:sz="2" w:space="0" w:color="000000"/>
            </w:tcBorders>
          </w:tcPr>
          <w:p w14:paraId="70DF14AE" w14:textId="77777777" w:rsidR="00E76109" w:rsidRDefault="00000000">
            <w:pPr>
              <w:spacing w:after="0" w:line="259" w:lineRule="auto"/>
              <w:ind w:left="2" w:firstLine="0"/>
            </w:pPr>
            <w:r>
              <w:t xml:space="preserve">Key Areas included on Inclusion Development Plan </w:t>
            </w:r>
          </w:p>
          <w:p w14:paraId="39295D8F" w14:textId="77777777" w:rsidR="00E76109" w:rsidRDefault="00000000">
            <w:pPr>
              <w:spacing w:after="0" w:line="259" w:lineRule="auto"/>
              <w:ind w:left="2" w:firstLine="0"/>
              <w:jc w:val="left"/>
            </w:pPr>
            <w:r>
              <w:t xml:space="preserve">23-24 </w:t>
            </w:r>
          </w:p>
          <w:p w14:paraId="02F704A7" w14:textId="77777777" w:rsidR="00E76109" w:rsidRDefault="00000000">
            <w:pPr>
              <w:spacing w:after="0" w:line="259" w:lineRule="auto"/>
              <w:ind w:left="2" w:firstLine="0"/>
              <w:jc w:val="left"/>
            </w:pPr>
            <w:r>
              <w:t xml:space="preserve"> </w:t>
            </w:r>
          </w:p>
        </w:tc>
        <w:tc>
          <w:tcPr>
            <w:tcW w:w="1275" w:type="dxa"/>
            <w:tcBorders>
              <w:top w:val="single" w:sz="2" w:space="0" w:color="000000"/>
              <w:left w:val="single" w:sz="2" w:space="0" w:color="000000"/>
              <w:bottom w:val="single" w:sz="2" w:space="0" w:color="000000"/>
              <w:right w:val="single" w:sz="2" w:space="0" w:color="000000"/>
            </w:tcBorders>
          </w:tcPr>
          <w:p w14:paraId="597A3C01" w14:textId="77777777" w:rsidR="00E76109" w:rsidRDefault="00000000">
            <w:pPr>
              <w:spacing w:after="0" w:line="259" w:lineRule="auto"/>
              <w:ind w:left="2" w:firstLine="0"/>
              <w:jc w:val="left"/>
            </w:pPr>
            <w:r>
              <w:t xml:space="preserve"> SLT  </w:t>
            </w:r>
          </w:p>
        </w:tc>
        <w:tc>
          <w:tcPr>
            <w:tcW w:w="1277" w:type="dxa"/>
            <w:tcBorders>
              <w:top w:val="single" w:sz="2" w:space="0" w:color="000000"/>
              <w:left w:val="single" w:sz="2" w:space="0" w:color="000000"/>
              <w:bottom w:val="single" w:sz="2" w:space="0" w:color="000000"/>
              <w:right w:val="single" w:sz="2" w:space="0" w:color="000000"/>
            </w:tcBorders>
          </w:tcPr>
          <w:p w14:paraId="415CDB31" w14:textId="77777777" w:rsidR="00E76109" w:rsidRDefault="00000000">
            <w:pPr>
              <w:spacing w:after="0" w:line="259" w:lineRule="auto"/>
              <w:ind w:left="0" w:firstLine="0"/>
              <w:jc w:val="left"/>
            </w:pPr>
            <w:r>
              <w:t xml:space="preserve">23-24   </w:t>
            </w:r>
          </w:p>
        </w:tc>
        <w:tc>
          <w:tcPr>
            <w:tcW w:w="1136" w:type="dxa"/>
            <w:tcBorders>
              <w:top w:val="single" w:sz="2" w:space="0" w:color="000000"/>
              <w:left w:val="single" w:sz="2" w:space="0" w:color="000000"/>
              <w:bottom w:val="single" w:sz="2" w:space="0" w:color="000000"/>
              <w:right w:val="single" w:sz="2" w:space="0" w:color="000000"/>
            </w:tcBorders>
          </w:tcPr>
          <w:p w14:paraId="2251B5B4" w14:textId="77777777" w:rsidR="00E76109" w:rsidRDefault="00000000">
            <w:pPr>
              <w:spacing w:after="0" w:line="259" w:lineRule="auto"/>
              <w:ind w:left="0" w:firstLine="0"/>
              <w:jc w:val="left"/>
            </w:pPr>
            <w:r>
              <w:t xml:space="preserve">  </w:t>
            </w:r>
          </w:p>
        </w:tc>
      </w:tr>
    </w:tbl>
    <w:p w14:paraId="2D717D9B" w14:textId="77777777" w:rsidR="00E76109" w:rsidRDefault="00000000">
      <w:pPr>
        <w:spacing w:after="0" w:line="259" w:lineRule="auto"/>
        <w:ind w:left="14" w:firstLine="0"/>
      </w:pPr>
      <w:r>
        <w:t xml:space="preserve"> </w:t>
      </w:r>
    </w:p>
    <w:tbl>
      <w:tblPr>
        <w:tblStyle w:val="TableGrid"/>
        <w:tblW w:w="9796" w:type="dxa"/>
        <w:tblInd w:w="10" w:type="dxa"/>
        <w:tblCellMar>
          <w:top w:w="55" w:type="dxa"/>
          <w:left w:w="101" w:type="dxa"/>
          <w:bottom w:w="0" w:type="dxa"/>
          <w:right w:w="0" w:type="dxa"/>
        </w:tblCellMar>
        <w:tblLook w:val="04A0" w:firstRow="1" w:lastRow="0" w:firstColumn="1" w:lastColumn="0" w:noHBand="0" w:noVBand="1"/>
      </w:tblPr>
      <w:tblGrid>
        <w:gridCol w:w="2837"/>
        <w:gridCol w:w="3118"/>
        <w:gridCol w:w="1561"/>
        <w:gridCol w:w="1130"/>
        <w:gridCol w:w="1150"/>
      </w:tblGrid>
      <w:tr w:rsidR="00E76109" w14:paraId="14817C16" w14:textId="77777777">
        <w:trPr>
          <w:trHeight w:val="4722"/>
        </w:trPr>
        <w:tc>
          <w:tcPr>
            <w:tcW w:w="2837" w:type="dxa"/>
            <w:tcBorders>
              <w:top w:val="single" w:sz="2" w:space="0" w:color="000000"/>
              <w:left w:val="single" w:sz="2" w:space="0" w:color="000000"/>
              <w:bottom w:val="single" w:sz="2" w:space="0" w:color="000000"/>
              <w:right w:val="single" w:sz="2" w:space="0" w:color="000000"/>
            </w:tcBorders>
          </w:tcPr>
          <w:p w14:paraId="75EC6132" w14:textId="77777777" w:rsidR="00E76109" w:rsidRDefault="00000000">
            <w:pPr>
              <w:spacing w:after="2" w:line="259" w:lineRule="auto"/>
              <w:ind w:left="2" w:firstLine="0"/>
            </w:pPr>
            <w:r>
              <w:t xml:space="preserve">6)Increase </w:t>
            </w:r>
            <w:r>
              <w:rPr>
                <w:b/>
              </w:rPr>
              <w:t>access to the curriculum</w:t>
            </w:r>
            <w:r>
              <w:t xml:space="preserve"> by:   Improving </w:t>
            </w:r>
          </w:p>
          <w:p w14:paraId="0859BCB8" w14:textId="77777777" w:rsidR="00E76109" w:rsidRDefault="00000000">
            <w:pPr>
              <w:spacing w:after="0" w:line="259" w:lineRule="auto"/>
              <w:ind w:left="2" w:firstLine="0"/>
              <w:jc w:val="left"/>
            </w:pPr>
            <w:r>
              <w:t xml:space="preserve">provision &amp; practice further  </w:t>
            </w:r>
          </w:p>
          <w:p w14:paraId="75A99490" w14:textId="77777777" w:rsidR="00E76109" w:rsidRDefault="00000000">
            <w:pPr>
              <w:spacing w:after="0" w:line="259" w:lineRule="auto"/>
              <w:ind w:left="7" w:firstLine="0"/>
              <w:jc w:val="left"/>
            </w:pPr>
            <w:r>
              <w:t xml:space="preserve"> </w:t>
            </w:r>
          </w:p>
        </w:tc>
        <w:tc>
          <w:tcPr>
            <w:tcW w:w="3118" w:type="dxa"/>
            <w:tcBorders>
              <w:top w:val="single" w:sz="2" w:space="0" w:color="000000"/>
              <w:left w:val="single" w:sz="2" w:space="0" w:color="000000"/>
              <w:bottom w:val="single" w:sz="2" w:space="0" w:color="000000"/>
              <w:right w:val="single" w:sz="2" w:space="0" w:color="000000"/>
            </w:tcBorders>
          </w:tcPr>
          <w:p w14:paraId="05B56196" w14:textId="77777777" w:rsidR="00E76109" w:rsidRDefault="00000000">
            <w:pPr>
              <w:spacing w:after="0" w:line="259" w:lineRule="auto"/>
              <w:ind w:left="0" w:firstLine="0"/>
              <w:jc w:val="left"/>
            </w:pPr>
            <w:r>
              <w:t xml:space="preserve">All staff receive need specific CPD. </w:t>
            </w:r>
          </w:p>
          <w:p w14:paraId="1A6D61FB" w14:textId="77777777" w:rsidR="00E76109" w:rsidRDefault="00000000">
            <w:pPr>
              <w:spacing w:after="130" w:line="259" w:lineRule="auto"/>
              <w:ind w:left="0" w:firstLine="0"/>
              <w:jc w:val="left"/>
            </w:pPr>
            <w:r>
              <w:rPr>
                <w:sz w:val="8"/>
              </w:rPr>
              <w:t xml:space="preserve"> </w:t>
            </w:r>
          </w:p>
          <w:p w14:paraId="71548D48" w14:textId="77777777" w:rsidR="00E76109" w:rsidRDefault="00000000">
            <w:pPr>
              <w:spacing w:after="0" w:line="259" w:lineRule="auto"/>
              <w:ind w:left="0" w:firstLine="0"/>
              <w:jc w:val="left"/>
            </w:pPr>
            <w:r>
              <w:t xml:space="preserve">Pre and Post cue routines are embedded.  </w:t>
            </w:r>
          </w:p>
          <w:p w14:paraId="53BCFEB6" w14:textId="77777777" w:rsidR="00E76109" w:rsidRDefault="00000000">
            <w:pPr>
              <w:spacing w:after="132" w:line="259" w:lineRule="auto"/>
              <w:ind w:left="0" w:firstLine="0"/>
              <w:jc w:val="left"/>
            </w:pPr>
            <w:r>
              <w:rPr>
                <w:sz w:val="8"/>
              </w:rPr>
              <w:t xml:space="preserve"> </w:t>
            </w:r>
          </w:p>
          <w:p w14:paraId="14847A31" w14:textId="77777777" w:rsidR="00E76109" w:rsidRDefault="00000000">
            <w:pPr>
              <w:spacing w:after="0"/>
              <w:ind w:left="0" w:right="76" w:firstLine="0"/>
            </w:pPr>
            <w:r>
              <w:t xml:space="preserve">All foundation schemes consider &amp; reflect specific adjustments for SEND.  </w:t>
            </w:r>
          </w:p>
          <w:p w14:paraId="395056C2" w14:textId="77777777" w:rsidR="00E76109" w:rsidRDefault="00000000">
            <w:pPr>
              <w:spacing w:after="130" w:line="259" w:lineRule="auto"/>
              <w:ind w:left="0" w:firstLine="0"/>
              <w:jc w:val="left"/>
            </w:pPr>
            <w:r>
              <w:rPr>
                <w:sz w:val="8"/>
              </w:rPr>
              <w:t xml:space="preserve"> </w:t>
            </w:r>
          </w:p>
          <w:p w14:paraId="5A1D29B7" w14:textId="77777777" w:rsidR="00E76109" w:rsidRDefault="00000000">
            <w:pPr>
              <w:spacing w:after="0" w:line="259" w:lineRule="auto"/>
              <w:ind w:left="0" w:right="77" w:firstLine="0"/>
            </w:pPr>
            <w:r>
              <w:t xml:space="preserve">Pupil Passports include adjustments needed for foundation subjects.  </w:t>
            </w:r>
          </w:p>
          <w:p w14:paraId="2BD63822" w14:textId="77777777" w:rsidR="00E76109" w:rsidRDefault="00000000">
            <w:pPr>
              <w:spacing w:after="0" w:line="259" w:lineRule="auto"/>
              <w:ind w:left="0" w:firstLine="0"/>
              <w:jc w:val="left"/>
            </w:pPr>
            <w:r>
              <w:t xml:space="preserve"> </w:t>
            </w:r>
          </w:p>
          <w:p w14:paraId="54344458" w14:textId="77777777" w:rsidR="00E76109" w:rsidRDefault="00000000">
            <w:pPr>
              <w:spacing w:after="1" w:line="258" w:lineRule="auto"/>
              <w:ind w:left="0" w:right="77" w:firstLine="0"/>
            </w:pPr>
            <w:r>
              <w:t xml:space="preserve">Links with other schools and specialist settings can inform practice and enhance provision in-house. </w:t>
            </w:r>
          </w:p>
          <w:p w14:paraId="742ED58F" w14:textId="77777777" w:rsidR="00E76109" w:rsidRDefault="00000000">
            <w:pPr>
              <w:spacing w:after="0" w:line="259" w:lineRule="auto"/>
              <w:ind w:left="0" w:firstLine="0"/>
              <w:jc w:val="left"/>
            </w:pPr>
            <w:r>
              <w:t xml:space="preserve"> </w:t>
            </w:r>
          </w:p>
        </w:tc>
        <w:tc>
          <w:tcPr>
            <w:tcW w:w="1561" w:type="dxa"/>
            <w:tcBorders>
              <w:top w:val="single" w:sz="2" w:space="0" w:color="000000"/>
              <w:left w:val="single" w:sz="2" w:space="0" w:color="000000"/>
              <w:bottom w:val="single" w:sz="2" w:space="0" w:color="000000"/>
              <w:right w:val="single" w:sz="2" w:space="0" w:color="000000"/>
            </w:tcBorders>
          </w:tcPr>
          <w:p w14:paraId="43C3B6E0" w14:textId="77777777" w:rsidR="00E76109" w:rsidRDefault="00000000">
            <w:pPr>
              <w:spacing w:after="0" w:line="259" w:lineRule="auto"/>
              <w:ind w:left="7" w:firstLine="0"/>
              <w:jc w:val="left"/>
            </w:pPr>
            <w:r>
              <w:t xml:space="preserve">Inclusion </w:t>
            </w:r>
          </w:p>
          <w:p w14:paraId="464B86D1" w14:textId="77777777" w:rsidR="00E76109" w:rsidRDefault="00000000">
            <w:pPr>
              <w:spacing w:after="0" w:line="259" w:lineRule="auto"/>
              <w:ind w:left="7" w:firstLine="0"/>
            </w:pPr>
            <w:r>
              <w:t xml:space="preserve">Lead /SENCo </w:t>
            </w:r>
          </w:p>
          <w:p w14:paraId="5A7FD8CA" w14:textId="77777777" w:rsidR="00E76109" w:rsidRDefault="00000000">
            <w:pPr>
              <w:spacing w:after="0" w:line="259" w:lineRule="auto"/>
              <w:ind w:left="2" w:firstLine="0"/>
              <w:jc w:val="left"/>
            </w:pPr>
            <w:r>
              <w:t xml:space="preserve"> </w:t>
            </w:r>
          </w:p>
        </w:tc>
        <w:tc>
          <w:tcPr>
            <w:tcW w:w="1130" w:type="dxa"/>
            <w:tcBorders>
              <w:top w:val="single" w:sz="2" w:space="0" w:color="000000"/>
              <w:left w:val="single" w:sz="2" w:space="0" w:color="000000"/>
              <w:bottom w:val="single" w:sz="2" w:space="0" w:color="000000"/>
              <w:right w:val="single" w:sz="2" w:space="0" w:color="000000"/>
            </w:tcBorders>
          </w:tcPr>
          <w:p w14:paraId="75ACA78E" w14:textId="77777777" w:rsidR="00E76109" w:rsidRDefault="00000000">
            <w:pPr>
              <w:spacing w:after="0" w:line="259" w:lineRule="auto"/>
              <w:ind w:left="2" w:firstLine="0"/>
              <w:jc w:val="left"/>
            </w:pPr>
            <w:r>
              <w:t xml:space="preserve">Termly </w:t>
            </w:r>
          </w:p>
          <w:p w14:paraId="7BA4DB2F" w14:textId="77777777" w:rsidR="00E76109" w:rsidRDefault="00000000">
            <w:pPr>
              <w:spacing w:after="130" w:line="259" w:lineRule="auto"/>
              <w:ind w:left="2" w:firstLine="0"/>
              <w:jc w:val="left"/>
            </w:pPr>
            <w:r>
              <w:rPr>
                <w:sz w:val="8"/>
              </w:rPr>
              <w:t xml:space="preserve"> </w:t>
            </w:r>
          </w:p>
          <w:p w14:paraId="7E7989CA" w14:textId="77777777" w:rsidR="00E76109" w:rsidRDefault="00000000">
            <w:pPr>
              <w:spacing w:after="0" w:line="259" w:lineRule="auto"/>
              <w:ind w:left="2" w:firstLine="0"/>
              <w:jc w:val="left"/>
            </w:pPr>
            <w:r>
              <w:t xml:space="preserve">Spring 24 </w:t>
            </w:r>
          </w:p>
          <w:p w14:paraId="17A803FF" w14:textId="77777777" w:rsidR="00E76109" w:rsidRDefault="00000000">
            <w:pPr>
              <w:spacing w:after="130" w:line="259" w:lineRule="auto"/>
              <w:ind w:left="2" w:firstLine="0"/>
              <w:jc w:val="left"/>
            </w:pPr>
            <w:r>
              <w:rPr>
                <w:sz w:val="8"/>
              </w:rPr>
              <w:t xml:space="preserve"> </w:t>
            </w:r>
          </w:p>
          <w:p w14:paraId="23ADF99F" w14:textId="77777777" w:rsidR="00E76109" w:rsidRDefault="00000000">
            <w:pPr>
              <w:spacing w:after="0" w:line="259" w:lineRule="auto"/>
              <w:ind w:left="2" w:firstLine="0"/>
              <w:jc w:val="left"/>
            </w:pPr>
            <w:r>
              <w:t xml:space="preserve">Autumn </w:t>
            </w:r>
          </w:p>
          <w:p w14:paraId="644E1423" w14:textId="77777777" w:rsidR="00E76109" w:rsidRDefault="00000000">
            <w:pPr>
              <w:spacing w:after="0" w:line="259" w:lineRule="auto"/>
              <w:ind w:left="2" w:firstLine="0"/>
              <w:jc w:val="left"/>
            </w:pPr>
            <w:r>
              <w:t xml:space="preserve">24 </w:t>
            </w:r>
          </w:p>
          <w:p w14:paraId="22677894" w14:textId="77777777" w:rsidR="00E76109" w:rsidRDefault="00000000">
            <w:pPr>
              <w:spacing w:after="0" w:line="259" w:lineRule="auto"/>
              <w:ind w:left="2" w:firstLine="0"/>
              <w:jc w:val="left"/>
            </w:pPr>
            <w:r>
              <w:t xml:space="preserve"> </w:t>
            </w:r>
          </w:p>
          <w:p w14:paraId="768994E3" w14:textId="77777777" w:rsidR="00E76109" w:rsidRDefault="00000000">
            <w:pPr>
              <w:spacing w:after="0" w:line="259" w:lineRule="auto"/>
              <w:ind w:left="2" w:firstLine="0"/>
              <w:jc w:val="left"/>
            </w:pPr>
            <w:r>
              <w:t xml:space="preserve">Autumn </w:t>
            </w:r>
          </w:p>
          <w:p w14:paraId="1721C17A" w14:textId="77777777" w:rsidR="00E76109" w:rsidRDefault="00000000">
            <w:pPr>
              <w:spacing w:after="0" w:line="259" w:lineRule="auto"/>
              <w:ind w:left="2" w:firstLine="0"/>
              <w:jc w:val="left"/>
            </w:pPr>
            <w:r>
              <w:t xml:space="preserve">24 </w:t>
            </w:r>
          </w:p>
        </w:tc>
        <w:tc>
          <w:tcPr>
            <w:tcW w:w="1150" w:type="dxa"/>
            <w:tcBorders>
              <w:top w:val="single" w:sz="2" w:space="0" w:color="000000"/>
              <w:left w:val="single" w:sz="2" w:space="0" w:color="000000"/>
              <w:bottom w:val="single" w:sz="2" w:space="0" w:color="000000"/>
              <w:right w:val="single" w:sz="2" w:space="0" w:color="000000"/>
            </w:tcBorders>
          </w:tcPr>
          <w:p w14:paraId="05082649" w14:textId="77777777" w:rsidR="00E76109" w:rsidRDefault="00000000">
            <w:pPr>
              <w:spacing w:after="0" w:line="259" w:lineRule="auto"/>
              <w:ind w:left="5" w:firstLine="0"/>
              <w:jc w:val="left"/>
            </w:pPr>
            <w:r>
              <w:t xml:space="preserve">  </w:t>
            </w:r>
          </w:p>
          <w:p w14:paraId="24B18481" w14:textId="77777777" w:rsidR="00E76109" w:rsidRDefault="00000000">
            <w:pPr>
              <w:spacing w:after="0" w:line="259" w:lineRule="auto"/>
              <w:ind w:left="5" w:right="983" w:firstLine="0"/>
            </w:pPr>
            <w:r>
              <w:t xml:space="preserve">  </w:t>
            </w:r>
          </w:p>
          <w:p w14:paraId="4935155D" w14:textId="77777777" w:rsidR="00E76109" w:rsidRDefault="00000000">
            <w:pPr>
              <w:spacing w:after="0" w:line="259" w:lineRule="auto"/>
              <w:ind w:left="5" w:firstLine="0"/>
              <w:jc w:val="left"/>
            </w:pPr>
            <w:r>
              <w:t xml:space="preserve"> </w:t>
            </w:r>
          </w:p>
        </w:tc>
      </w:tr>
      <w:tr w:rsidR="00E76109" w14:paraId="421E46AC" w14:textId="77777777">
        <w:trPr>
          <w:trHeight w:val="2885"/>
        </w:trPr>
        <w:tc>
          <w:tcPr>
            <w:tcW w:w="2837" w:type="dxa"/>
            <w:tcBorders>
              <w:top w:val="single" w:sz="2" w:space="0" w:color="000000"/>
              <w:left w:val="single" w:sz="2" w:space="0" w:color="000000"/>
              <w:bottom w:val="single" w:sz="2" w:space="0" w:color="000000"/>
              <w:right w:val="single" w:sz="2" w:space="0" w:color="000000"/>
            </w:tcBorders>
          </w:tcPr>
          <w:p w14:paraId="46820FAA" w14:textId="77777777" w:rsidR="00E76109" w:rsidRDefault="00000000">
            <w:pPr>
              <w:spacing w:after="2" w:line="259" w:lineRule="auto"/>
              <w:ind w:left="7" w:firstLine="0"/>
            </w:pPr>
            <w:r>
              <w:lastRenderedPageBreak/>
              <w:t xml:space="preserve">7)Increase </w:t>
            </w:r>
            <w:r>
              <w:rPr>
                <w:b/>
              </w:rPr>
              <w:t>access to the physical environment</w:t>
            </w:r>
            <w:r>
              <w:t xml:space="preserve"> by:</w:t>
            </w:r>
            <w:r>
              <w:rPr>
                <w:b/>
              </w:rPr>
              <w:t xml:space="preserve">  </w:t>
            </w:r>
          </w:p>
          <w:p w14:paraId="069FC507" w14:textId="77777777" w:rsidR="00E76109" w:rsidRDefault="00000000">
            <w:pPr>
              <w:spacing w:after="0" w:line="259" w:lineRule="auto"/>
              <w:ind w:left="7" w:firstLine="0"/>
              <w:jc w:val="left"/>
            </w:pPr>
            <w:r>
              <w:t>Ensuring access for all</w:t>
            </w:r>
            <w:r>
              <w:rPr>
                <w:b/>
              </w:rPr>
              <w:t xml:space="preserve">  </w:t>
            </w:r>
            <w:r>
              <w:t xml:space="preserve"> </w:t>
            </w:r>
          </w:p>
          <w:p w14:paraId="3A564FF8" w14:textId="77777777" w:rsidR="00E76109" w:rsidRDefault="00000000">
            <w:pPr>
              <w:spacing w:after="0" w:line="259" w:lineRule="auto"/>
              <w:ind w:left="2" w:firstLine="0"/>
              <w:jc w:val="left"/>
            </w:pPr>
            <w:r>
              <w:t xml:space="preserve"> </w:t>
            </w:r>
          </w:p>
        </w:tc>
        <w:tc>
          <w:tcPr>
            <w:tcW w:w="3118" w:type="dxa"/>
            <w:tcBorders>
              <w:top w:val="single" w:sz="2" w:space="0" w:color="000000"/>
              <w:left w:val="single" w:sz="2" w:space="0" w:color="000000"/>
              <w:bottom w:val="single" w:sz="2" w:space="0" w:color="000000"/>
              <w:right w:val="single" w:sz="2" w:space="0" w:color="000000"/>
            </w:tcBorders>
          </w:tcPr>
          <w:p w14:paraId="1C46C04D" w14:textId="77777777" w:rsidR="00E76109" w:rsidRDefault="00000000">
            <w:pPr>
              <w:spacing w:after="0" w:line="259" w:lineRule="auto"/>
              <w:ind w:left="5" w:right="78" w:firstLine="0"/>
            </w:pPr>
            <w:r>
              <w:t xml:space="preserve">Audit of provision / physical environment is an ongoing process.  </w:t>
            </w:r>
          </w:p>
          <w:p w14:paraId="614C1054" w14:textId="77777777" w:rsidR="00E76109" w:rsidRDefault="00000000">
            <w:pPr>
              <w:spacing w:after="132" w:line="259" w:lineRule="auto"/>
              <w:ind w:left="5" w:firstLine="0"/>
              <w:jc w:val="left"/>
            </w:pPr>
            <w:r>
              <w:rPr>
                <w:sz w:val="8"/>
              </w:rPr>
              <w:t xml:space="preserve"> </w:t>
            </w:r>
          </w:p>
          <w:p w14:paraId="3E1B55DC" w14:textId="77777777" w:rsidR="00E76109" w:rsidRDefault="00000000">
            <w:pPr>
              <w:spacing w:after="0" w:line="259" w:lineRule="auto"/>
              <w:ind w:left="5" w:firstLine="0"/>
            </w:pPr>
            <w:r>
              <w:t xml:space="preserve">Any </w:t>
            </w:r>
            <w:proofErr w:type="gramStart"/>
            <w:r>
              <w:t>short-fall</w:t>
            </w:r>
            <w:proofErr w:type="gramEnd"/>
            <w:r>
              <w:t xml:space="preserve"> addressed in Asset Management Plan.   </w:t>
            </w:r>
          </w:p>
          <w:p w14:paraId="39B9AF9D" w14:textId="77777777" w:rsidR="00E76109" w:rsidRDefault="00000000">
            <w:pPr>
              <w:spacing w:after="0" w:line="259" w:lineRule="auto"/>
              <w:ind w:left="5" w:firstLine="0"/>
              <w:jc w:val="left"/>
            </w:pPr>
            <w:r>
              <w:t xml:space="preserve"> </w:t>
            </w:r>
          </w:p>
          <w:p w14:paraId="2392F9F2" w14:textId="77777777" w:rsidR="00E76109" w:rsidRDefault="00000000">
            <w:pPr>
              <w:spacing w:after="0" w:line="259" w:lineRule="auto"/>
              <w:ind w:left="0" w:right="77" w:firstLine="5"/>
            </w:pPr>
            <w:r>
              <w:t xml:space="preserve">Reporting to site manager ensures safety and access for all.  </w:t>
            </w:r>
          </w:p>
        </w:tc>
        <w:tc>
          <w:tcPr>
            <w:tcW w:w="1561" w:type="dxa"/>
            <w:tcBorders>
              <w:top w:val="single" w:sz="2" w:space="0" w:color="000000"/>
              <w:left w:val="single" w:sz="2" w:space="0" w:color="000000"/>
              <w:bottom w:val="single" w:sz="2" w:space="0" w:color="000000"/>
              <w:right w:val="single" w:sz="2" w:space="0" w:color="000000"/>
            </w:tcBorders>
          </w:tcPr>
          <w:p w14:paraId="588B7F92" w14:textId="77777777" w:rsidR="00E76109" w:rsidRDefault="00000000">
            <w:pPr>
              <w:spacing w:after="0" w:line="259" w:lineRule="auto"/>
              <w:ind w:left="7" w:right="45" w:firstLine="0"/>
              <w:jc w:val="left"/>
            </w:pPr>
            <w:r>
              <w:t>Office/</w:t>
            </w:r>
            <w:proofErr w:type="spellStart"/>
            <w:r>
              <w:t>compli</w:t>
            </w:r>
            <w:proofErr w:type="spellEnd"/>
            <w:r>
              <w:t xml:space="preserve"> </w:t>
            </w:r>
            <w:proofErr w:type="spellStart"/>
            <w:r>
              <w:t>ance</w:t>
            </w:r>
            <w:proofErr w:type="spellEnd"/>
            <w:r>
              <w:t xml:space="preserve"> Manager  </w:t>
            </w:r>
          </w:p>
        </w:tc>
        <w:tc>
          <w:tcPr>
            <w:tcW w:w="1130" w:type="dxa"/>
            <w:tcBorders>
              <w:top w:val="single" w:sz="2" w:space="0" w:color="000000"/>
              <w:left w:val="single" w:sz="2" w:space="0" w:color="000000"/>
              <w:bottom w:val="single" w:sz="2" w:space="0" w:color="000000"/>
              <w:right w:val="single" w:sz="2" w:space="0" w:color="000000"/>
            </w:tcBorders>
          </w:tcPr>
          <w:p w14:paraId="7AA9E8E4" w14:textId="77777777" w:rsidR="00E76109" w:rsidRDefault="00000000">
            <w:pPr>
              <w:spacing w:after="0" w:line="259" w:lineRule="auto"/>
              <w:ind w:left="2" w:firstLine="0"/>
            </w:pPr>
            <w:r>
              <w:t xml:space="preserve">Ongoing  </w:t>
            </w:r>
          </w:p>
          <w:p w14:paraId="63585F66" w14:textId="77777777" w:rsidR="00E76109" w:rsidRDefault="00000000">
            <w:pPr>
              <w:spacing w:after="0" w:line="259" w:lineRule="auto"/>
              <w:ind w:left="2" w:firstLine="0"/>
              <w:jc w:val="left"/>
            </w:pPr>
            <w:r>
              <w:t xml:space="preserve"> </w:t>
            </w:r>
          </w:p>
        </w:tc>
        <w:tc>
          <w:tcPr>
            <w:tcW w:w="1150" w:type="dxa"/>
            <w:tcBorders>
              <w:top w:val="single" w:sz="2" w:space="0" w:color="000000"/>
              <w:left w:val="single" w:sz="2" w:space="0" w:color="000000"/>
              <w:bottom w:val="single" w:sz="2" w:space="0" w:color="000000"/>
              <w:right w:val="single" w:sz="2" w:space="0" w:color="000000"/>
            </w:tcBorders>
          </w:tcPr>
          <w:p w14:paraId="5050AD89" w14:textId="77777777" w:rsidR="00E76109" w:rsidRDefault="00000000">
            <w:pPr>
              <w:spacing w:after="0" w:line="259" w:lineRule="auto"/>
              <w:ind w:left="5" w:firstLine="0"/>
              <w:jc w:val="left"/>
            </w:pPr>
            <w:r>
              <w:t xml:space="preserve"> </w:t>
            </w:r>
          </w:p>
        </w:tc>
      </w:tr>
    </w:tbl>
    <w:p w14:paraId="1E8A0F86" w14:textId="77777777" w:rsidR="00E76109" w:rsidRDefault="00E76109">
      <w:pPr>
        <w:sectPr w:rsidR="00E76109">
          <w:headerReference w:type="even" r:id="rId7"/>
          <w:headerReference w:type="default" r:id="rId8"/>
          <w:headerReference w:type="first" r:id="rId9"/>
          <w:pgSz w:w="11911" w:h="16841"/>
          <w:pgMar w:top="2952" w:right="313" w:bottom="1157" w:left="1666" w:header="569" w:footer="720" w:gutter="0"/>
          <w:cols w:space="720"/>
        </w:sectPr>
      </w:pPr>
    </w:p>
    <w:tbl>
      <w:tblPr>
        <w:tblStyle w:val="TableGrid"/>
        <w:tblW w:w="9763" w:type="dxa"/>
        <w:tblInd w:w="788" w:type="dxa"/>
        <w:tblCellMar>
          <w:top w:w="43" w:type="dxa"/>
          <w:left w:w="106" w:type="dxa"/>
          <w:bottom w:w="0" w:type="dxa"/>
          <w:right w:w="0" w:type="dxa"/>
        </w:tblCellMar>
        <w:tblLook w:val="04A0" w:firstRow="1" w:lastRow="0" w:firstColumn="1" w:lastColumn="0" w:noHBand="0" w:noVBand="1"/>
      </w:tblPr>
      <w:tblGrid>
        <w:gridCol w:w="2559"/>
        <w:gridCol w:w="1591"/>
        <w:gridCol w:w="677"/>
        <w:gridCol w:w="701"/>
        <w:gridCol w:w="972"/>
        <w:gridCol w:w="387"/>
        <w:gridCol w:w="310"/>
        <w:gridCol w:w="1027"/>
        <w:gridCol w:w="631"/>
        <w:gridCol w:w="908"/>
      </w:tblGrid>
      <w:tr w:rsidR="00E76109" w14:paraId="1B29C5FD" w14:textId="77777777">
        <w:trPr>
          <w:trHeight w:val="298"/>
        </w:trPr>
        <w:tc>
          <w:tcPr>
            <w:tcW w:w="2559" w:type="dxa"/>
            <w:tcBorders>
              <w:top w:val="nil"/>
              <w:left w:val="single" w:sz="4" w:space="0" w:color="000000"/>
              <w:bottom w:val="single" w:sz="4" w:space="0" w:color="000000"/>
              <w:right w:val="single" w:sz="4" w:space="0" w:color="000000"/>
            </w:tcBorders>
          </w:tcPr>
          <w:p w14:paraId="318255C2" w14:textId="77777777" w:rsidR="00E76109" w:rsidRDefault="00000000">
            <w:pPr>
              <w:spacing w:after="0" w:line="259" w:lineRule="auto"/>
              <w:ind w:left="2" w:firstLine="0"/>
              <w:jc w:val="left"/>
            </w:pPr>
            <w:r>
              <w:rPr>
                <w:rFonts w:ascii="Calibri" w:eastAsia="Calibri" w:hAnsi="Calibri" w:cs="Calibri"/>
              </w:rPr>
              <w:lastRenderedPageBreak/>
              <w:t xml:space="preserve">Approved by:  </w:t>
            </w:r>
          </w:p>
        </w:tc>
        <w:tc>
          <w:tcPr>
            <w:tcW w:w="1591" w:type="dxa"/>
            <w:tcBorders>
              <w:top w:val="nil"/>
              <w:left w:val="single" w:sz="4" w:space="0" w:color="000000"/>
              <w:bottom w:val="single" w:sz="4" w:space="0" w:color="000000"/>
              <w:right w:val="single" w:sz="4" w:space="0" w:color="000000"/>
            </w:tcBorders>
          </w:tcPr>
          <w:p w14:paraId="7020B14A" w14:textId="77777777" w:rsidR="00E76109" w:rsidRDefault="00000000">
            <w:pPr>
              <w:spacing w:after="0" w:line="259" w:lineRule="auto"/>
              <w:ind w:left="2" w:firstLine="0"/>
              <w:jc w:val="left"/>
            </w:pPr>
            <w:r>
              <w:rPr>
                <w:rFonts w:ascii="Calibri" w:eastAsia="Calibri" w:hAnsi="Calibri" w:cs="Calibri"/>
              </w:rPr>
              <w:t xml:space="preserve">SEAC LAC   </w:t>
            </w:r>
          </w:p>
        </w:tc>
        <w:tc>
          <w:tcPr>
            <w:tcW w:w="1378" w:type="dxa"/>
            <w:gridSpan w:val="2"/>
            <w:tcBorders>
              <w:top w:val="nil"/>
              <w:left w:val="single" w:sz="4" w:space="0" w:color="000000"/>
              <w:bottom w:val="single" w:sz="4" w:space="0" w:color="000000"/>
              <w:right w:val="single" w:sz="4" w:space="0" w:color="000000"/>
            </w:tcBorders>
          </w:tcPr>
          <w:p w14:paraId="313E5E77" w14:textId="77777777" w:rsidR="00E76109" w:rsidRDefault="00000000">
            <w:pPr>
              <w:spacing w:after="0" w:line="259" w:lineRule="auto"/>
              <w:ind w:left="2" w:firstLine="0"/>
              <w:jc w:val="left"/>
            </w:pPr>
            <w:r>
              <w:rPr>
                <w:rFonts w:ascii="Calibri" w:eastAsia="Calibri" w:hAnsi="Calibri" w:cs="Calibri"/>
              </w:rPr>
              <w:t xml:space="preserve">Issue Date:  </w:t>
            </w:r>
          </w:p>
        </w:tc>
        <w:tc>
          <w:tcPr>
            <w:tcW w:w="1359" w:type="dxa"/>
            <w:gridSpan w:val="2"/>
            <w:tcBorders>
              <w:top w:val="nil"/>
              <w:left w:val="single" w:sz="4" w:space="0" w:color="000000"/>
              <w:bottom w:val="single" w:sz="4" w:space="0" w:color="000000"/>
              <w:right w:val="single" w:sz="4" w:space="0" w:color="000000"/>
            </w:tcBorders>
          </w:tcPr>
          <w:p w14:paraId="40BADB5D" w14:textId="77777777" w:rsidR="00E76109" w:rsidRDefault="00000000">
            <w:pPr>
              <w:spacing w:after="0" w:line="259" w:lineRule="auto"/>
              <w:ind w:left="2" w:firstLine="0"/>
              <w:jc w:val="left"/>
            </w:pPr>
            <w:r>
              <w:rPr>
                <w:rFonts w:ascii="Calibri" w:eastAsia="Calibri" w:hAnsi="Calibri" w:cs="Calibri"/>
              </w:rPr>
              <w:t xml:space="preserve">June 2023 </w:t>
            </w:r>
          </w:p>
        </w:tc>
        <w:tc>
          <w:tcPr>
            <w:tcW w:w="1337" w:type="dxa"/>
            <w:gridSpan w:val="2"/>
            <w:tcBorders>
              <w:top w:val="nil"/>
              <w:left w:val="single" w:sz="4" w:space="0" w:color="000000"/>
              <w:bottom w:val="single" w:sz="4" w:space="0" w:color="000000"/>
              <w:right w:val="single" w:sz="4" w:space="0" w:color="000000"/>
            </w:tcBorders>
          </w:tcPr>
          <w:p w14:paraId="5B7E5A59" w14:textId="77777777" w:rsidR="00E76109" w:rsidRDefault="00000000">
            <w:pPr>
              <w:spacing w:after="0" w:line="259" w:lineRule="auto"/>
              <w:ind w:left="2" w:firstLine="0"/>
              <w:jc w:val="left"/>
            </w:pPr>
            <w:r>
              <w:rPr>
                <w:rFonts w:ascii="Calibri" w:eastAsia="Calibri" w:hAnsi="Calibri" w:cs="Calibri"/>
              </w:rPr>
              <w:t xml:space="preserve">Review Date: </w:t>
            </w:r>
          </w:p>
        </w:tc>
        <w:tc>
          <w:tcPr>
            <w:tcW w:w="1539" w:type="dxa"/>
            <w:gridSpan w:val="2"/>
            <w:tcBorders>
              <w:top w:val="nil"/>
              <w:left w:val="single" w:sz="4" w:space="0" w:color="000000"/>
              <w:bottom w:val="single" w:sz="4" w:space="0" w:color="000000"/>
              <w:right w:val="single" w:sz="4" w:space="0" w:color="000000"/>
            </w:tcBorders>
          </w:tcPr>
          <w:p w14:paraId="195CE0D3" w14:textId="77777777" w:rsidR="00E76109" w:rsidRDefault="00000000">
            <w:pPr>
              <w:spacing w:after="0" w:line="259" w:lineRule="auto"/>
              <w:ind w:left="0" w:firstLine="0"/>
              <w:jc w:val="left"/>
            </w:pPr>
            <w:r>
              <w:rPr>
                <w:rFonts w:ascii="Calibri" w:eastAsia="Calibri" w:hAnsi="Calibri" w:cs="Calibri"/>
              </w:rPr>
              <w:t xml:space="preserve">February 2025  </w:t>
            </w:r>
          </w:p>
        </w:tc>
      </w:tr>
      <w:tr w:rsidR="00E76109" w14:paraId="5D28F36C" w14:textId="77777777">
        <w:trPr>
          <w:trHeight w:val="346"/>
        </w:trPr>
        <w:tc>
          <w:tcPr>
            <w:tcW w:w="2559" w:type="dxa"/>
            <w:tcBorders>
              <w:top w:val="single" w:sz="4" w:space="0" w:color="000000"/>
              <w:left w:val="single" w:sz="4" w:space="0" w:color="000000"/>
              <w:bottom w:val="single" w:sz="4" w:space="0" w:color="000000"/>
              <w:right w:val="single" w:sz="4" w:space="0" w:color="000000"/>
            </w:tcBorders>
          </w:tcPr>
          <w:p w14:paraId="2C9D2B64" w14:textId="77777777" w:rsidR="00E76109" w:rsidRDefault="00000000">
            <w:pPr>
              <w:spacing w:after="0" w:line="259" w:lineRule="auto"/>
              <w:ind w:left="2" w:firstLine="0"/>
              <w:jc w:val="left"/>
            </w:pPr>
            <w:r>
              <w:rPr>
                <w:rFonts w:ascii="Calibri" w:eastAsia="Calibri" w:hAnsi="Calibri" w:cs="Calibri"/>
              </w:rPr>
              <w:t xml:space="preserve">Policy Owner:  </w:t>
            </w:r>
          </w:p>
        </w:tc>
        <w:tc>
          <w:tcPr>
            <w:tcW w:w="4328" w:type="dxa"/>
            <w:gridSpan w:val="5"/>
            <w:tcBorders>
              <w:top w:val="single" w:sz="4" w:space="0" w:color="000000"/>
              <w:left w:val="single" w:sz="4" w:space="0" w:color="000000"/>
              <w:bottom w:val="single" w:sz="4" w:space="0" w:color="000000"/>
              <w:right w:val="nil"/>
            </w:tcBorders>
          </w:tcPr>
          <w:p w14:paraId="249662D0" w14:textId="77777777" w:rsidR="00E76109" w:rsidRDefault="00000000">
            <w:pPr>
              <w:spacing w:after="0" w:line="259" w:lineRule="auto"/>
              <w:ind w:left="2" w:firstLine="0"/>
              <w:jc w:val="left"/>
            </w:pPr>
            <w:r>
              <w:rPr>
                <w:rFonts w:ascii="Calibri" w:eastAsia="Calibri" w:hAnsi="Calibri" w:cs="Calibri"/>
              </w:rPr>
              <w:t xml:space="preserve">Inclusion Leader/Mrs Jessica Talks </w:t>
            </w:r>
          </w:p>
        </w:tc>
        <w:tc>
          <w:tcPr>
            <w:tcW w:w="2876" w:type="dxa"/>
            <w:gridSpan w:val="4"/>
            <w:tcBorders>
              <w:top w:val="single" w:sz="4" w:space="0" w:color="000000"/>
              <w:left w:val="nil"/>
              <w:bottom w:val="single" w:sz="4" w:space="0" w:color="000000"/>
              <w:right w:val="single" w:sz="4" w:space="0" w:color="000000"/>
            </w:tcBorders>
          </w:tcPr>
          <w:p w14:paraId="385983FB" w14:textId="77777777" w:rsidR="00E76109" w:rsidRDefault="00E76109">
            <w:pPr>
              <w:spacing w:after="160" w:line="259" w:lineRule="auto"/>
              <w:ind w:left="0" w:firstLine="0"/>
              <w:jc w:val="left"/>
            </w:pPr>
          </w:p>
        </w:tc>
      </w:tr>
      <w:tr w:rsidR="00E76109" w14:paraId="157D2B0F" w14:textId="77777777">
        <w:trPr>
          <w:trHeight w:val="372"/>
        </w:trPr>
        <w:tc>
          <w:tcPr>
            <w:tcW w:w="2559" w:type="dxa"/>
            <w:vMerge w:val="restart"/>
            <w:tcBorders>
              <w:top w:val="single" w:sz="4" w:space="0" w:color="000000"/>
              <w:left w:val="single" w:sz="4" w:space="0" w:color="000000"/>
              <w:bottom w:val="single" w:sz="4" w:space="0" w:color="000000"/>
              <w:right w:val="single" w:sz="4" w:space="0" w:color="000000"/>
            </w:tcBorders>
          </w:tcPr>
          <w:p w14:paraId="070F5BC4" w14:textId="77777777" w:rsidR="00E76109" w:rsidRDefault="00000000">
            <w:pPr>
              <w:spacing w:after="0" w:line="259" w:lineRule="auto"/>
              <w:ind w:left="2" w:firstLine="0"/>
              <w:jc w:val="left"/>
            </w:pPr>
            <w:r>
              <w:rPr>
                <w:rFonts w:ascii="Calibri" w:eastAsia="Calibri" w:hAnsi="Calibri" w:cs="Calibri"/>
              </w:rPr>
              <w:t xml:space="preserve">Audience:  </w:t>
            </w:r>
          </w:p>
        </w:tc>
        <w:tc>
          <w:tcPr>
            <w:tcW w:w="1591" w:type="dxa"/>
            <w:tcBorders>
              <w:top w:val="single" w:sz="4" w:space="0" w:color="000000"/>
              <w:left w:val="single" w:sz="4" w:space="0" w:color="000000"/>
              <w:bottom w:val="single" w:sz="4" w:space="0" w:color="000000"/>
              <w:right w:val="single" w:sz="4" w:space="0" w:color="000000"/>
            </w:tcBorders>
          </w:tcPr>
          <w:p w14:paraId="73402666" w14:textId="77777777" w:rsidR="00E76109" w:rsidRDefault="00000000">
            <w:pPr>
              <w:spacing w:after="0" w:line="259" w:lineRule="auto"/>
              <w:ind w:left="2" w:firstLine="0"/>
              <w:jc w:val="left"/>
            </w:pPr>
            <w:r>
              <w:rPr>
                <w:rFonts w:ascii="Calibri" w:eastAsia="Calibri" w:hAnsi="Calibri" w:cs="Calibri"/>
              </w:rPr>
              <w:t xml:space="preserve">LAC  </w:t>
            </w:r>
          </w:p>
        </w:tc>
        <w:tc>
          <w:tcPr>
            <w:tcW w:w="677" w:type="dxa"/>
            <w:tcBorders>
              <w:top w:val="single" w:sz="4" w:space="0" w:color="000000"/>
              <w:left w:val="single" w:sz="4" w:space="0" w:color="000000"/>
              <w:bottom w:val="single" w:sz="4" w:space="0" w:color="000000"/>
              <w:right w:val="single" w:sz="4" w:space="0" w:color="000000"/>
            </w:tcBorders>
          </w:tcPr>
          <w:p w14:paraId="7F0DF9BB" w14:textId="77777777" w:rsidR="00E76109" w:rsidRDefault="00000000">
            <w:pPr>
              <w:spacing w:after="0" w:line="259" w:lineRule="auto"/>
              <w:ind w:left="2"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gridSpan w:val="2"/>
            <w:tcBorders>
              <w:top w:val="single" w:sz="4" w:space="0" w:color="000000"/>
              <w:left w:val="single" w:sz="4" w:space="0" w:color="000000"/>
              <w:bottom w:val="single" w:sz="4" w:space="0" w:color="000000"/>
              <w:right w:val="single" w:sz="4" w:space="0" w:color="000000"/>
            </w:tcBorders>
          </w:tcPr>
          <w:p w14:paraId="563283AD" w14:textId="77777777" w:rsidR="00E76109" w:rsidRDefault="00000000">
            <w:pPr>
              <w:spacing w:after="0" w:line="259" w:lineRule="auto"/>
              <w:ind w:left="2" w:firstLine="0"/>
              <w:jc w:val="left"/>
            </w:pPr>
            <w:r>
              <w:rPr>
                <w:rFonts w:ascii="Calibri" w:eastAsia="Calibri" w:hAnsi="Calibri" w:cs="Calibri"/>
              </w:rPr>
              <w:t xml:space="preserve">Trustees  </w:t>
            </w:r>
          </w:p>
        </w:tc>
        <w:tc>
          <w:tcPr>
            <w:tcW w:w="387" w:type="dxa"/>
            <w:tcBorders>
              <w:top w:val="single" w:sz="4" w:space="0" w:color="000000"/>
              <w:left w:val="single" w:sz="4" w:space="0" w:color="000000"/>
              <w:bottom w:val="single" w:sz="4" w:space="0" w:color="000000"/>
              <w:right w:val="nil"/>
            </w:tcBorders>
          </w:tcPr>
          <w:p w14:paraId="6AF270B7" w14:textId="77777777" w:rsidR="00E76109" w:rsidRDefault="00000000">
            <w:pPr>
              <w:spacing w:after="0" w:line="259" w:lineRule="auto"/>
              <w:ind w:left="2" w:firstLine="0"/>
              <w:jc w:val="left"/>
            </w:pPr>
            <w:r>
              <w:rPr>
                <w:rFonts w:ascii="Segoe UI Symbol" w:eastAsia="Segoe UI Symbol" w:hAnsi="Segoe UI Symbol" w:cs="Segoe UI Symbol"/>
              </w:rPr>
              <w:t>☐</w:t>
            </w:r>
            <w:r>
              <w:rPr>
                <w:rFonts w:ascii="Calibri" w:eastAsia="Calibri" w:hAnsi="Calibri" w:cs="Calibri"/>
              </w:rPr>
              <w:t xml:space="preserve">  </w:t>
            </w:r>
          </w:p>
        </w:tc>
        <w:tc>
          <w:tcPr>
            <w:tcW w:w="310" w:type="dxa"/>
            <w:tcBorders>
              <w:top w:val="single" w:sz="4" w:space="0" w:color="000000"/>
              <w:left w:val="nil"/>
              <w:bottom w:val="single" w:sz="4" w:space="0" w:color="000000"/>
              <w:right w:val="single" w:sz="4" w:space="0" w:color="000000"/>
            </w:tcBorders>
          </w:tcPr>
          <w:p w14:paraId="71DB19C2" w14:textId="77777777" w:rsidR="00E76109" w:rsidRDefault="00E76109">
            <w:pPr>
              <w:spacing w:after="160" w:line="259" w:lineRule="auto"/>
              <w:ind w:left="0" w:firstLine="0"/>
              <w:jc w:val="left"/>
            </w:pPr>
          </w:p>
        </w:tc>
        <w:tc>
          <w:tcPr>
            <w:tcW w:w="1658" w:type="dxa"/>
            <w:gridSpan w:val="2"/>
            <w:tcBorders>
              <w:top w:val="single" w:sz="4" w:space="0" w:color="000000"/>
              <w:left w:val="single" w:sz="4" w:space="0" w:color="000000"/>
              <w:bottom w:val="single" w:sz="4" w:space="0" w:color="000000"/>
              <w:right w:val="single" w:sz="4" w:space="0" w:color="000000"/>
            </w:tcBorders>
          </w:tcPr>
          <w:p w14:paraId="7D781C49" w14:textId="77777777" w:rsidR="00E76109" w:rsidRDefault="00000000">
            <w:pPr>
              <w:spacing w:after="0" w:line="259" w:lineRule="auto"/>
              <w:ind w:left="5" w:firstLine="0"/>
              <w:jc w:val="left"/>
            </w:pPr>
            <w:r>
              <w:rPr>
                <w:rFonts w:ascii="Calibri" w:eastAsia="Calibri" w:hAnsi="Calibri" w:cs="Calibri"/>
              </w:rPr>
              <w:t xml:space="preserve">General Public  </w:t>
            </w:r>
          </w:p>
        </w:tc>
        <w:tc>
          <w:tcPr>
            <w:tcW w:w="908" w:type="dxa"/>
            <w:tcBorders>
              <w:top w:val="single" w:sz="4" w:space="0" w:color="000000"/>
              <w:left w:val="single" w:sz="4" w:space="0" w:color="000000"/>
              <w:bottom w:val="single" w:sz="4" w:space="0" w:color="000000"/>
              <w:right w:val="single" w:sz="4" w:space="0" w:color="000000"/>
            </w:tcBorders>
          </w:tcPr>
          <w:p w14:paraId="03E2239F" w14:textId="77777777" w:rsidR="00E76109" w:rsidRDefault="00000000">
            <w:pPr>
              <w:spacing w:after="0" w:line="259" w:lineRule="auto"/>
              <w:ind w:left="2" w:firstLine="0"/>
              <w:jc w:val="left"/>
            </w:pPr>
            <w:r>
              <w:rPr>
                <w:rFonts w:ascii="Segoe UI Symbol" w:eastAsia="Segoe UI Symbol" w:hAnsi="Segoe UI Symbol" w:cs="Segoe UI Symbol"/>
              </w:rPr>
              <w:t>☒</w:t>
            </w:r>
            <w:r>
              <w:rPr>
                <w:rFonts w:ascii="Calibri" w:eastAsia="Calibri" w:hAnsi="Calibri" w:cs="Calibri"/>
              </w:rPr>
              <w:t xml:space="preserve">  </w:t>
            </w:r>
          </w:p>
        </w:tc>
      </w:tr>
      <w:tr w:rsidR="00E76109" w14:paraId="17E136EA" w14:textId="77777777">
        <w:trPr>
          <w:trHeight w:val="372"/>
        </w:trPr>
        <w:tc>
          <w:tcPr>
            <w:tcW w:w="0" w:type="auto"/>
            <w:vMerge/>
            <w:tcBorders>
              <w:top w:val="nil"/>
              <w:left w:val="single" w:sz="4" w:space="0" w:color="000000"/>
              <w:bottom w:val="single" w:sz="4" w:space="0" w:color="000000"/>
              <w:right w:val="single" w:sz="4" w:space="0" w:color="000000"/>
            </w:tcBorders>
          </w:tcPr>
          <w:p w14:paraId="7DE99CF0" w14:textId="77777777" w:rsidR="00E76109" w:rsidRDefault="00E76109">
            <w:pPr>
              <w:spacing w:after="160" w:line="259" w:lineRule="auto"/>
              <w:ind w:left="0" w:firstLine="0"/>
              <w:jc w:val="left"/>
            </w:pPr>
          </w:p>
        </w:tc>
        <w:tc>
          <w:tcPr>
            <w:tcW w:w="1591" w:type="dxa"/>
            <w:tcBorders>
              <w:top w:val="single" w:sz="4" w:space="0" w:color="000000"/>
              <w:left w:val="single" w:sz="4" w:space="0" w:color="000000"/>
              <w:bottom w:val="single" w:sz="4" w:space="0" w:color="000000"/>
              <w:right w:val="single" w:sz="4" w:space="0" w:color="000000"/>
            </w:tcBorders>
          </w:tcPr>
          <w:p w14:paraId="06368FC3" w14:textId="77777777" w:rsidR="00E76109" w:rsidRDefault="00000000">
            <w:pPr>
              <w:spacing w:after="0" w:line="259" w:lineRule="auto"/>
              <w:ind w:left="2" w:firstLine="0"/>
              <w:jc w:val="left"/>
            </w:pPr>
            <w:r>
              <w:rPr>
                <w:rFonts w:ascii="Calibri" w:eastAsia="Calibri" w:hAnsi="Calibri" w:cs="Calibri"/>
              </w:rP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7635E6F5" w14:textId="77777777" w:rsidR="00E76109" w:rsidRDefault="00000000">
            <w:pPr>
              <w:spacing w:after="0" w:line="259" w:lineRule="auto"/>
              <w:ind w:left="2" w:firstLine="0"/>
              <w:jc w:val="left"/>
            </w:pPr>
            <w:r>
              <w:rPr>
                <w:rFonts w:ascii="Segoe UI Symbol" w:eastAsia="Segoe UI Symbol" w:hAnsi="Segoe UI Symbol" w:cs="Segoe UI Symbol"/>
              </w:rPr>
              <w:t>☒</w:t>
            </w:r>
            <w:r>
              <w:rPr>
                <w:rFonts w:ascii="Calibri" w:eastAsia="Calibri" w:hAnsi="Calibri" w:cs="Calibri"/>
              </w:rPr>
              <w:t xml:space="preserve">  </w:t>
            </w:r>
          </w:p>
        </w:tc>
        <w:tc>
          <w:tcPr>
            <w:tcW w:w="1673" w:type="dxa"/>
            <w:gridSpan w:val="2"/>
            <w:tcBorders>
              <w:top w:val="single" w:sz="4" w:space="0" w:color="000000"/>
              <w:left w:val="single" w:sz="4" w:space="0" w:color="000000"/>
              <w:bottom w:val="single" w:sz="4" w:space="0" w:color="000000"/>
              <w:right w:val="single" w:sz="4" w:space="0" w:color="000000"/>
            </w:tcBorders>
          </w:tcPr>
          <w:p w14:paraId="0CEA2AE9" w14:textId="77777777" w:rsidR="00E76109" w:rsidRDefault="00000000">
            <w:pPr>
              <w:spacing w:after="0" w:line="259" w:lineRule="auto"/>
              <w:ind w:left="2" w:firstLine="0"/>
              <w:jc w:val="left"/>
            </w:pPr>
            <w:r>
              <w:rPr>
                <w:rFonts w:ascii="Calibri" w:eastAsia="Calibri" w:hAnsi="Calibri" w:cs="Calibri"/>
              </w:rPr>
              <w:t xml:space="preserve">Parents  </w:t>
            </w:r>
          </w:p>
        </w:tc>
        <w:tc>
          <w:tcPr>
            <w:tcW w:w="387" w:type="dxa"/>
            <w:tcBorders>
              <w:top w:val="single" w:sz="4" w:space="0" w:color="000000"/>
              <w:left w:val="single" w:sz="4" w:space="0" w:color="000000"/>
              <w:bottom w:val="single" w:sz="4" w:space="0" w:color="000000"/>
              <w:right w:val="nil"/>
            </w:tcBorders>
          </w:tcPr>
          <w:p w14:paraId="0E7CE153" w14:textId="77777777" w:rsidR="00E76109" w:rsidRDefault="00000000">
            <w:pPr>
              <w:spacing w:after="0" w:line="259" w:lineRule="auto"/>
              <w:ind w:left="2" w:firstLine="0"/>
              <w:jc w:val="left"/>
            </w:pPr>
            <w:r>
              <w:rPr>
                <w:rFonts w:ascii="Segoe UI Symbol" w:eastAsia="Segoe UI Symbol" w:hAnsi="Segoe UI Symbol" w:cs="Segoe UI Symbol"/>
              </w:rPr>
              <w:t>☒</w:t>
            </w:r>
            <w:r>
              <w:rPr>
                <w:rFonts w:ascii="Calibri" w:eastAsia="Calibri" w:hAnsi="Calibri" w:cs="Calibri"/>
              </w:rPr>
              <w:t xml:space="preserve">  </w:t>
            </w:r>
          </w:p>
        </w:tc>
        <w:tc>
          <w:tcPr>
            <w:tcW w:w="310" w:type="dxa"/>
            <w:tcBorders>
              <w:top w:val="single" w:sz="4" w:space="0" w:color="000000"/>
              <w:left w:val="nil"/>
              <w:bottom w:val="single" w:sz="4" w:space="0" w:color="000000"/>
              <w:right w:val="single" w:sz="4" w:space="0" w:color="000000"/>
            </w:tcBorders>
          </w:tcPr>
          <w:p w14:paraId="67DCD4DD" w14:textId="77777777" w:rsidR="00E76109" w:rsidRDefault="00E76109">
            <w:pPr>
              <w:spacing w:after="160" w:line="259" w:lineRule="auto"/>
              <w:ind w:left="0" w:firstLine="0"/>
              <w:jc w:val="left"/>
            </w:pPr>
          </w:p>
        </w:tc>
        <w:tc>
          <w:tcPr>
            <w:tcW w:w="1658" w:type="dxa"/>
            <w:gridSpan w:val="2"/>
            <w:tcBorders>
              <w:top w:val="single" w:sz="4" w:space="0" w:color="000000"/>
              <w:left w:val="single" w:sz="4" w:space="0" w:color="000000"/>
              <w:bottom w:val="single" w:sz="4" w:space="0" w:color="000000"/>
              <w:right w:val="single" w:sz="4" w:space="0" w:color="000000"/>
            </w:tcBorders>
          </w:tcPr>
          <w:p w14:paraId="1DDF0677" w14:textId="77777777" w:rsidR="00E76109" w:rsidRDefault="00000000">
            <w:pPr>
              <w:spacing w:after="0" w:line="259" w:lineRule="auto"/>
              <w:ind w:left="5" w:firstLine="0"/>
              <w:jc w:val="left"/>
            </w:pPr>
            <w:r>
              <w:rPr>
                <w:rFonts w:ascii="Calibri" w:eastAsia="Calibri" w:hAnsi="Calibri" w:cs="Calibri"/>
              </w:rPr>
              <w:t xml:space="preserve">Pupils  </w:t>
            </w:r>
          </w:p>
        </w:tc>
        <w:tc>
          <w:tcPr>
            <w:tcW w:w="908" w:type="dxa"/>
            <w:tcBorders>
              <w:top w:val="single" w:sz="4" w:space="0" w:color="000000"/>
              <w:left w:val="single" w:sz="4" w:space="0" w:color="000000"/>
              <w:bottom w:val="single" w:sz="4" w:space="0" w:color="000000"/>
              <w:right w:val="single" w:sz="4" w:space="0" w:color="000000"/>
            </w:tcBorders>
          </w:tcPr>
          <w:p w14:paraId="1007D774" w14:textId="77777777" w:rsidR="00E76109" w:rsidRDefault="00000000">
            <w:pPr>
              <w:spacing w:after="0" w:line="259" w:lineRule="auto"/>
              <w:ind w:left="2" w:firstLine="0"/>
              <w:jc w:val="left"/>
            </w:pPr>
            <w:r>
              <w:rPr>
                <w:rFonts w:ascii="Segoe UI Symbol" w:eastAsia="Segoe UI Symbol" w:hAnsi="Segoe UI Symbol" w:cs="Segoe UI Symbol"/>
              </w:rPr>
              <w:t>☐</w:t>
            </w:r>
            <w:r>
              <w:rPr>
                <w:rFonts w:ascii="Calibri" w:eastAsia="Calibri" w:hAnsi="Calibri" w:cs="Calibri"/>
              </w:rPr>
              <w:t xml:space="preserve">  </w:t>
            </w:r>
          </w:p>
        </w:tc>
      </w:tr>
    </w:tbl>
    <w:p w14:paraId="36046435" w14:textId="77777777" w:rsidR="00E76109" w:rsidRDefault="00000000">
      <w:pPr>
        <w:spacing w:after="0" w:line="259" w:lineRule="auto"/>
        <w:ind w:left="1071" w:firstLine="0"/>
        <w:jc w:val="left"/>
      </w:pPr>
      <w:r>
        <w:t xml:space="preserve">  </w:t>
      </w:r>
    </w:p>
    <w:tbl>
      <w:tblPr>
        <w:tblStyle w:val="TableGrid"/>
        <w:tblW w:w="9796" w:type="dxa"/>
        <w:tblInd w:w="1066" w:type="dxa"/>
        <w:tblCellMar>
          <w:top w:w="57" w:type="dxa"/>
          <w:left w:w="103" w:type="dxa"/>
          <w:bottom w:w="0" w:type="dxa"/>
          <w:right w:w="54" w:type="dxa"/>
        </w:tblCellMar>
        <w:tblLook w:val="04A0" w:firstRow="1" w:lastRow="0" w:firstColumn="1" w:lastColumn="0" w:noHBand="0" w:noVBand="1"/>
      </w:tblPr>
      <w:tblGrid>
        <w:gridCol w:w="2837"/>
        <w:gridCol w:w="3118"/>
        <w:gridCol w:w="1561"/>
        <w:gridCol w:w="1130"/>
        <w:gridCol w:w="1150"/>
      </w:tblGrid>
      <w:tr w:rsidR="00E76109" w14:paraId="0B8EA9E9" w14:textId="77777777">
        <w:trPr>
          <w:trHeight w:val="1284"/>
        </w:trPr>
        <w:tc>
          <w:tcPr>
            <w:tcW w:w="2837" w:type="dxa"/>
            <w:tcBorders>
              <w:top w:val="single" w:sz="2" w:space="0" w:color="000000"/>
              <w:left w:val="single" w:sz="2" w:space="0" w:color="000000"/>
              <w:bottom w:val="single" w:sz="2" w:space="0" w:color="000000"/>
              <w:right w:val="single" w:sz="2" w:space="0" w:color="000000"/>
            </w:tcBorders>
          </w:tcPr>
          <w:p w14:paraId="61851DBE" w14:textId="77777777" w:rsidR="00E76109" w:rsidRDefault="00E76109">
            <w:pPr>
              <w:spacing w:after="160" w:line="259" w:lineRule="auto"/>
              <w:ind w:left="0" w:firstLine="0"/>
              <w:jc w:val="left"/>
            </w:pPr>
          </w:p>
        </w:tc>
        <w:tc>
          <w:tcPr>
            <w:tcW w:w="3118" w:type="dxa"/>
            <w:tcBorders>
              <w:top w:val="single" w:sz="2" w:space="0" w:color="000000"/>
              <w:left w:val="single" w:sz="2" w:space="0" w:color="000000"/>
              <w:bottom w:val="single" w:sz="2" w:space="0" w:color="000000"/>
              <w:right w:val="single" w:sz="2" w:space="0" w:color="000000"/>
            </w:tcBorders>
          </w:tcPr>
          <w:p w14:paraId="4AD2EFB8" w14:textId="77777777" w:rsidR="00E76109" w:rsidRDefault="00000000">
            <w:pPr>
              <w:spacing w:after="0" w:line="259" w:lineRule="auto"/>
              <w:ind w:left="718" w:firstLine="0"/>
              <w:jc w:val="left"/>
            </w:pPr>
            <w:r>
              <w:t xml:space="preserve"> </w:t>
            </w:r>
          </w:p>
        </w:tc>
        <w:tc>
          <w:tcPr>
            <w:tcW w:w="1561" w:type="dxa"/>
            <w:tcBorders>
              <w:top w:val="single" w:sz="2" w:space="0" w:color="000000"/>
              <w:left w:val="single" w:sz="2" w:space="0" w:color="000000"/>
              <w:bottom w:val="single" w:sz="2" w:space="0" w:color="000000"/>
              <w:right w:val="single" w:sz="2" w:space="0" w:color="000000"/>
            </w:tcBorders>
          </w:tcPr>
          <w:p w14:paraId="19433CB0" w14:textId="77777777" w:rsidR="00E76109" w:rsidRDefault="00E76109">
            <w:pPr>
              <w:spacing w:after="160" w:line="259" w:lineRule="auto"/>
              <w:ind w:left="0" w:firstLine="0"/>
              <w:jc w:val="left"/>
            </w:pPr>
          </w:p>
        </w:tc>
        <w:tc>
          <w:tcPr>
            <w:tcW w:w="1130" w:type="dxa"/>
            <w:tcBorders>
              <w:top w:val="single" w:sz="2" w:space="0" w:color="000000"/>
              <w:left w:val="single" w:sz="2" w:space="0" w:color="000000"/>
              <w:bottom w:val="single" w:sz="2" w:space="0" w:color="000000"/>
              <w:right w:val="single" w:sz="2" w:space="0" w:color="000000"/>
            </w:tcBorders>
          </w:tcPr>
          <w:p w14:paraId="437BF36B" w14:textId="77777777" w:rsidR="00E76109" w:rsidRDefault="00E76109">
            <w:pPr>
              <w:spacing w:after="160" w:line="259" w:lineRule="auto"/>
              <w:ind w:left="0" w:firstLine="0"/>
              <w:jc w:val="left"/>
            </w:pPr>
          </w:p>
        </w:tc>
        <w:tc>
          <w:tcPr>
            <w:tcW w:w="1150" w:type="dxa"/>
            <w:tcBorders>
              <w:top w:val="single" w:sz="2" w:space="0" w:color="000000"/>
              <w:left w:val="single" w:sz="2" w:space="0" w:color="000000"/>
              <w:bottom w:val="single" w:sz="2" w:space="0" w:color="000000"/>
              <w:right w:val="single" w:sz="2" w:space="0" w:color="000000"/>
            </w:tcBorders>
          </w:tcPr>
          <w:p w14:paraId="053634A7" w14:textId="77777777" w:rsidR="00E76109" w:rsidRDefault="00E76109">
            <w:pPr>
              <w:spacing w:after="160" w:line="259" w:lineRule="auto"/>
              <w:ind w:left="0" w:firstLine="0"/>
              <w:jc w:val="left"/>
            </w:pPr>
          </w:p>
        </w:tc>
      </w:tr>
      <w:tr w:rsidR="00E76109" w14:paraId="469D7690" w14:textId="77777777">
        <w:trPr>
          <w:trHeight w:val="3550"/>
        </w:trPr>
        <w:tc>
          <w:tcPr>
            <w:tcW w:w="2837" w:type="dxa"/>
            <w:tcBorders>
              <w:top w:val="single" w:sz="2" w:space="0" w:color="000000"/>
              <w:left w:val="single" w:sz="2" w:space="0" w:color="000000"/>
              <w:bottom w:val="single" w:sz="2" w:space="0" w:color="000000"/>
              <w:right w:val="single" w:sz="2" w:space="0" w:color="000000"/>
            </w:tcBorders>
          </w:tcPr>
          <w:p w14:paraId="7B190ECE" w14:textId="77777777" w:rsidR="00E76109" w:rsidRDefault="00000000">
            <w:pPr>
              <w:spacing w:after="0" w:line="259" w:lineRule="auto"/>
              <w:ind w:left="5" w:right="62" w:firstLine="0"/>
            </w:pPr>
            <w:r>
              <w:t xml:space="preserve">8)Increase </w:t>
            </w:r>
            <w:r>
              <w:rPr>
                <w:b/>
              </w:rPr>
              <w:t>access to written materials</w:t>
            </w:r>
            <w:r>
              <w:t xml:space="preserve"> by:    Ensuring individual needs are met.  </w:t>
            </w:r>
          </w:p>
        </w:tc>
        <w:tc>
          <w:tcPr>
            <w:tcW w:w="3118" w:type="dxa"/>
            <w:tcBorders>
              <w:top w:val="single" w:sz="2" w:space="0" w:color="000000"/>
              <w:left w:val="single" w:sz="2" w:space="0" w:color="000000"/>
              <w:bottom w:val="single" w:sz="2" w:space="0" w:color="000000"/>
              <w:right w:val="single" w:sz="2" w:space="0" w:color="000000"/>
            </w:tcBorders>
          </w:tcPr>
          <w:p w14:paraId="0B59F9C3" w14:textId="77777777" w:rsidR="00E76109" w:rsidRDefault="00000000">
            <w:pPr>
              <w:spacing w:after="0" w:line="259" w:lineRule="auto"/>
              <w:ind w:left="2" w:firstLine="0"/>
            </w:pPr>
            <w:r>
              <w:t xml:space="preserve">Advised strategies identified on Pupil Passports.  </w:t>
            </w:r>
          </w:p>
          <w:p w14:paraId="15CF6A4F" w14:textId="77777777" w:rsidR="00E76109" w:rsidRDefault="00000000">
            <w:pPr>
              <w:spacing w:after="0" w:line="259" w:lineRule="auto"/>
              <w:ind w:left="2" w:firstLine="0"/>
              <w:jc w:val="left"/>
            </w:pPr>
            <w:r>
              <w:t xml:space="preserve"> </w:t>
            </w:r>
          </w:p>
          <w:p w14:paraId="512E2294" w14:textId="77777777" w:rsidR="00E76109" w:rsidRDefault="00000000">
            <w:pPr>
              <w:spacing w:after="0" w:line="259" w:lineRule="auto"/>
              <w:ind w:left="2" w:firstLine="0"/>
            </w:pPr>
            <w:r>
              <w:t xml:space="preserve">Resources adapted and/or purchased as required.  </w:t>
            </w:r>
          </w:p>
          <w:p w14:paraId="71F16559" w14:textId="77777777" w:rsidR="00E76109" w:rsidRDefault="00000000">
            <w:pPr>
              <w:spacing w:after="0" w:line="259" w:lineRule="auto"/>
              <w:ind w:left="2" w:firstLine="0"/>
              <w:jc w:val="left"/>
            </w:pPr>
            <w:r>
              <w:t xml:space="preserve"> </w:t>
            </w:r>
          </w:p>
          <w:p w14:paraId="54CA0283" w14:textId="77777777" w:rsidR="00E76109" w:rsidRDefault="00000000">
            <w:pPr>
              <w:spacing w:after="2" w:line="238" w:lineRule="auto"/>
              <w:ind w:left="2" w:right="61" w:firstLine="0"/>
            </w:pPr>
            <w:r>
              <w:t xml:space="preserve">Provision for SEND is audited. Any shortfalls are addressed.   </w:t>
            </w:r>
          </w:p>
          <w:p w14:paraId="64CF4D1B" w14:textId="77777777" w:rsidR="00E76109" w:rsidRDefault="00000000">
            <w:pPr>
              <w:spacing w:after="2" w:line="259" w:lineRule="auto"/>
              <w:ind w:left="2" w:firstLine="0"/>
              <w:jc w:val="left"/>
            </w:pPr>
            <w:r>
              <w:t xml:space="preserve"> </w:t>
            </w:r>
          </w:p>
          <w:p w14:paraId="7FCDE5C3" w14:textId="77777777" w:rsidR="00E76109" w:rsidRDefault="00000000">
            <w:pPr>
              <w:spacing w:after="2" w:line="256" w:lineRule="auto"/>
              <w:ind w:left="2" w:firstLine="0"/>
            </w:pPr>
            <w:r>
              <w:t xml:space="preserve">Inclusion Toolkits accessible in all classrooms / Phases </w:t>
            </w:r>
          </w:p>
          <w:p w14:paraId="18F46BB1" w14:textId="77777777" w:rsidR="00E76109" w:rsidRDefault="00000000">
            <w:pPr>
              <w:spacing w:after="0" w:line="259" w:lineRule="auto"/>
              <w:ind w:left="2" w:firstLine="0"/>
              <w:jc w:val="left"/>
            </w:pPr>
            <w:r>
              <w:t xml:space="preserve">   </w:t>
            </w:r>
          </w:p>
        </w:tc>
        <w:tc>
          <w:tcPr>
            <w:tcW w:w="1561" w:type="dxa"/>
            <w:tcBorders>
              <w:top w:val="single" w:sz="2" w:space="0" w:color="000000"/>
              <w:left w:val="single" w:sz="2" w:space="0" w:color="000000"/>
              <w:bottom w:val="single" w:sz="2" w:space="0" w:color="000000"/>
              <w:right w:val="single" w:sz="2" w:space="0" w:color="000000"/>
            </w:tcBorders>
          </w:tcPr>
          <w:p w14:paraId="73D436E5" w14:textId="77777777" w:rsidR="00E76109" w:rsidRDefault="00000000">
            <w:pPr>
              <w:spacing w:after="0" w:line="259" w:lineRule="auto"/>
              <w:ind w:left="5" w:firstLine="0"/>
              <w:jc w:val="left"/>
            </w:pPr>
            <w:r>
              <w:t xml:space="preserve">Inclusion </w:t>
            </w:r>
          </w:p>
          <w:p w14:paraId="2F4AE7FA" w14:textId="77777777" w:rsidR="00E76109" w:rsidRDefault="00000000">
            <w:pPr>
              <w:spacing w:after="0" w:line="259" w:lineRule="auto"/>
              <w:ind w:left="5" w:firstLine="0"/>
            </w:pPr>
            <w:r>
              <w:t xml:space="preserve">Lead /SENCo </w:t>
            </w:r>
          </w:p>
          <w:p w14:paraId="67B2342A" w14:textId="77777777" w:rsidR="00E76109" w:rsidRDefault="00000000">
            <w:pPr>
              <w:spacing w:after="0" w:line="259" w:lineRule="auto"/>
              <w:ind w:left="0" w:firstLine="0"/>
              <w:jc w:val="left"/>
            </w:pPr>
            <w:r>
              <w:t xml:space="preserve"> </w:t>
            </w:r>
          </w:p>
        </w:tc>
        <w:tc>
          <w:tcPr>
            <w:tcW w:w="1130" w:type="dxa"/>
            <w:tcBorders>
              <w:top w:val="single" w:sz="2" w:space="0" w:color="000000"/>
              <w:left w:val="single" w:sz="2" w:space="0" w:color="000000"/>
              <w:bottom w:val="single" w:sz="2" w:space="0" w:color="000000"/>
              <w:right w:val="single" w:sz="2" w:space="0" w:color="000000"/>
            </w:tcBorders>
          </w:tcPr>
          <w:p w14:paraId="3A882100" w14:textId="77777777" w:rsidR="00E76109" w:rsidRDefault="00000000">
            <w:pPr>
              <w:spacing w:after="0" w:line="259" w:lineRule="auto"/>
              <w:ind w:left="0" w:firstLine="0"/>
            </w:pPr>
            <w:r>
              <w:t xml:space="preserve">Ongoing  </w:t>
            </w:r>
          </w:p>
          <w:p w14:paraId="1366CC81" w14:textId="77777777" w:rsidR="00E76109" w:rsidRDefault="00000000">
            <w:pPr>
              <w:spacing w:after="0" w:line="259" w:lineRule="auto"/>
              <w:ind w:left="0" w:firstLine="0"/>
              <w:jc w:val="left"/>
            </w:pPr>
            <w:r>
              <w:t xml:space="preserve"> </w:t>
            </w:r>
          </w:p>
          <w:p w14:paraId="69C0199F" w14:textId="77777777" w:rsidR="00E76109" w:rsidRDefault="00000000">
            <w:pPr>
              <w:spacing w:after="0" w:line="259" w:lineRule="auto"/>
              <w:ind w:left="528" w:firstLine="0"/>
              <w:jc w:val="center"/>
            </w:pPr>
            <w:r>
              <w:t xml:space="preserve"> </w:t>
            </w:r>
          </w:p>
          <w:p w14:paraId="09A3E1C6" w14:textId="77777777" w:rsidR="00E76109" w:rsidRDefault="00000000">
            <w:pPr>
              <w:spacing w:after="0" w:line="259" w:lineRule="auto"/>
              <w:ind w:left="528" w:firstLine="0"/>
              <w:jc w:val="center"/>
            </w:pPr>
            <w:r>
              <w:t xml:space="preserve"> </w:t>
            </w:r>
          </w:p>
          <w:p w14:paraId="6F1929D1" w14:textId="77777777" w:rsidR="00E76109" w:rsidRDefault="00000000">
            <w:pPr>
              <w:spacing w:after="0" w:line="259" w:lineRule="auto"/>
              <w:ind w:left="528" w:firstLine="0"/>
              <w:jc w:val="center"/>
            </w:pPr>
            <w:r>
              <w:t xml:space="preserve"> </w:t>
            </w:r>
          </w:p>
          <w:p w14:paraId="33661C4E" w14:textId="77777777" w:rsidR="00E76109" w:rsidRDefault="00000000">
            <w:pPr>
              <w:spacing w:after="0" w:line="259" w:lineRule="auto"/>
              <w:ind w:left="528" w:firstLine="0"/>
              <w:jc w:val="center"/>
            </w:pPr>
            <w:r>
              <w:t xml:space="preserve"> </w:t>
            </w:r>
          </w:p>
          <w:p w14:paraId="6F58AD08" w14:textId="77777777" w:rsidR="00E76109" w:rsidRDefault="00000000">
            <w:pPr>
              <w:spacing w:after="0" w:line="259" w:lineRule="auto"/>
              <w:ind w:left="528" w:firstLine="0"/>
              <w:jc w:val="center"/>
            </w:pPr>
            <w:r>
              <w:t xml:space="preserve"> </w:t>
            </w:r>
          </w:p>
          <w:p w14:paraId="37F2FDCC" w14:textId="77777777" w:rsidR="00E76109" w:rsidRDefault="00000000">
            <w:pPr>
              <w:spacing w:after="0" w:line="259" w:lineRule="auto"/>
              <w:ind w:left="0" w:firstLine="0"/>
              <w:jc w:val="left"/>
            </w:pPr>
            <w:r>
              <w:t xml:space="preserve">Autumn </w:t>
            </w:r>
          </w:p>
          <w:p w14:paraId="7FFF588B" w14:textId="77777777" w:rsidR="00E76109" w:rsidRDefault="00000000">
            <w:pPr>
              <w:spacing w:after="0" w:line="259" w:lineRule="auto"/>
              <w:ind w:left="0" w:firstLine="0"/>
              <w:jc w:val="left"/>
            </w:pPr>
            <w:r>
              <w:t xml:space="preserve">23 </w:t>
            </w:r>
          </w:p>
        </w:tc>
        <w:tc>
          <w:tcPr>
            <w:tcW w:w="1150" w:type="dxa"/>
            <w:tcBorders>
              <w:top w:val="single" w:sz="2" w:space="0" w:color="000000"/>
              <w:left w:val="single" w:sz="2" w:space="0" w:color="000000"/>
              <w:bottom w:val="single" w:sz="2" w:space="0" w:color="000000"/>
              <w:right w:val="single" w:sz="2" w:space="0" w:color="000000"/>
            </w:tcBorders>
          </w:tcPr>
          <w:p w14:paraId="01F4B9BF" w14:textId="77777777" w:rsidR="00E76109" w:rsidRDefault="00000000">
            <w:pPr>
              <w:spacing w:after="0" w:line="259" w:lineRule="auto"/>
              <w:ind w:left="7" w:firstLine="0"/>
              <w:jc w:val="left"/>
            </w:pPr>
            <w:r>
              <w:t xml:space="preserve">   </w:t>
            </w:r>
          </w:p>
          <w:p w14:paraId="24868192" w14:textId="77777777" w:rsidR="00E76109" w:rsidRDefault="00000000">
            <w:pPr>
              <w:spacing w:after="0" w:line="259" w:lineRule="auto"/>
              <w:ind w:left="509" w:firstLine="0"/>
              <w:jc w:val="center"/>
            </w:pPr>
            <w:r>
              <w:t xml:space="preserve"> </w:t>
            </w:r>
          </w:p>
          <w:p w14:paraId="572585D2" w14:textId="77777777" w:rsidR="00E76109" w:rsidRDefault="00000000">
            <w:pPr>
              <w:spacing w:after="0" w:line="259" w:lineRule="auto"/>
              <w:ind w:left="0" w:firstLine="0"/>
              <w:jc w:val="left"/>
            </w:pPr>
            <w:r>
              <w:t xml:space="preserve"> </w:t>
            </w:r>
          </w:p>
          <w:p w14:paraId="558BBA94" w14:textId="77777777" w:rsidR="00E76109" w:rsidRDefault="00000000">
            <w:pPr>
              <w:spacing w:after="0" w:line="259" w:lineRule="auto"/>
              <w:ind w:left="0" w:firstLine="0"/>
              <w:jc w:val="left"/>
            </w:pPr>
            <w:r>
              <w:t xml:space="preserve">Autumn </w:t>
            </w:r>
          </w:p>
          <w:p w14:paraId="6C81B22E" w14:textId="77777777" w:rsidR="00E76109" w:rsidRDefault="00000000">
            <w:pPr>
              <w:spacing w:after="0" w:line="259" w:lineRule="auto"/>
              <w:ind w:left="0" w:firstLine="0"/>
              <w:jc w:val="left"/>
            </w:pPr>
            <w:r>
              <w:t xml:space="preserve">24 </w:t>
            </w:r>
          </w:p>
        </w:tc>
      </w:tr>
    </w:tbl>
    <w:p w14:paraId="21DA42DD" w14:textId="77777777" w:rsidR="00E76109" w:rsidRDefault="00000000">
      <w:pPr>
        <w:spacing w:after="0" w:line="259" w:lineRule="auto"/>
        <w:ind w:left="1440" w:right="9062" w:firstLine="0"/>
      </w:pPr>
      <w:r>
        <w:t xml:space="preserve">   </w:t>
      </w:r>
    </w:p>
    <w:p w14:paraId="4D43D5E0" w14:textId="77777777" w:rsidR="00E76109" w:rsidRDefault="00000000">
      <w:pPr>
        <w:spacing w:after="0" w:line="259" w:lineRule="auto"/>
        <w:ind w:left="1440" w:firstLine="0"/>
        <w:jc w:val="left"/>
      </w:pPr>
      <w:r>
        <w:t xml:space="preserve"> </w:t>
      </w:r>
    </w:p>
    <w:p w14:paraId="3E70D80E" w14:textId="77777777" w:rsidR="00E76109" w:rsidRDefault="00000000">
      <w:pPr>
        <w:spacing w:after="0" w:line="259" w:lineRule="auto"/>
        <w:ind w:left="1440" w:firstLine="0"/>
        <w:jc w:val="left"/>
      </w:pPr>
      <w:r>
        <w:rPr>
          <w:b/>
        </w:rPr>
        <w:t xml:space="preserve"> </w:t>
      </w:r>
      <w:r>
        <w:t xml:space="preserve">  </w:t>
      </w:r>
    </w:p>
    <w:p w14:paraId="0A1D5739" w14:textId="77777777" w:rsidR="00E76109" w:rsidRDefault="00000000">
      <w:pPr>
        <w:spacing w:after="0" w:line="259" w:lineRule="auto"/>
        <w:ind w:left="1440" w:firstLine="0"/>
        <w:jc w:val="left"/>
      </w:pPr>
      <w:r>
        <w:t xml:space="preserve">   </w:t>
      </w:r>
    </w:p>
    <w:p w14:paraId="22A7D9C9" w14:textId="77777777" w:rsidR="00E76109" w:rsidRDefault="00000000">
      <w:pPr>
        <w:spacing w:after="0" w:line="259" w:lineRule="auto"/>
        <w:ind w:left="0" w:firstLine="0"/>
        <w:jc w:val="left"/>
      </w:pPr>
      <w:r>
        <w:t xml:space="preserve"> </w:t>
      </w:r>
    </w:p>
    <w:p w14:paraId="1C5AB0B7" w14:textId="77777777" w:rsidR="00E76109" w:rsidRDefault="00000000">
      <w:pPr>
        <w:spacing w:after="0" w:line="259" w:lineRule="auto"/>
        <w:ind w:left="1080" w:firstLine="0"/>
        <w:jc w:val="left"/>
      </w:pPr>
      <w:r>
        <w:rPr>
          <w:b/>
        </w:rPr>
        <w:t xml:space="preserve"> </w:t>
      </w:r>
    </w:p>
    <w:p w14:paraId="5E3A14E6" w14:textId="77777777" w:rsidR="00E76109" w:rsidRDefault="00E76109">
      <w:pPr>
        <w:sectPr w:rsidR="00E76109">
          <w:headerReference w:type="even" r:id="rId10"/>
          <w:headerReference w:type="default" r:id="rId11"/>
          <w:headerReference w:type="first" r:id="rId12"/>
          <w:pgSz w:w="11911" w:h="16841"/>
          <w:pgMar w:top="1440" w:right="738" w:bottom="1440" w:left="610" w:header="569" w:footer="720" w:gutter="0"/>
          <w:cols w:space="720"/>
        </w:sectPr>
      </w:pPr>
    </w:p>
    <w:p w14:paraId="7540B323" w14:textId="77777777" w:rsidR="00E76109" w:rsidRDefault="00000000">
      <w:pPr>
        <w:spacing w:after="0" w:line="261" w:lineRule="auto"/>
        <w:ind w:left="-360" w:right="13842" w:firstLine="0"/>
      </w:pPr>
      <w:r>
        <w:rPr>
          <w:sz w:val="20"/>
        </w:rPr>
        <w:lastRenderedPageBreak/>
        <w:t xml:space="preserve"> </w:t>
      </w:r>
      <w:r>
        <w:t xml:space="preserve">  </w:t>
      </w:r>
    </w:p>
    <w:sectPr w:rsidR="00E76109">
      <w:headerReference w:type="even" r:id="rId13"/>
      <w:headerReference w:type="default" r:id="rId14"/>
      <w:headerReference w:type="first" r:id="rId15"/>
      <w:pgSz w:w="16838" w:h="11906"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87B5F" w14:textId="77777777" w:rsidR="008E7604" w:rsidRDefault="008E7604">
      <w:pPr>
        <w:spacing w:after="0" w:line="240" w:lineRule="auto"/>
      </w:pPr>
      <w:r>
        <w:separator/>
      </w:r>
    </w:p>
  </w:endnote>
  <w:endnote w:type="continuationSeparator" w:id="0">
    <w:p w14:paraId="511BC580" w14:textId="77777777" w:rsidR="008E7604" w:rsidRDefault="008E7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5F779" w14:textId="77777777" w:rsidR="008E7604" w:rsidRDefault="008E7604">
      <w:pPr>
        <w:spacing w:after="0" w:line="240" w:lineRule="auto"/>
      </w:pPr>
      <w:r>
        <w:separator/>
      </w:r>
    </w:p>
  </w:footnote>
  <w:footnote w:type="continuationSeparator" w:id="0">
    <w:p w14:paraId="668BF8FC" w14:textId="77777777" w:rsidR="008E7604" w:rsidRDefault="008E7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83D5F" w14:textId="77777777" w:rsidR="00E76109" w:rsidRDefault="00000000">
    <w:pPr>
      <w:spacing w:after="0" w:line="259" w:lineRule="auto"/>
      <w:ind w:left="-1666" w:right="425"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81F7AE6" wp14:editId="4ABABFF1">
              <wp:simplePos x="0" y="0"/>
              <wp:positionH relativeFrom="page">
                <wp:posOffset>884225</wp:posOffset>
              </wp:positionH>
              <wp:positionV relativeFrom="page">
                <wp:posOffset>361187</wp:posOffset>
              </wp:positionV>
              <wp:extent cx="6210885" cy="1513587"/>
              <wp:effectExtent l="0" t="0" r="0" b="0"/>
              <wp:wrapSquare wrapText="bothSides"/>
              <wp:docPr id="32860" name="Group 32860"/>
              <wp:cNvGraphicFramePr/>
              <a:graphic xmlns:a="http://schemas.openxmlformats.org/drawingml/2006/main">
                <a:graphicData uri="http://schemas.microsoft.com/office/word/2010/wordprocessingGroup">
                  <wpg:wgp>
                    <wpg:cNvGrpSpPr/>
                    <wpg:grpSpPr>
                      <a:xfrm>
                        <a:off x="0" y="0"/>
                        <a:ext cx="6210885" cy="1513587"/>
                        <a:chOff x="0" y="0"/>
                        <a:chExt cx="6210885" cy="1513587"/>
                      </a:xfrm>
                    </wpg:grpSpPr>
                    <wps:wsp>
                      <wps:cNvPr id="32933" name="Rectangle 32933"/>
                      <wps:cNvSpPr/>
                      <wps:spPr>
                        <a:xfrm>
                          <a:off x="71628" y="51641"/>
                          <a:ext cx="46741" cy="187581"/>
                        </a:xfrm>
                        <a:prstGeom prst="rect">
                          <a:avLst/>
                        </a:prstGeom>
                        <a:ln>
                          <a:noFill/>
                        </a:ln>
                      </wps:spPr>
                      <wps:txbx>
                        <w:txbxContent>
                          <w:p w14:paraId="79FABD54"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2934" name="Rectangle 32934"/>
                      <wps:cNvSpPr/>
                      <wps:spPr>
                        <a:xfrm>
                          <a:off x="106680" y="51641"/>
                          <a:ext cx="46741" cy="187581"/>
                        </a:xfrm>
                        <a:prstGeom prst="rect">
                          <a:avLst/>
                        </a:prstGeom>
                        <a:ln>
                          <a:noFill/>
                        </a:ln>
                      </wps:spPr>
                      <wps:txbx>
                        <w:txbxContent>
                          <w:p w14:paraId="224553E0"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2935" name="Rectangle 32935"/>
                      <wps:cNvSpPr/>
                      <wps:spPr>
                        <a:xfrm>
                          <a:off x="527253" y="60960"/>
                          <a:ext cx="2576735" cy="189937"/>
                        </a:xfrm>
                        <a:prstGeom prst="rect">
                          <a:avLst/>
                        </a:prstGeom>
                        <a:ln>
                          <a:noFill/>
                        </a:ln>
                      </wps:spPr>
                      <wps:txbx>
                        <w:txbxContent>
                          <w:p w14:paraId="6194C4A5" w14:textId="77777777" w:rsidR="00E76109" w:rsidRDefault="00000000">
                            <w:pPr>
                              <w:spacing w:after="160" w:line="259" w:lineRule="auto"/>
                              <w:ind w:left="0" w:firstLine="0"/>
                              <w:jc w:val="left"/>
                            </w:pPr>
                            <w:r>
                              <w:rPr>
                                <w:rFonts w:ascii="Calibri" w:eastAsia="Calibri" w:hAnsi="Calibri" w:cs="Calibri"/>
                              </w:rPr>
                              <w:t xml:space="preserve">Staffordshire University Academy </w:t>
                            </w:r>
                          </w:p>
                        </w:txbxContent>
                      </wps:txbx>
                      <wps:bodyPr horzOverflow="overflow" vert="horz" lIns="0" tIns="0" rIns="0" bIns="0" rtlCol="0">
                        <a:noAutofit/>
                      </wps:bodyPr>
                    </wps:wsp>
                    <wps:wsp>
                      <wps:cNvPr id="32937" name="Rectangle 32937"/>
                      <wps:cNvSpPr/>
                      <wps:spPr>
                        <a:xfrm>
                          <a:off x="1147521" y="245364"/>
                          <a:ext cx="431321" cy="189937"/>
                        </a:xfrm>
                        <a:prstGeom prst="rect">
                          <a:avLst/>
                        </a:prstGeom>
                        <a:ln>
                          <a:noFill/>
                        </a:ln>
                      </wps:spPr>
                      <wps:txbx>
                        <w:txbxContent>
                          <w:p w14:paraId="3AD46D71" w14:textId="77777777" w:rsidR="00E76109" w:rsidRDefault="00000000">
                            <w:pPr>
                              <w:spacing w:after="160" w:line="259" w:lineRule="auto"/>
                              <w:ind w:left="0" w:firstLine="0"/>
                              <w:jc w:val="left"/>
                            </w:pPr>
                            <w:r>
                              <w:rPr>
                                <w:rFonts w:ascii="Calibri" w:eastAsia="Calibri" w:hAnsi="Calibri" w:cs="Calibri"/>
                              </w:rPr>
                              <w:t xml:space="preserve">Trust </w:t>
                            </w:r>
                          </w:p>
                        </w:txbxContent>
                      </wps:txbx>
                      <wps:bodyPr horzOverflow="overflow" vert="horz" lIns="0" tIns="0" rIns="0" bIns="0" rtlCol="0">
                        <a:noAutofit/>
                      </wps:bodyPr>
                    </wps:wsp>
                    <wps:wsp>
                      <wps:cNvPr id="32938" name="Rectangle 32938"/>
                      <wps:cNvSpPr/>
                      <wps:spPr>
                        <a:xfrm>
                          <a:off x="1470990" y="245364"/>
                          <a:ext cx="42144" cy="189937"/>
                        </a:xfrm>
                        <a:prstGeom prst="rect">
                          <a:avLst/>
                        </a:prstGeom>
                        <a:ln>
                          <a:noFill/>
                        </a:ln>
                      </wps:spPr>
                      <wps:txbx>
                        <w:txbxContent>
                          <w:p w14:paraId="35B47EE0"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936" name="Rectangle 32936"/>
                      <wps:cNvSpPr/>
                      <wps:spPr>
                        <a:xfrm>
                          <a:off x="3130880" y="70485"/>
                          <a:ext cx="3610603" cy="241550"/>
                        </a:xfrm>
                        <a:prstGeom prst="rect">
                          <a:avLst/>
                        </a:prstGeom>
                        <a:ln>
                          <a:noFill/>
                        </a:ln>
                      </wps:spPr>
                      <wps:txbx>
                        <w:txbxContent>
                          <w:p w14:paraId="4CC1D175" w14:textId="77777777" w:rsidR="00E76109" w:rsidRDefault="00000000">
                            <w:pPr>
                              <w:spacing w:after="160" w:line="259" w:lineRule="auto"/>
                              <w:ind w:left="0" w:firstLine="0"/>
                              <w:jc w:val="left"/>
                            </w:pPr>
                            <w:r>
                              <w:rPr>
                                <w:rFonts w:ascii="Calibri" w:eastAsia="Calibri" w:hAnsi="Calibri" w:cs="Calibri"/>
                                <w:b/>
                                <w:sz w:val="28"/>
                              </w:rPr>
                              <w:t xml:space="preserve">SEAC Disability Equality Scheme and </w:t>
                            </w:r>
                          </w:p>
                        </w:txbxContent>
                      </wps:txbx>
                      <wps:bodyPr horzOverflow="overflow" vert="horz" lIns="0" tIns="0" rIns="0" bIns="0" rtlCol="0">
                        <a:noAutofit/>
                      </wps:bodyPr>
                    </wps:wsp>
                    <wps:wsp>
                      <wps:cNvPr id="32939" name="Rectangle 32939"/>
                      <wps:cNvSpPr/>
                      <wps:spPr>
                        <a:xfrm>
                          <a:off x="3629229" y="305181"/>
                          <a:ext cx="1683051" cy="241550"/>
                        </a:xfrm>
                        <a:prstGeom prst="rect">
                          <a:avLst/>
                        </a:prstGeom>
                        <a:ln>
                          <a:noFill/>
                        </a:ln>
                      </wps:spPr>
                      <wps:txbx>
                        <w:txbxContent>
                          <w:p w14:paraId="41BC798E" w14:textId="77777777" w:rsidR="00E76109" w:rsidRDefault="00000000">
                            <w:pPr>
                              <w:spacing w:after="160" w:line="259" w:lineRule="auto"/>
                              <w:ind w:left="0" w:firstLine="0"/>
                              <w:jc w:val="left"/>
                            </w:pPr>
                            <w:r>
                              <w:rPr>
                                <w:rFonts w:ascii="Calibri" w:eastAsia="Calibri" w:hAnsi="Calibri" w:cs="Calibri"/>
                                <w:b/>
                                <w:sz w:val="28"/>
                              </w:rPr>
                              <w:t>Accessibility Plan</w:t>
                            </w:r>
                          </w:p>
                        </w:txbxContent>
                      </wps:txbx>
                      <wps:bodyPr horzOverflow="overflow" vert="horz" lIns="0" tIns="0" rIns="0" bIns="0" rtlCol="0">
                        <a:noAutofit/>
                      </wps:bodyPr>
                    </wps:wsp>
                    <wps:wsp>
                      <wps:cNvPr id="32940" name="Rectangle 32940"/>
                      <wps:cNvSpPr/>
                      <wps:spPr>
                        <a:xfrm>
                          <a:off x="4896054" y="333756"/>
                          <a:ext cx="42143" cy="189937"/>
                        </a:xfrm>
                        <a:prstGeom prst="rect">
                          <a:avLst/>
                        </a:prstGeom>
                        <a:ln>
                          <a:noFill/>
                        </a:ln>
                      </wps:spPr>
                      <wps:txbx>
                        <w:txbxContent>
                          <w:p w14:paraId="1120A09E"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941" name="Rectangle 32941"/>
                      <wps:cNvSpPr/>
                      <wps:spPr>
                        <a:xfrm>
                          <a:off x="4926534" y="333756"/>
                          <a:ext cx="42143" cy="189937"/>
                        </a:xfrm>
                        <a:prstGeom prst="rect">
                          <a:avLst/>
                        </a:prstGeom>
                        <a:ln>
                          <a:noFill/>
                        </a:ln>
                      </wps:spPr>
                      <wps:txbx>
                        <w:txbxContent>
                          <w:p w14:paraId="471ADAC5"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944" name="Rectangle 32944"/>
                      <wps:cNvSpPr/>
                      <wps:spPr>
                        <a:xfrm>
                          <a:off x="5612422" y="530352"/>
                          <a:ext cx="56503" cy="189937"/>
                        </a:xfrm>
                        <a:prstGeom prst="rect">
                          <a:avLst/>
                        </a:prstGeom>
                        <a:ln>
                          <a:noFill/>
                        </a:ln>
                      </wps:spPr>
                      <wps:txbx>
                        <w:txbxContent>
                          <w:p w14:paraId="1148CCF5"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2943" name="Rectangle 32943"/>
                      <wps:cNvSpPr/>
                      <wps:spPr>
                        <a:xfrm>
                          <a:off x="3173363" y="530352"/>
                          <a:ext cx="3243947" cy="189937"/>
                        </a:xfrm>
                        <a:prstGeom prst="rect">
                          <a:avLst/>
                        </a:prstGeom>
                        <a:ln>
                          <a:noFill/>
                        </a:ln>
                      </wps:spPr>
                      <wps:txbx>
                        <w:txbxContent>
                          <w:p w14:paraId="552E7E64" w14:textId="77777777" w:rsidR="00E76109" w:rsidRDefault="00000000">
                            <w:pPr>
                              <w:spacing w:after="160" w:line="259" w:lineRule="auto"/>
                              <w:ind w:left="0" w:firstLine="0"/>
                              <w:jc w:val="left"/>
                            </w:pPr>
                            <w:r>
                              <w:rPr>
                                <w:rFonts w:ascii="Calibri" w:eastAsia="Calibri" w:hAnsi="Calibri" w:cs="Calibri"/>
                              </w:rPr>
                              <w:t>Adapted from SUAT Trust Policy Document</w:t>
                            </w:r>
                          </w:p>
                        </w:txbxContent>
                      </wps:txbx>
                      <wps:bodyPr horzOverflow="overflow" vert="horz" lIns="0" tIns="0" rIns="0" bIns="0" rtlCol="0">
                        <a:noAutofit/>
                      </wps:bodyPr>
                    </wps:wsp>
                    <wps:wsp>
                      <wps:cNvPr id="32942" name="Rectangle 32942"/>
                      <wps:cNvSpPr/>
                      <wps:spPr>
                        <a:xfrm>
                          <a:off x="3130880" y="530352"/>
                          <a:ext cx="56502" cy="189937"/>
                        </a:xfrm>
                        <a:prstGeom prst="rect">
                          <a:avLst/>
                        </a:prstGeom>
                        <a:ln>
                          <a:noFill/>
                        </a:ln>
                      </wps:spPr>
                      <wps:txbx>
                        <w:txbxContent>
                          <w:p w14:paraId="4E411ADC"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2945" name="Rectangle 32945"/>
                      <wps:cNvSpPr/>
                      <wps:spPr>
                        <a:xfrm>
                          <a:off x="5655006" y="530352"/>
                          <a:ext cx="42144" cy="189937"/>
                        </a:xfrm>
                        <a:prstGeom prst="rect">
                          <a:avLst/>
                        </a:prstGeom>
                        <a:ln>
                          <a:noFill/>
                        </a:ln>
                      </wps:spPr>
                      <wps:txbx>
                        <w:txbxContent>
                          <w:p w14:paraId="2F3B607A"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492" name="Shape 34492"/>
                      <wps:cNvSpPr/>
                      <wps:spPr>
                        <a:xfrm>
                          <a:off x="0"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93" name="Shape 34493"/>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94" name="Shape 34494"/>
                      <wps:cNvSpPr/>
                      <wps:spPr>
                        <a:xfrm>
                          <a:off x="6096" y="1"/>
                          <a:ext cx="2629154" cy="9144"/>
                        </a:xfrm>
                        <a:custGeom>
                          <a:avLst/>
                          <a:gdLst/>
                          <a:ahLst/>
                          <a:cxnLst/>
                          <a:rect l="0" t="0" r="0" b="0"/>
                          <a:pathLst>
                            <a:path w="2629154" h="9144">
                              <a:moveTo>
                                <a:pt x="0" y="0"/>
                              </a:moveTo>
                              <a:lnTo>
                                <a:pt x="2629154" y="0"/>
                              </a:lnTo>
                              <a:lnTo>
                                <a:pt x="26291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95" name="Shape 34495"/>
                      <wps:cNvSpPr/>
                      <wps:spPr>
                        <a:xfrm>
                          <a:off x="2635326" y="6096"/>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96" name="Shape 34496"/>
                      <wps:cNvSpPr/>
                      <wps:spPr>
                        <a:xfrm>
                          <a:off x="2635326"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97" name="Shape 34497"/>
                      <wps:cNvSpPr/>
                      <wps:spPr>
                        <a:xfrm>
                          <a:off x="2641422" y="1"/>
                          <a:ext cx="3557905" cy="9144"/>
                        </a:xfrm>
                        <a:custGeom>
                          <a:avLst/>
                          <a:gdLst/>
                          <a:ahLst/>
                          <a:cxnLst/>
                          <a:rect l="0" t="0" r="0" b="0"/>
                          <a:pathLst>
                            <a:path w="3557905" h="9144">
                              <a:moveTo>
                                <a:pt x="0" y="0"/>
                              </a:moveTo>
                              <a:lnTo>
                                <a:pt x="3557905" y="0"/>
                              </a:lnTo>
                              <a:lnTo>
                                <a:pt x="35579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98" name="Shape 34498"/>
                      <wps:cNvSpPr/>
                      <wps:spPr>
                        <a:xfrm>
                          <a:off x="6199328"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99" name="Shape 34499"/>
                      <wps:cNvSpPr/>
                      <wps:spPr>
                        <a:xfrm>
                          <a:off x="6199328"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00" name="Shape 34500"/>
                      <wps:cNvSpPr/>
                      <wps:spPr>
                        <a:xfrm>
                          <a:off x="0"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01" name="Shape 34501"/>
                      <wps:cNvSpPr/>
                      <wps:spPr>
                        <a:xfrm>
                          <a:off x="2635326"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02" name="Shape 34502"/>
                      <wps:cNvSpPr/>
                      <wps:spPr>
                        <a:xfrm>
                          <a:off x="6199328"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46" name="Rectangle 32946"/>
                      <wps:cNvSpPr/>
                      <wps:spPr>
                        <a:xfrm>
                          <a:off x="71628" y="1100582"/>
                          <a:ext cx="1055271" cy="189937"/>
                        </a:xfrm>
                        <a:prstGeom prst="rect">
                          <a:avLst/>
                        </a:prstGeom>
                        <a:ln>
                          <a:noFill/>
                        </a:ln>
                      </wps:spPr>
                      <wps:txbx>
                        <w:txbxContent>
                          <w:p w14:paraId="20AA6808" w14:textId="77777777" w:rsidR="00E76109" w:rsidRDefault="00000000">
                            <w:pPr>
                              <w:spacing w:after="160" w:line="259" w:lineRule="auto"/>
                              <w:ind w:left="0" w:firstLine="0"/>
                              <w:jc w:val="left"/>
                            </w:pPr>
                            <w:r>
                              <w:rPr>
                                <w:rFonts w:ascii="Calibri" w:eastAsia="Calibri" w:hAnsi="Calibri" w:cs="Calibri"/>
                              </w:rPr>
                              <w:t xml:space="preserve">Approved by: </w:t>
                            </w:r>
                          </w:p>
                        </w:txbxContent>
                      </wps:txbx>
                      <wps:bodyPr horzOverflow="overflow" vert="horz" lIns="0" tIns="0" rIns="0" bIns="0" rtlCol="0">
                        <a:noAutofit/>
                      </wps:bodyPr>
                    </wps:wsp>
                    <wps:wsp>
                      <wps:cNvPr id="32947" name="Rectangle 32947"/>
                      <wps:cNvSpPr/>
                      <wps:spPr>
                        <a:xfrm>
                          <a:off x="864057" y="1100582"/>
                          <a:ext cx="42144" cy="189937"/>
                        </a:xfrm>
                        <a:prstGeom prst="rect">
                          <a:avLst/>
                        </a:prstGeom>
                        <a:ln>
                          <a:noFill/>
                        </a:ln>
                      </wps:spPr>
                      <wps:txbx>
                        <w:txbxContent>
                          <w:p w14:paraId="1109FBC9"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950" name="Rectangle 32950"/>
                      <wps:cNvSpPr/>
                      <wps:spPr>
                        <a:xfrm>
                          <a:off x="1696542" y="1100582"/>
                          <a:ext cx="794018" cy="189937"/>
                        </a:xfrm>
                        <a:prstGeom prst="rect">
                          <a:avLst/>
                        </a:prstGeom>
                        <a:ln>
                          <a:noFill/>
                        </a:ln>
                      </wps:spPr>
                      <wps:txbx>
                        <w:txbxContent>
                          <w:p w14:paraId="5C4C50C9" w14:textId="77777777" w:rsidR="00E76109" w:rsidRDefault="00000000">
                            <w:pPr>
                              <w:spacing w:after="160" w:line="259" w:lineRule="auto"/>
                              <w:ind w:left="0" w:firstLine="0"/>
                              <w:jc w:val="left"/>
                            </w:pPr>
                            <w:r>
                              <w:rPr>
                                <w:rFonts w:ascii="Calibri" w:eastAsia="Calibri" w:hAnsi="Calibri" w:cs="Calibri"/>
                              </w:rPr>
                              <w:t xml:space="preserve">SEAC LAC  </w:t>
                            </w:r>
                          </w:p>
                        </w:txbxContent>
                      </wps:txbx>
                      <wps:bodyPr horzOverflow="overflow" vert="horz" lIns="0" tIns="0" rIns="0" bIns="0" rtlCol="0">
                        <a:noAutofit/>
                      </wps:bodyPr>
                    </wps:wsp>
                    <wps:wsp>
                      <wps:cNvPr id="32951" name="Rectangle 32951"/>
                      <wps:cNvSpPr/>
                      <wps:spPr>
                        <a:xfrm>
                          <a:off x="2292426" y="1100582"/>
                          <a:ext cx="42144" cy="189937"/>
                        </a:xfrm>
                        <a:prstGeom prst="rect">
                          <a:avLst/>
                        </a:prstGeom>
                        <a:ln>
                          <a:noFill/>
                        </a:ln>
                      </wps:spPr>
                      <wps:txbx>
                        <w:txbxContent>
                          <w:p w14:paraId="5BEA96B1"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952" name="Rectangle 32952"/>
                      <wps:cNvSpPr/>
                      <wps:spPr>
                        <a:xfrm>
                          <a:off x="2706954" y="1100582"/>
                          <a:ext cx="874575" cy="189937"/>
                        </a:xfrm>
                        <a:prstGeom prst="rect">
                          <a:avLst/>
                        </a:prstGeom>
                        <a:ln>
                          <a:noFill/>
                        </a:ln>
                      </wps:spPr>
                      <wps:txbx>
                        <w:txbxContent>
                          <w:p w14:paraId="1A4831D1" w14:textId="77777777" w:rsidR="00E76109" w:rsidRDefault="00000000">
                            <w:pPr>
                              <w:spacing w:after="160" w:line="259" w:lineRule="auto"/>
                              <w:ind w:left="0" w:firstLine="0"/>
                              <w:jc w:val="left"/>
                            </w:pPr>
                            <w:r>
                              <w:rPr>
                                <w:rFonts w:ascii="Calibri" w:eastAsia="Calibri" w:hAnsi="Calibri" w:cs="Calibri"/>
                              </w:rPr>
                              <w:t xml:space="preserve">Issue Date: </w:t>
                            </w:r>
                          </w:p>
                        </w:txbxContent>
                      </wps:txbx>
                      <wps:bodyPr horzOverflow="overflow" vert="horz" lIns="0" tIns="0" rIns="0" bIns="0" rtlCol="0">
                        <a:noAutofit/>
                      </wps:bodyPr>
                    </wps:wsp>
                    <wps:wsp>
                      <wps:cNvPr id="32953" name="Rectangle 32953"/>
                      <wps:cNvSpPr/>
                      <wps:spPr>
                        <a:xfrm>
                          <a:off x="3364053" y="1100582"/>
                          <a:ext cx="42143" cy="189937"/>
                        </a:xfrm>
                        <a:prstGeom prst="rect">
                          <a:avLst/>
                        </a:prstGeom>
                        <a:ln>
                          <a:noFill/>
                        </a:ln>
                      </wps:spPr>
                      <wps:txbx>
                        <w:txbxContent>
                          <w:p w14:paraId="0290B5A0"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954" name="Rectangle 32954"/>
                      <wps:cNvSpPr/>
                      <wps:spPr>
                        <a:xfrm>
                          <a:off x="3581985" y="1100582"/>
                          <a:ext cx="766979" cy="189937"/>
                        </a:xfrm>
                        <a:prstGeom prst="rect">
                          <a:avLst/>
                        </a:prstGeom>
                        <a:ln>
                          <a:noFill/>
                        </a:ln>
                      </wps:spPr>
                      <wps:txbx>
                        <w:txbxContent>
                          <w:p w14:paraId="4E49D146" w14:textId="77777777" w:rsidR="00E76109" w:rsidRDefault="00000000">
                            <w:pPr>
                              <w:spacing w:after="160" w:line="259" w:lineRule="auto"/>
                              <w:ind w:left="0" w:firstLine="0"/>
                              <w:jc w:val="left"/>
                            </w:pPr>
                            <w:r>
                              <w:rPr>
                                <w:rFonts w:ascii="Calibri" w:eastAsia="Calibri" w:hAnsi="Calibri" w:cs="Calibri"/>
                              </w:rPr>
                              <w:t>June 2023</w:t>
                            </w:r>
                          </w:p>
                        </w:txbxContent>
                      </wps:txbx>
                      <wps:bodyPr horzOverflow="overflow" vert="horz" lIns="0" tIns="0" rIns="0" bIns="0" rtlCol="0">
                        <a:noAutofit/>
                      </wps:bodyPr>
                    </wps:wsp>
                    <wps:wsp>
                      <wps:cNvPr id="32955" name="Rectangle 32955"/>
                      <wps:cNvSpPr/>
                      <wps:spPr>
                        <a:xfrm>
                          <a:off x="4158056" y="1100582"/>
                          <a:ext cx="42143" cy="189937"/>
                        </a:xfrm>
                        <a:prstGeom prst="rect">
                          <a:avLst/>
                        </a:prstGeom>
                        <a:ln>
                          <a:noFill/>
                        </a:ln>
                      </wps:spPr>
                      <wps:txbx>
                        <w:txbxContent>
                          <w:p w14:paraId="4FB4E11D"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956" name="Rectangle 32956"/>
                      <wps:cNvSpPr/>
                      <wps:spPr>
                        <a:xfrm>
                          <a:off x="4444949" y="1100582"/>
                          <a:ext cx="1038488" cy="189937"/>
                        </a:xfrm>
                        <a:prstGeom prst="rect">
                          <a:avLst/>
                        </a:prstGeom>
                        <a:ln>
                          <a:noFill/>
                        </a:ln>
                      </wps:spPr>
                      <wps:txbx>
                        <w:txbxContent>
                          <w:p w14:paraId="7D60A211" w14:textId="77777777" w:rsidR="00E76109" w:rsidRDefault="00000000">
                            <w:pPr>
                              <w:spacing w:after="160" w:line="259" w:lineRule="auto"/>
                              <w:ind w:left="0" w:firstLine="0"/>
                              <w:jc w:val="left"/>
                            </w:pPr>
                            <w:r>
                              <w:rPr>
                                <w:rFonts w:ascii="Calibri" w:eastAsia="Calibri" w:hAnsi="Calibri" w:cs="Calibri"/>
                              </w:rPr>
                              <w:t xml:space="preserve">Review Date: </w:t>
                            </w:r>
                          </w:p>
                        </w:txbxContent>
                      </wps:txbx>
                      <wps:bodyPr horzOverflow="overflow" vert="horz" lIns="0" tIns="0" rIns="0" bIns="0" rtlCol="0">
                        <a:noAutofit/>
                      </wps:bodyPr>
                    </wps:wsp>
                    <wps:wsp>
                      <wps:cNvPr id="32957" name="Rectangle 32957"/>
                      <wps:cNvSpPr/>
                      <wps:spPr>
                        <a:xfrm>
                          <a:off x="5292293" y="1100582"/>
                          <a:ext cx="1138253" cy="189937"/>
                        </a:xfrm>
                        <a:prstGeom prst="rect">
                          <a:avLst/>
                        </a:prstGeom>
                        <a:ln>
                          <a:noFill/>
                        </a:ln>
                      </wps:spPr>
                      <wps:txbx>
                        <w:txbxContent>
                          <w:p w14:paraId="63533C62" w14:textId="77777777" w:rsidR="00E76109" w:rsidRDefault="00000000">
                            <w:pPr>
                              <w:spacing w:after="160" w:line="259" w:lineRule="auto"/>
                              <w:ind w:left="0" w:firstLine="0"/>
                              <w:jc w:val="left"/>
                            </w:pPr>
                            <w:r>
                              <w:rPr>
                                <w:rFonts w:ascii="Calibri" w:eastAsia="Calibri" w:hAnsi="Calibri" w:cs="Calibri"/>
                              </w:rPr>
                              <w:t xml:space="preserve">February 2025 </w:t>
                            </w:r>
                          </w:p>
                        </w:txbxContent>
                      </wps:txbx>
                      <wps:bodyPr horzOverflow="overflow" vert="horz" lIns="0" tIns="0" rIns="0" bIns="0" rtlCol="0">
                        <a:noAutofit/>
                      </wps:bodyPr>
                    </wps:wsp>
                    <wps:wsp>
                      <wps:cNvPr id="32959" name="Rectangle 32959"/>
                      <wps:cNvSpPr/>
                      <wps:spPr>
                        <a:xfrm>
                          <a:off x="6179199" y="1100582"/>
                          <a:ext cx="42143" cy="189937"/>
                        </a:xfrm>
                        <a:prstGeom prst="rect">
                          <a:avLst/>
                        </a:prstGeom>
                        <a:ln>
                          <a:noFill/>
                        </a:ln>
                      </wps:spPr>
                      <wps:txbx>
                        <w:txbxContent>
                          <w:p w14:paraId="3FBE4ED7"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958" name="Rectangle 32958"/>
                      <wps:cNvSpPr/>
                      <wps:spPr>
                        <a:xfrm>
                          <a:off x="6147511" y="1100582"/>
                          <a:ext cx="42144" cy="189937"/>
                        </a:xfrm>
                        <a:prstGeom prst="rect">
                          <a:avLst/>
                        </a:prstGeom>
                        <a:ln>
                          <a:noFill/>
                        </a:ln>
                      </wps:spPr>
                      <wps:txbx>
                        <w:txbxContent>
                          <w:p w14:paraId="6AD7EC69"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503" name="Shape 34503"/>
                      <wps:cNvSpPr/>
                      <wps:spPr>
                        <a:xfrm>
                          <a:off x="0"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04" name="Shape 34504"/>
                      <wps:cNvSpPr/>
                      <wps:spPr>
                        <a:xfrm>
                          <a:off x="6096" y="1038099"/>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05" name="Shape 34505"/>
                      <wps:cNvSpPr/>
                      <wps:spPr>
                        <a:xfrm>
                          <a:off x="1624914"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06" name="Shape 34506"/>
                      <wps:cNvSpPr/>
                      <wps:spPr>
                        <a:xfrm>
                          <a:off x="1624914"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07" name="Shape 34507"/>
                      <wps:cNvSpPr/>
                      <wps:spPr>
                        <a:xfrm>
                          <a:off x="1631010" y="1038099"/>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08" name="Shape 34508"/>
                      <wps:cNvSpPr/>
                      <wps:spPr>
                        <a:xfrm>
                          <a:off x="2635326"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09" name="Shape 34509"/>
                      <wps:cNvSpPr/>
                      <wps:spPr>
                        <a:xfrm>
                          <a:off x="2641422" y="1038099"/>
                          <a:ext cx="868985" cy="9144"/>
                        </a:xfrm>
                        <a:custGeom>
                          <a:avLst/>
                          <a:gdLst/>
                          <a:ahLst/>
                          <a:cxnLst/>
                          <a:rect l="0" t="0" r="0" b="0"/>
                          <a:pathLst>
                            <a:path w="868985" h="9144">
                              <a:moveTo>
                                <a:pt x="0" y="0"/>
                              </a:moveTo>
                              <a:lnTo>
                                <a:pt x="868985" y="0"/>
                              </a:lnTo>
                              <a:lnTo>
                                <a:pt x="8689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10" name="Shape 34510"/>
                      <wps:cNvSpPr/>
                      <wps:spPr>
                        <a:xfrm>
                          <a:off x="3510356"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11" name="Shape 34511"/>
                      <wps:cNvSpPr/>
                      <wps:spPr>
                        <a:xfrm>
                          <a:off x="3510356"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12" name="Shape 34512"/>
                      <wps:cNvSpPr/>
                      <wps:spPr>
                        <a:xfrm>
                          <a:off x="3516453" y="1038099"/>
                          <a:ext cx="856793" cy="9144"/>
                        </a:xfrm>
                        <a:custGeom>
                          <a:avLst/>
                          <a:gdLst/>
                          <a:ahLst/>
                          <a:cxnLst/>
                          <a:rect l="0" t="0" r="0" b="0"/>
                          <a:pathLst>
                            <a:path w="856793" h="9144">
                              <a:moveTo>
                                <a:pt x="0" y="0"/>
                              </a:moveTo>
                              <a:lnTo>
                                <a:pt x="856793" y="0"/>
                              </a:lnTo>
                              <a:lnTo>
                                <a:pt x="8567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13" name="Shape 34513"/>
                      <wps:cNvSpPr/>
                      <wps:spPr>
                        <a:xfrm>
                          <a:off x="4373322"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14" name="Shape 34514"/>
                      <wps:cNvSpPr/>
                      <wps:spPr>
                        <a:xfrm>
                          <a:off x="4373322"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15" name="Shape 34515"/>
                      <wps:cNvSpPr/>
                      <wps:spPr>
                        <a:xfrm>
                          <a:off x="4379417" y="1038099"/>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16" name="Shape 34516"/>
                      <wps:cNvSpPr/>
                      <wps:spPr>
                        <a:xfrm>
                          <a:off x="5222190"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17" name="Shape 34517"/>
                      <wps:cNvSpPr/>
                      <wps:spPr>
                        <a:xfrm>
                          <a:off x="5222190"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18" name="Shape 34518"/>
                      <wps:cNvSpPr/>
                      <wps:spPr>
                        <a:xfrm>
                          <a:off x="5228285" y="1038099"/>
                          <a:ext cx="971093" cy="9144"/>
                        </a:xfrm>
                        <a:custGeom>
                          <a:avLst/>
                          <a:gdLst/>
                          <a:ahLst/>
                          <a:cxnLst/>
                          <a:rect l="0" t="0" r="0" b="0"/>
                          <a:pathLst>
                            <a:path w="971093" h="9144">
                              <a:moveTo>
                                <a:pt x="0" y="0"/>
                              </a:moveTo>
                              <a:lnTo>
                                <a:pt x="971093" y="0"/>
                              </a:lnTo>
                              <a:lnTo>
                                <a:pt x="9710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19" name="Shape 34519"/>
                      <wps:cNvSpPr/>
                      <wps:spPr>
                        <a:xfrm>
                          <a:off x="6199328"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20" name="Shape 34520"/>
                      <wps:cNvSpPr/>
                      <wps:spPr>
                        <a:xfrm>
                          <a:off x="0"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21" name="Shape 34521"/>
                      <wps:cNvSpPr/>
                      <wps:spPr>
                        <a:xfrm>
                          <a:off x="1624914"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22" name="Shape 34522"/>
                      <wps:cNvSpPr/>
                      <wps:spPr>
                        <a:xfrm>
                          <a:off x="2635326"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23" name="Shape 34523"/>
                      <wps:cNvSpPr/>
                      <wps:spPr>
                        <a:xfrm>
                          <a:off x="3510356"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24" name="Shape 34524"/>
                      <wps:cNvSpPr/>
                      <wps:spPr>
                        <a:xfrm>
                          <a:off x="4373322"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25" name="Shape 34525"/>
                      <wps:cNvSpPr/>
                      <wps:spPr>
                        <a:xfrm>
                          <a:off x="5222190"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26" name="Shape 34526"/>
                      <wps:cNvSpPr/>
                      <wps:spPr>
                        <a:xfrm>
                          <a:off x="6199328"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48" name="Rectangle 32948"/>
                      <wps:cNvSpPr/>
                      <wps:spPr>
                        <a:xfrm>
                          <a:off x="71628" y="1320038"/>
                          <a:ext cx="1087345" cy="189937"/>
                        </a:xfrm>
                        <a:prstGeom prst="rect">
                          <a:avLst/>
                        </a:prstGeom>
                        <a:ln>
                          <a:noFill/>
                        </a:ln>
                      </wps:spPr>
                      <wps:txbx>
                        <w:txbxContent>
                          <w:p w14:paraId="14CA49F7" w14:textId="77777777" w:rsidR="00E76109" w:rsidRDefault="00000000">
                            <w:pPr>
                              <w:spacing w:after="160" w:line="259" w:lineRule="auto"/>
                              <w:ind w:left="0" w:firstLine="0"/>
                              <w:jc w:val="left"/>
                            </w:pPr>
                            <w:r>
                              <w:rPr>
                                <w:rFonts w:ascii="Calibri" w:eastAsia="Calibri" w:hAnsi="Calibri" w:cs="Calibri"/>
                              </w:rPr>
                              <w:t xml:space="preserve">Policy Owner: </w:t>
                            </w:r>
                          </w:p>
                        </w:txbxContent>
                      </wps:txbx>
                      <wps:bodyPr horzOverflow="overflow" vert="horz" lIns="0" tIns="0" rIns="0" bIns="0" rtlCol="0">
                        <a:noAutofit/>
                      </wps:bodyPr>
                    </wps:wsp>
                    <wps:wsp>
                      <wps:cNvPr id="32949" name="Rectangle 32949"/>
                      <wps:cNvSpPr/>
                      <wps:spPr>
                        <a:xfrm>
                          <a:off x="888441" y="1320038"/>
                          <a:ext cx="42144" cy="189937"/>
                        </a:xfrm>
                        <a:prstGeom prst="rect">
                          <a:avLst/>
                        </a:prstGeom>
                        <a:ln>
                          <a:noFill/>
                        </a:ln>
                      </wps:spPr>
                      <wps:txbx>
                        <w:txbxContent>
                          <w:p w14:paraId="7F7989C0"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961" name="Rectangle 32961"/>
                      <wps:cNvSpPr/>
                      <wps:spPr>
                        <a:xfrm>
                          <a:off x="2622757" y="1320038"/>
                          <a:ext cx="408943" cy="189937"/>
                        </a:xfrm>
                        <a:prstGeom prst="rect">
                          <a:avLst/>
                        </a:prstGeom>
                        <a:ln>
                          <a:noFill/>
                        </a:ln>
                      </wps:spPr>
                      <wps:txbx>
                        <w:txbxContent>
                          <w:p w14:paraId="326758D2" w14:textId="77777777" w:rsidR="00E76109" w:rsidRDefault="00000000">
                            <w:pPr>
                              <w:spacing w:after="160" w:line="259" w:lineRule="auto"/>
                              <w:ind w:left="0" w:firstLine="0"/>
                              <w:jc w:val="left"/>
                            </w:pPr>
                            <w:r>
                              <w:rPr>
                                <w:rFonts w:ascii="Calibri" w:eastAsia="Calibri" w:hAnsi="Calibri" w:cs="Calibri"/>
                              </w:rPr>
                              <w:t xml:space="preserve">/Mrs </w:t>
                            </w:r>
                          </w:p>
                        </w:txbxContent>
                      </wps:txbx>
                      <wps:bodyPr horzOverflow="overflow" vert="horz" lIns="0" tIns="0" rIns="0" bIns="0" rtlCol="0">
                        <a:noAutofit/>
                      </wps:bodyPr>
                    </wps:wsp>
                    <wps:wsp>
                      <wps:cNvPr id="32960" name="Rectangle 32960"/>
                      <wps:cNvSpPr/>
                      <wps:spPr>
                        <a:xfrm>
                          <a:off x="1696542" y="1320038"/>
                          <a:ext cx="1231865" cy="189937"/>
                        </a:xfrm>
                        <a:prstGeom prst="rect">
                          <a:avLst/>
                        </a:prstGeom>
                        <a:ln>
                          <a:noFill/>
                        </a:ln>
                      </wps:spPr>
                      <wps:txbx>
                        <w:txbxContent>
                          <w:p w14:paraId="16485C18" w14:textId="77777777" w:rsidR="00E76109" w:rsidRDefault="00000000">
                            <w:pPr>
                              <w:spacing w:after="160" w:line="259" w:lineRule="auto"/>
                              <w:ind w:left="0" w:firstLine="0"/>
                              <w:jc w:val="left"/>
                            </w:pPr>
                            <w:r>
                              <w:rPr>
                                <w:rFonts w:ascii="Calibri" w:eastAsia="Calibri" w:hAnsi="Calibri" w:cs="Calibri"/>
                              </w:rPr>
                              <w:t>Inclusion Leader</w:t>
                            </w:r>
                          </w:p>
                        </w:txbxContent>
                      </wps:txbx>
                      <wps:bodyPr horzOverflow="overflow" vert="horz" lIns="0" tIns="0" rIns="0" bIns="0" rtlCol="0">
                        <a:noAutofit/>
                      </wps:bodyPr>
                    </wps:wsp>
                    <wps:wsp>
                      <wps:cNvPr id="32962" name="Rectangle 32962"/>
                      <wps:cNvSpPr/>
                      <wps:spPr>
                        <a:xfrm>
                          <a:off x="2931236" y="1320038"/>
                          <a:ext cx="930332" cy="189937"/>
                        </a:xfrm>
                        <a:prstGeom prst="rect">
                          <a:avLst/>
                        </a:prstGeom>
                        <a:ln>
                          <a:noFill/>
                        </a:ln>
                      </wps:spPr>
                      <wps:txbx>
                        <w:txbxContent>
                          <w:p w14:paraId="6A3DA53F" w14:textId="77777777" w:rsidR="00E76109" w:rsidRDefault="00000000">
                            <w:pPr>
                              <w:spacing w:after="160" w:line="259" w:lineRule="auto"/>
                              <w:ind w:left="0" w:firstLine="0"/>
                              <w:jc w:val="left"/>
                            </w:pPr>
                            <w:r>
                              <w:rPr>
                                <w:rFonts w:ascii="Calibri" w:eastAsia="Calibri" w:hAnsi="Calibri" w:cs="Calibri"/>
                              </w:rPr>
                              <w:t>Jessica Talks</w:t>
                            </w:r>
                          </w:p>
                        </w:txbxContent>
                      </wps:txbx>
                      <wps:bodyPr horzOverflow="overflow" vert="horz" lIns="0" tIns="0" rIns="0" bIns="0" rtlCol="0">
                        <a:noAutofit/>
                      </wps:bodyPr>
                    </wps:wsp>
                    <wps:wsp>
                      <wps:cNvPr id="32963" name="Rectangle 32963"/>
                      <wps:cNvSpPr/>
                      <wps:spPr>
                        <a:xfrm>
                          <a:off x="3629229" y="1320038"/>
                          <a:ext cx="42143" cy="189937"/>
                        </a:xfrm>
                        <a:prstGeom prst="rect">
                          <a:avLst/>
                        </a:prstGeom>
                        <a:ln>
                          <a:noFill/>
                        </a:ln>
                      </wps:spPr>
                      <wps:txbx>
                        <w:txbxContent>
                          <w:p w14:paraId="4E4EE85F"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527" name="Shape 34527"/>
                      <wps:cNvSpPr/>
                      <wps:spPr>
                        <a:xfrm>
                          <a:off x="0" y="1259078"/>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28" name="Shape 34528"/>
                      <wps:cNvSpPr/>
                      <wps:spPr>
                        <a:xfrm>
                          <a:off x="6096" y="1259079"/>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29" name="Shape 34529"/>
                      <wps:cNvSpPr/>
                      <wps:spPr>
                        <a:xfrm>
                          <a:off x="1624914" y="1259078"/>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30" name="Shape 34530"/>
                      <wps:cNvSpPr/>
                      <wps:spPr>
                        <a:xfrm>
                          <a:off x="1631010" y="1259079"/>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31" name="Shape 34531"/>
                      <wps:cNvSpPr/>
                      <wps:spPr>
                        <a:xfrm>
                          <a:off x="2635326"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32" name="Shape 34532"/>
                      <wps:cNvSpPr/>
                      <wps:spPr>
                        <a:xfrm>
                          <a:off x="2641422" y="1259079"/>
                          <a:ext cx="868985" cy="9144"/>
                        </a:xfrm>
                        <a:custGeom>
                          <a:avLst/>
                          <a:gdLst/>
                          <a:ahLst/>
                          <a:cxnLst/>
                          <a:rect l="0" t="0" r="0" b="0"/>
                          <a:pathLst>
                            <a:path w="868985" h="9144">
                              <a:moveTo>
                                <a:pt x="0" y="0"/>
                              </a:moveTo>
                              <a:lnTo>
                                <a:pt x="868985" y="0"/>
                              </a:lnTo>
                              <a:lnTo>
                                <a:pt x="8689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33" name="Shape 34533"/>
                      <wps:cNvSpPr/>
                      <wps:spPr>
                        <a:xfrm>
                          <a:off x="3510356"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34" name="Shape 34534"/>
                      <wps:cNvSpPr/>
                      <wps:spPr>
                        <a:xfrm>
                          <a:off x="3516453" y="1259079"/>
                          <a:ext cx="856793" cy="9144"/>
                        </a:xfrm>
                        <a:custGeom>
                          <a:avLst/>
                          <a:gdLst/>
                          <a:ahLst/>
                          <a:cxnLst/>
                          <a:rect l="0" t="0" r="0" b="0"/>
                          <a:pathLst>
                            <a:path w="856793" h="9144">
                              <a:moveTo>
                                <a:pt x="0" y="0"/>
                              </a:moveTo>
                              <a:lnTo>
                                <a:pt x="856793" y="0"/>
                              </a:lnTo>
                              <a:lnTo>
                                <a:pt x="8567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35" name="Shape 34535"/>
                      <wps:cNvSpPr/>
                      <wps:spPr>
                        <a:xfrm>
                          <a:off x="4373322"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36" name="Shape 34536"/>
                      <wps:cNvSpPr/>
                      <wps:spPr>
                        <a:xfrm>
                          <a:off x="4379417" y="1259079"/>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37" name="Shape 34537"/>
                      <wps:cNvSpPr/>
                      <wps:spPr>
                        <a:xfrm>
                          <a:off x="5222190"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38" name="Shape 34538"/>
                      <wps:cNvSpPr/>
                      <wps:spPr>
                        <a:xfrm>
                          <a:off x="5228285" y="1259079"/>
                          <a:ext cx="971093" cy="9144"/>
                        </a:xfrm>
                        <a:custGeom>
                          <a:avLst/>
                          <a:gdLst/>
                          <a:ahLst/>
                          <a:cxnLst/>
                          <a:rect l="0" t="0" r="0" b="0"/>
                          <a:pathLst>
                            <a:path w="971093" h="9144">
                              <a:moveTo>
                                <a:pt x="0" y="0"/>
                              </a:moveTo>
                              <a:lnTo>
                                <a:pt x="971093" y="0"/>
                              </a:lnTo>
                              <a:lnTo>
                                <a:pt x="9710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39" name="Shape 34539"/>
                      <wps:cNvSpPr/>
                      <wps:spPr>
                        <a:xfrm>
                          <a:off x="6199328" y="1259078"/>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40" name="Shape 34540"/>
                      <wps:cNvSpPr/>
                      <wps:spPr>
                        <a:xfrm>
                          <a:off x="0" y="1294130"/>
                          <a:ext cx="9144" cy="184404"/>
                        </a:xfrm>
                        <a:custGeom>
                          <a:avLst/>
                          <a:gdLst/>
                          <a:ahLst/>
                          <a:cxnLst/>
                          <a:rect l="0" t="0" r="0" b="0"/>
                          <a:pathLst>
                            <a:path w="9144" h="184404">
                              <a:moveTo>
                                <a:pt x="0" y="0"/>
                              </a:moveTo>
                              <a:lnTo>
                                <a:pt x="9144" y="0"/>
                              </a:lnTo>
                              <a:lnTo>
                                <a:pt x="9144" y="184404"/>
                              </a:lnTo>
                              <a:lnTo>
                                <a:pt x="0" y="1844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41" name="Shape 34541"/>
                      <wps:cNvSpPr/>
                      <wps:spPr>
                        <a:xfrm>
                          <a:off x="1624914" y="1294130"/>
                          <a:ext cx="9144" cy="184404"/>
                        </a:xfrm>
                        <a:custGeom>
                          <a:avLst/>
                          <a:gdLst/>
                          <a:ahLst/>
                          <a:cxnLst/>
                          <a:rect l="0" t="0" r="0" b="0"/>
                          <a:pathLst>
                            <a:path w="9144" h="184404">
                              <a:moveTo>
                                <a:pt x="0" y="0"/>
                              </a:moveTo>
                              <a:lnTo>
                                <a:pt x="9144" y="0"/>
                              </a:lnTo>
                              <a:lnTo>
                                <a:pt x="9144" y="184404"/>
                              </a:lnTo>
                              <a:lnTo>
                                <a:pt x="0" y="1844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42" name="Shape 34542"/>
                      <wps:cNvSpPr/>
                      <wps:spPr>
                        <a:xfrm>
                          <a:off x="6199328" y="1294130"/>
                          <a:ext cx="9144" cy="184404"/>
                        </a:xfrm>
                        <a:custGeom>
                          <a:avLst/>
                          <a:gdLst/>
                          <a:ahLst/>
                          <a:cxnLst/>
                          <a:rect l="0" t="0" r="0" b="0"/>
                          <a:pathLst>
                            <a:path w="9144" h="184404">
                              <a:moveTo>
                                <a:pt x="0" y="0"/>
                              </a:moveTo>
                              <a:lnTo>
                                <a:pt x="9144" y="0"/>
                              </a:lnTo>
                              <a:lnTo>
                                <a:pt x="9144" y="184404"/>
                              </a:lnTo>
                              <a:lnTo>
                                <a:pt x="0" y="1844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43" name="Shape 34543"/>
                      <wps:cNvSpPr/>
                      <wps:spPr>
                        <a:xfrm>
                          <a:off x="0" y="1478535"/>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44" name="Shape 34544"/>
                      <wps:cNvSpPr/>
                      <wps:spPr>
                        <a:xfrm>
                          <a:off x="6096" y="1478535"/>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45" name="Shape 34545"/>
                      <wps:cNvSpPr/>
                      <wps:spPr>
                        <a:xfrm>
                          <a:off x="1624914" y="1478535"/>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46" name="Shape 34546"/>
                      <wps:cNvSpPr/>
                      <wps:spPr>
                        <a:xfrm>
                          <a:off x="1631010" y="1478535"/>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47" name="Shape 34547"/>
                      <wps:cNvSpPr/>
                      <wps:spPr>
                        <a:xfrm>
                          <a:off x="2635326"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48" name="Shape 34548"/>
                      <wps:cNvSpPr/>
                      <wps:spPr>
                        <a:xfrm>
                          <a:off x="2635326"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49" name="Shape 34549"/>
                      <wps:cNvSpPr/>
                      <wps:spPr>
                        <a:xfrm>
                          <a:off x="2641422" y="1478535"/>
                          <a:ext cx="423977" cy="9144"/>
                        </a:xfrm>
                        <a:custGeom>
                          <a:avLst/>
                          <a:gdLst/>
                          <a:ahLst/>
                          <a:cxnLst/>
                          <a:rect l="0" t="0" r="0" b="0"/>
                          <a:pathLst>
                            <a:path w="423977" h="9144">
                              <a:moveTo>
                                <a:pt x="0" y="0"/>
                              </a:moveTo>
                              <a:lnTo>
                                <a:pt x="423977" y="0"/>
                              </a:lnTo>
                              <a:lnTo>
                                <a:pt x="4239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50" name="Shape 34550"/>
                      <wps:cNvSpPr/>
                      <wps:spPr>
                        <a:xfrm>
                          <a:off x="3065348"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51" name="Shape 34551"/>
                      <wps:cNvSpPr/>
                      <wps:spPr>
                        <a:xfrm>
                          <a:off x="3065348"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52" name="Shape 34552"/>
                      <wps:cNvSpPr/>
                      <wps:spPr>
                        <a:xfrm>
                          <a:off x="3071444" y="1478535"/>
                          <a:ext cx="1056132" cy="9144"/>
                        </a:xfrm>
                        <a:custGeom>
                          <a:avLst/>
                          <a:gdLst/>
                          <a:ahLst/>
                          <a:cxnLst/>
                          <a:rect l="0" t="0" r="0" b="0"/>
                          <a:pathLst>
                            <a:path w="1056132" h="9144">
                              <a:moveTo>
                                <a:pt x="0" y="0"/>
                              </a:moveTo>
                              <a:lnTo>
                                <a:pt x="1056132" y="0"/>
                              </a:lnTo>
                              <a:lnTo>
                                <a:pt x="10561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53" name="Shape 34553"/>
                      <wps:cNvSpPr/>
                      <wps:spPr>
                        <a:xfrm>
                          <a:off x="4127576"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54" name="Shape 34554"/>
                      <wps:cNvSpPr/>
                      <wps:spPr>
                        <a:xfrm>
                          <a:off x="4127576"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55" name="Shape 34555"/>
                      <wps:cNvSpPr/>
                      <wps:spPr>
                        <a:xfrm>
                          <a:off x="4133672" y="1478535"/>
                          <a:ext cx="436169" cy="9144"/>
                        </a:xfrm>
                        <a:custGeom>
                          <a:avLst/>
                          <a:gdLst/>
                          <a:ahLst/>
                          <a:cxnLst/>
                          <a:rect l="0" t="0" r="0" b="0"/>
                          <a:pathLst>
                            <a:path w="436169" h="9144">
                              <a:moveTo>
                                <a:pt x="0" y="0"/>
                              </a:moveTo>
                              <a:lnTo>
                                <a:pt x="436169" y="0"/>
                              </a:lnTo>
                              <a:lnTo>
                                <a:pt x="4361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56" name="Shape 34556"/>
                      <wps:cNvSpPr/>
                      <wps:spPr>
                        <a:xfrm>
                          <a:off x="4569917"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57" name="Shape 34557"/>
                      <wps:cNvSpPr/>
                      <wps:spPr>
                        <a:xfrm>
                          <a:off x="4569917"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58" name="Shape 34558"/>
                      <wps:cNvSpPr/>
                      <wps:spPr>
                        <a:xfrm>
                          <a:off x="4576014" y="1478535"/>
                          <a:ext cx="1046988" cy="9144"/>
                        </a:xfrm>
                        <a:custGeom>
                          <a:avLst/>
                          <a:gdLst/>
                          <a:ahLst/>
                          <a:cxnLst/>
                          <a:rect l="0" t="0" r="0" b="0"/>
                          <a:pathLst>
                            <a:path w="1046988" h="9144">
                              <a:moveTo>
                                <a:pt x="0" y="0"/>
                              </a:moveTo>
                              <a:lnTo>
                                <a:pt x="1046988" y="0"/>
                              </a:lnTo>
                              <a:lnTo>
                                <a:pt x="10469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59" name="Shape 34559"/>
                      <wps:cNvSpPr/>
                      <wps:spPr>
                        <a:xfrm>
                          <a:off x="5623002"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60" name="Shape 34560"/>
                      <wps:cNvSpPr/>
                      <wps:spPr>
                        <a:xfrm>
                          <a:off x="5623002"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61" name="Shape 34561"/>
                      <wps:cNvSpPr/>
                      <wps:spPr>
                        <a:xfrm>
                          <a:off x="5629097" y="1478535"/>
                          <a:ext cx="570281" cy="9144"/>
                        </a:xfrm>
                        <a:custGeom>
                          <a:avLst/>
                          <a:gdLst/>
                          <a:ahLst/>
                          <a:cxnLst/>
                          <a:rect l="0" t="0" r="0" b="0"/>
                          <a:pathLst>
                            <a:path w="570281" h="9144">
                              <a:moveTo>
                                <a:pt x="0" y="0"/>
                              </a:moveTo>
                              <a:lnTo>
                                <a:pt x="570281" y="0"/>
                              </a:lnTo>
                              <a:lnTo>
                                <a:pt x="57028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62" name="Shape 34562"/>
                      <wps:cNvSpPr/>
                      <wps:spPr>
                        <a:xfrm>
                          <a:off x="6199328" y="1478535"/>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2932" name="Picture 32932"/>
                        <pic:cNvPicPr/>
                      </pic:nvPicPr>
                      <pic:blipFill>
                        <a:blip r:embed="rId1"/>
                        <a:stretch>
                          <a:fillRect/>
                        </a:stretch>
                      </pic:blipFill>
                      <pic:spPr>
                        <a:xfrm>
                          <a:off x="3759" y="215901"/>
                          <a:ext cx="1057656" cy="822960"/>
                        </a:xfrm>
                        <a:prstGeom prst="rect">
                          <a:avLst/>
                        </a:prstGeom>
                      </pic:spPr>
                    </pic:pic>
                  </wpg:wgp>
                </a:graphicData>
              </a:graphic>
            </wp:anchor>
          </w:drawing>
        </mc:Choice>
        <mc:Fallback xmlns:a="http://schemas.openxmlformats.org/drawingml/2006/main">
          <w:pict>
            <v:group id="Group 32860" style="width:489.046pt;height:119.18pt;position:absolute;mso-position-horizontal-relative:page;mso-position-horizontal:absolute;margin-left:69.624pt;mso-position-vertical-relative:page;margin-top:28.4399pt;" coordsize="62108,15135">
              <v:rect id="Rectangle 32933" style="position:absolute;width:467;height:1875;left:716;top:516;" filled="f" stroked="f">
                <v:textbox inset="0,0,0,0">
                  <w:txbxContent>
                    <w:p>
                      <w:pPr>
                        <w:spacing w:before="0" w:after="160" w:line="259" w:lineRule="auto"/>
                        <w:ind w:left="0" w:firstLine="0"/>
                        <w:jc w:val="left"/>
                      </w:pPr>
                      <w:r>
                        <w:rPr>
                          <w:sz w:val="20"/>
                        </w:rPr>
                        <w:t xml:space="preserve"> </w:t>
                      </w:r>
                    </w:p>
                  </w:txbxContent>
                </v:textbox>
              </v:rect>
              <v:rect id="Rectangle 32934" style="position:absolute;width:467;height:1875;left:1066;top:516;" filled="f" stroked="f">
                <v:textbox inset="0,0,0,0">
                  <w:txbxContent>
                    <w:p>
                      <w:pPr>
                        <w:spacing w:before="0" w:after="160" w:line="259" w:lineRule="auto"/>
                        <w:ind w:left="0" w:firstLine="0"/>
                        <w:jc w:val="left"/>
                      </w:pPr>
                      <w:r>
                        <w:rPr>
                          <w:sz w:val="20"/>
                        </w:rPr>
                        <w:t xml:space="preserve"> </w:t>
                      </w:r>
                    </w:p>
                  </w:txbxContent>
                </v:textbox>
              </v:rect>
              <v:rect id="Rectangle 32935" style="position:absolute;width:25767;height:1899;left:5272;top:609;" filled="f" stroked="f">
                <v:textbox inset="0,0,0,0">
                  <w:txbxContent>
                    <w:p>
                      <w:pPr>
                        <w:spacing w:before="0" w:after="160" w:line="259" w:lineRule="auto"/>
                        <w:ind w:left="0" w:firstLine="0"/>
                        <w:jc w:val="left"/>
                      </w:pPr>
                      <w:r>
                        <w:rPr>
                          <w:rFonts w:cs="Calibri" w:hAnsi="Calibri" w:eastAsia="Calibri" w:ascii="Calibri"/>
                        </w:rPr>
                        <w:t xml:space="preserve">Staffordshire University Academy </w:t>
                      </w:r>
                    </w:p>
                  </w:txbxContent>
                </v:textbox>
              </v:rect>
              <v:rect id="Rectangle 32937" style="position:absolute;width:4313;height:1899;left:11475;top:2453;" filled="f" stroked="f">
                <v:textbox inset="0,0,0,0">
                  <w:txbxContent>
                    <w:p>
                      <w:pPr>
                        <w:spacing w:before="0" w:after="160" w:line="259" w:lineRule="auto"/>
                        <w:ind w:left="0" w:firstLine="0"/>
                        <w:jc w:val="left"/>
                      </w:pPr>
                      <w:r>
                        <w:rPr>
                          <w:rFonts w:cs="Calibri" w:hAnsi="Calibri" w:eastAsia="Calibri" w:ascii="Calibri"/>
                        </w:rPr>
                        <w:t xml:space="preserve">Trust </w:t>
                      </w:r>
                    </w:p>
                  </w:txbxContent>
                </v:textbox>
              </v:rect>
              <v:rect id="Rectangle 32938" style="position:absolute;width:421;height:1899;left:14709;top:245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936" style="position:absolute;width:36106;height:2415;left:31308;top:704;" filled="f" stroked="f">
                <v:textbox inset="0,0,0,0">
                  <w:txbxContent>
                    <w:p>
                      <w:pPr>
                        <w:spacing w:before="0" w:after="160" w:line="259" w:lineRule="auto"/>
                        <w:ind w:left="0" w:firstLine="0"/>
                        <w:jc w:val="left"/>
                      </w:pPr>
                      <w:r>
                        <w:rPr>
                          <w:rFonts w:cs="Calibri" w:hAnsi="Calibri" w:eastAsia="Calibri" w:ascii="Calibri"/>
                          <w:b w:val="1"/>
                          <w:sz w:val="28"/>
                        </w:rPr>
                        <w:t xml:space="preserve">SEAC Disability Equality Scheme and </w:t>
                      </w:r>
                    </w:p>
                  </w:txbxContent>
                </v:textbox>
              </v:rect>
              <v:rect id="Rectangle 32939" style="position:absolute;width:16830;height:2415;left:36292;top:3051;" filled="f" stroked="f">
                <v:textbox inset="0,0,0,0">
                  <w:txbxContent>
                    <w:p>
                      <w:pPr>
                        <w:spacing w:before="0" w:after="160" w:line="259" w:lineRule="auto"/>
                        <w:ind w:left="0" w:firstLine="0"/>
                        <w:jc w:val="left"/>
                      </w:pPr>
                      <w:r>
                        <w:rPr>
                          <w:rFonts w:cs="Calibri" w:hAnsi="Calibri" w:eastAsia="Calibri" w:ascii="Calibri"/>
                          <w:b w:val="1"/>
                          <w:sz w:val="28"/>
                        </w:rPr>
                        <w:t xml:space="preserve">Accessibility Plan</w:t>
                      </w:r>
                    </w:p>
                  </w:txbxContent>
                </v:textbox>
              </v:rect>
              <v:rect id="Rectangle 32940" style="position:absolute;width:421;height:1899;left:48960;top:333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941" style="position:absolute;width:421;height:1899;left:49265;top:333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944" style="position:absolute;width:565;height:1899;left:56124;top:5303;" filled="f" stroked="f">
                <v:textbox inset="0,0,0,0">
                  <w:txbxContent>
                    <w:p>
                      <w:pPr>
                        <w:spacing w:before="0" w:after="160" w:line="259" w:lineRule="auto"/>
                        <w:ind w:left="0" w:firstLine="0"/>
                        <w:jc w:val="left"/>
                      </w:pPr>
                      <w:r>
                        <w:rPr>
                          <w:rFonts w:cs="Calibri" w:hAnsi="Calibri" w:eastAsia="Calibri" w:ascii="Calibri"/>
                        </w:rPr>
                        <w:t xml:space="preserve">)</w:t>
                      </w:r>
                    </w:p>
                  </w:txbxContent>
                </v:textbox>
              </v:rect>
              <v:rect id="Rectangle 32943" style="position:absolute;width:32439;height:1899;left:31733;top:5303;" filled="f" stroked="f">
                <v:textbox inset="0,0,0,0">
                  <w:txbxContent>
                    <w:p>
                      <w:pPr>
                        <w:spacing w:before="0" w:after="160" w:line="259" w:lineRule="auto"/>
                        <w:ind w:left="0" w:firstLine="0"/>
                        <w:jc w:val="left"/>
                      </w:pPr>
                      <w:r>
                        <w:rPr>
                          <w:rFonts w:cs="Calibri" w:hAnsi="Calibri" w:eastAsia="Calibri" w:ascii="Calibri"/>
                        </w:rPr>
                        <w:t xml:space="preserve">Adapted from SUAT Trust Policy Document</w:t>
                      </w:r>
                    </w:p>
                  </w:txbxContent>
                </v:textbox>
              </v:rect>
              <v:rect id="Rectangle 32942" style="position:absolute;width:565;height:1899;left:31308;top:5303;" filled="f" stroked="f">
                <v:textbox inset="0,0,0,0">
                  <w:txbxContent>
                    <w:p>
                      <w:pPr>
                        <w:spacing w:before="0" w:after="160" w:line="259" w:lineRule="auto"/>
                        <w:ind w:left="0" w:firstLine="0"/>
                        <w:jc w:val="left"/>
                      </w:pPr>
                      <w:r>
                        <w:rPr>
                          <w:rFonts w:cs="Calibri" w:hAnsi="Calibri" w:eastAsia="Calibri" w:ascii="Calibri"/>
                        </w:rPr>
                        <w:t xml:space="preserve">(</w:t>
                      </w:r>
                    </w:p>
                  </w:txbxContent>
                </v:textbox>
              </v:rect>
              <v:rect id="Rectangle 32945" style="position:absolute;width:421;height:1899;left:56550;top:530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Shape 34563" style="position:absolute;width:91;height:350;left:0;top:0;" coordsize="9144,35052" path="m0,0l9144,0l9144,35052l0,35052l0,0">
                <v:stroke weight="0pt" endcap="flat" joinstyle="miter" miterlimit="10" on="false" color="#000000" opacity="0"/>
                <v:fill on="true" color="#000000"/>
              </v:shape>
              <v:shape id="Shape 34564" style="position:absolute;width:91;height:91;left:0;top:0;" coordsize="9144,9144" path="m0,0l9144,0l9144,9144l0,9144l0,0">
                <v:stroke weight="0pt" endcap="flat" joinstyle="miter" miterlimit="10" on="false" color="#000000" opacity="0"/>
                <v:fill on="true" color="#000000"/>
              </v:shape>
              <v:shape id="Shape 34565" style="position:absolute;width:26291;height:91;left:60;top:0;" coordsize="2629154,9144" path="m0,0l2629154,0l2629154,9144l0,9144l0,0">
                <v:stroke weight="0pt" endcap="flat" joinstyle="miter" miterlimit="10" on="false" color="#000000" opacity="0"/>
                <v:fill on="true" color="#000000"/>
              </v:shape>
              <v:shape id="Shape 34566" style="position:absolute;width:91;height:289;left:26353;top:60;" coordsize="9144,28956" path="m0,0l9144,0l9144,28956l0,28956l0,0">
                <v:stroke weight="0pt" endcap="flat" joinstyle="miter" miterlimit="10" on="false" color="#000000" opacity="0"/>
                <v:fill on="true" color="#000000"/>
              </v:shape>
              <v:shape id="Shape 34567" style="position:absolute;width:91;height:91;left:26353;top:0;" coordsize="9144,9144" path="m0,0l9144,0l9144,9144l0,9144l0,0">
                <v:stroke weight="0pt" endcap="flat" joinstyle="miter" miterlimit="10" on="false" color="#000000" opacity="0"/>
                <v:fill on="true" color="#000000"/>
              </v:shape>
              <v:shape id="Shape 34568" style="position:absolute;width:35579;height:91;left:26414;top:0;" coordsize="3557905,9144" path="m0,0l3557905,0l3557905,9144l0,9144l0,0">
                <v:stroke weight="0pt" endcap="flat" joinstyle="miter" miterlimit="10" on="false" color="#000000" opacity="0"/>
                <v:fill on="true" color="#000000"/>
              </v:shape>
              <v:shape id="Shape 34569" style="position:absolute;width:91;height:350;left:61993;top:0;" coordsize="9144,35052" path="m0,0l9144,0l9144,35052l0,35052l0,0">
                <v:stroke weight="0pt" endcap="flat" joinstyle="miter" miterlimit="10" on="false" color="#000000" opacity="0"/>
                <v:fill on="true" color="#000000"/>
              </v:shape>
              <v:shape id="Shape 34570" style="position:absolute;width:91;height:91;left:61993;top:0;" coordsize="9144,9144" path="m0,0l9144,0l9144,9144l0,9144l0,0">
                <v:stroke weight="0pt" endcap="flat" joinstyle="miter" miterlimit="10" on="false" color="#000000" opacity="0"/>
                <v:fill on="true" color="#000000"/>
              </v:shape>
              <v:shape id="Shape 34571" style="position:absolute;width:91;height:10030;left:0;top:350;" coordsize="9144,1003097" path="m0,0l9144,0l9144,1003097l0,1003097l0,0">
                <v:stroke weight="0pt" endcap="flat" joinstyle="miter" miterlimit="10" on="false" color="#000000" opacity="0"/>
                <v:fill on="true" color="#000000"/>
              </v:shape>
              <v:shape id="Shape 34572" style="position:absolute;width:91;height:10030;left:26353;top:350;" coordsize="9144,1003097" path="m0,0l9144,0l9144,1003097l0,1003097l0,0">
                <v:stroke weight="0pt" endcap="flat" joinstyle="miter" miterlimit="10" on="false" color="#000000" opacity="0"/>
                <v:fill on="true" color="#000000"/>
              </v:shape>
              <v:shape id="Shape 34573" style="position:absolute;width:91;height:10030;left:61993;top:350;" coordsize="9144,1003097" path="m0,0l9144,0l9144,1003097l0,1003097l0,0">
                <v:stroke weight="0pt" endcap="flat" joinstyle="miter" miterlimit="10" on="false" color="#000000" opacity="0"/>
                <v:fill on="true" color="#000000"/>
              </v:shape>
              <v:rect id="Rectangle 32946" style="position:absolute;width:10552;height:1899;left:716;top:11005;" filled="f" stroked="f">
                <v:textbox inset="0,0,0,0">
                  <w:txbxContent>
                    <w:p>
                      <w:pPr>
                        <w:spacing w:before="0" w:after="160" w:line="259" w:lineRule="auto"/>
                        <w:ind w:left="0" w:firstLine="0"/>
                        <w:jc w:val="left"/>
                      </w:pPr>
                      <w:r>
                        <w:rPr>
                          <w:rFonts w:cs="Calibri" w:hAnsi="Calibri" w:eastAsia="Calibri" w:ascii="Calibri"/>
                        </w:rPr>
                        <w:t xml:space="preserve">Approved by: </w:t>
                      </w:r>
                    </w:p>
                  </w:txbxContent>
                </v:textbox>
              </v:rect>
              <v:rect id="Rectangle 32947" style="position:absolute;width:421;height:1899;left:8640;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950" style="position:absolute;width:7940;height:1899;left:16965;top:11005;" filled="f" stroked="f">
                <v:textbox inset="0,0,0,0">
                  <w:txbxContent>
                    <w:p>
                      <w:pPr>
                        <w:spacing w:before="0" w:after="160" w:line="259" w:lineRule="auto"/>
                        <w:ind w:left="0" w:firstLine="0"/>
                        <w:jc w:val="left"/>
                      </w:pPr>
                      <w:r>
                        <w:rPr>
                          <w:rFonts w:cs="Calibri" w:hAnsi="Calibri" w:eastAsia="Calibri" w:ascii="Calibri"/>
                        </w:rPr>
                        <w:t xml:space="preserve">SEAC LAC  </w:t>
                      </w:r>
                    </w:p>
                  </w:txbxContent>
                </v:textbox>
              </v:rect>
              <v:rect id="Rectangle 32951" style="position:absolute;width:421;height:1899;left:22924;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952" style="position:absolute;width:8745;height:1899;left:27069;top:11005;" filled="f" stroked="f">
                <v:textbox inset="0,0,0,0">
                  <w:txbxContent>
                    <w:p>
                      <w:pPr>
                        <w:spacing w:before="0" w:after="160" w:line="259" w:lineRule="auto"/>
                        <w:ind w:left="0" w:firstLine="0"/>
                        <w:jc w:val="left"/>
                      </w:pPr>
                      <w:r>
                        <w:rPr>
                          <w:rFonts w:cs="Calibri" w:hAnsi="Calibri" w:eastAsia="Calibri" w:ascii="Calibri"/>
                        </w:rPr>
                        <w:t xml:space="preserve">Issue Date: </w:t>
                      </w:r>
                    </w:p>
                  </w:txbxContent>
                </v:textbox>
              </v:rect>
              <v:rect id="Rectangle 32953" style="position:absolute;width:421;height:1899;left:33640;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954" style="position:absolute;width:7669;height:1899;left:35819;top:11005;" filled="f" stroked="f">
                <v:textbox inset="0,0,0,0">
                  <w:txbxContent>
                    <w:p>
                      <w:pPr>
                        <w:spacing w:before="0" w:after="160" w:line="259" w:lineRule="auto"/>
                        <w:ind w:left="0" w:firstLine="0"/>
                        <w:jc w:val="left"/>
                      </w:pPr>
                      <w:r>
                        <w:rPr>
                          <w:rFonts w:cs="Calibri" w:hAnsi="Calibri" w:eastAsia="Calibri" w:ascii="Calibri"/>
                        </w:rPr>
                        <w:t xml:space="preserve">June 2023</w:t>
                      </w:r>
                    </w:p>
                  </w:txbxContent>
                </v:textbox>
              </v:rect>
              <v:rect id="Rectangle 32955" style="position:absolute;width:421;height:1899;left:41580;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956" style="position:absolute;width:10384;height:1899;left:44449;top:11005;" filled="f" stroked="f">
                <v:textbox inset="0,0,0,0">
                  <w:txbxContent>
                    <w:p>
                      <w:pPr>
                        <w:spacing w:before="0" w:after="160" w:line="259" w:lineRule="auto"/>
                        <w:ind w:left="0" w:firstLine="0"/>
                        <w:jc w:val="left"/>
                      </w:pPr>
                      <w:r>
                        <w:rPr>
                          <w:rFonts w:cs="Calibri" w:hAnsi="Calibri" w:eastAsia="Calibri" w:ascii="Calibri"/>
                        </w:rPr>
                        <w:t xml:space="preserve">Review Date: </w:t>
                      </w:r>
                    </w:p>
                  </w:txbxContent>
                </v:textbox>
              </v:rect>
              <v:rect id="Rectangle 32957" style="position:absolute;width:11382;height:1899;left:52922;top:11005;" filled="f" stroked="f">
                <v:textbox inset="0,0,0,0">
                  <w:txbxContent>
                    <w:p>
                      <w:pPr>
                        <w:spacing w:before="0" w:after="160" w:line="259" w:lineRule="auto"/>
                        <w:ind w:left="0" w:firstLine="0"/>
                        <w:jc w:val="left"/>
                      </w:pPr>
                      <w:r>
                        <w:rPr>
                          <w:rFonts w:cs="Calibri" w:hAnsi="Calibri" w:eastAsia="Calibri" w:ascii="Calibri"/>
                        </w:rPr>
                        <w:t xml:space="preserve">February 2025 </w:t>
                      </w:r>
                    </w:p>
                  </w:txbxContent>
                </v:textbox>
              </v:rect>
              <v:rect id="Rectangle 32959" style="position:absolute;width:421;height:1899;left:61791;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958" style="position:absolute;width:421;height:1899;left:61475;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Shape 34574" style="position:absolute;width:91;height:350;left:0;top:10380;" coordsize="9144,35052" path="m0,0l9144,0l9144,35052l0,35052l0,0">
                <v:stroke weight="0pt" endcap="flat" joinstyle="miter" miterlimit="10" on="false" color="#000000" opacity="0"/>
                <v:fill on="true" color="#000000"/>
              </v:shape>
              <v:shape id="Shape 34575" style="position:absolute;width:16187;height:91;left:60;top:10380;" coordsize="1618742,9144" path="m0,0l1618742,0l1618742,9144l0,9144l0,0">
                <v:stroke weight="0pt" endcap="flat" joinstyle="miter" miterlimit="10" on="false" color="#000000" opacity="0"/>
                <v:fill on="true" color="#000000"/>
              </v:shape>
              <v:shape id="Shape 34576" style="position:absolute;width:91;height:289;left:16249;top:10441;" coordsize="9144,28956" path="m0,0l9144,0l9144,28956l0,28956l0,0">
                <v:stroke weight="0pt" endcap="flat" joinstyle="miter" miterlimit="10" on="false" color="#000000" opacity="0"/>
                <v:fill on="true" color="#000000"/>
              </v:shape>
              <v:shape id="Shape 34577" style="position:absolute;width:91;height:91;left:16249;top:10380;" coordsize="9144,9144" path="m0,0l9144,0l9144,9144l0,9144l0,0">
                <v:stroke weight="0pt" endcap="flat" joinstyle="miter" miterlimit="10" on="false" color="#000000" opacity="0"/>
                <v:fill on="true" color="#000000"/>
              </v:shape>
              <v:shape id="Shape 34578" style="position:absolute;width:10043;height:91;left:16310;top:10380;" coordsize="1004316,9144" path="m0,0l1004316,0l1004316,9144l0,9144l0,0">
                <v:stroke weight="0pt" endcap="flat" joinstyle="miter" miterlimit="10" on="false" color="#000000" opacity="0"/>
                <v:fill on="true" color="#000000"/>
              </v:shape>
              <v:shape id="Shape 34579" style="position:absolute;width:91;height:350;left:26353;top:10380;" coordsize="9144,35052" path="m0,0l9144,0l9144,35052l0,35052l0,0">
                <v:stroke weight="0pt" endcap="flat" joinstyle="miter" miterlimit="10" on="false" color="#000000" opacity="0"/>
                <v:fill on="true" color="#000000"/>
              </v:shape>
              <v:shape id="Shape 34580" style="position:absolute;width:8689;height:91;left:26414;top:10380;" coordsize="868985,9144" path="m0,0l868985,0l868985,9144l0,9144l0,0">
                <v:stroke weight="0pt" endcap="flat" joinstyle="miter" miterlimit="10" on="false" color="#000000" opacity="0"/>
                <v:fill on="true" color="#000000"/>
              </v:shape>
              <v:shape id="Shape 34581" style="position:absolute;width:91;height:289;left:35103;top:10441;" coordsize="9144,28956" path="m0,0l9144,0l9144,28956l0,28956l0,0">
                <v:stroke weight="0pt" endcap="flat" joinstyle="miter" miterlimit="10" on="false" color="#000000" opacity="0"/>
                <v:fill on="true" color="#000000"/>
              </v:shape>
              <v:shape id="Shape 34582" style="position:absolute;width:91;height:91;left:35103;top:10380;" coordsize="9144,9144" path="m0,0l9144,0l9144,9144l0,9144l0,0">
                <v:stroke weight="0pt" endcap="flat" joinstyle="miter" miterlimit="10" on="false" color="#000000" opacity="0"/>
                <v:fill on="true" color="#000000"/>
              </v:shape>
              <v:shape id="Shape 34583" style="position:absolute;width:8567;height:91;left:35164;top:10380;" coordsize="856793,9144" path="m0,0l856793,0l856793,9144l0,9144l0,0">
                <v:stroke weight="0pt" endcap="flat" joinstyle="miter" miterlimit="10" on="false" color="#000000" opacity="0"/>
                <v:fill on="true" color="#000000"/>
              </v:shape>
              <v:shape id="Shape 34584" style="position:absolute;width:91;height:289;left:43733;top:10441;" coordsize="9144,28956" path="m0,0l9144,0l9144,28956l0,28956l0,0">
                <v:stroke weight="0pt" endcap="flat" joinstyle="miter" miterlimit="10" on="false" color="#000000" opacity="0"/>
                <v:fill on="true" color="#000000"/>
              </v:shape>
              <v:shape id="Shape 34585" style="position:absolute;width:91;height:91;left:43733;top:10380;" coordsize="9144,9144" path="m0,0l9144,0l9144,9144l0,9144l0,0">
                <v:stroke weight="0pt" endcap="flat" joinstyle="miter" miterlimit="10" on="false" color="#000000" opacity="0"/>
                <v:fill on="true" color="#000000"/>
              </v:shape>
              <v:shape id="Shape 34586" style="position:absolute;width:8427;height:91;left:43794;top:10380;" coordsize="842772,9144" path="m0,0l842772,0l842772,9144l0,9144l0,0">
                <v:stroke weight="0pt" endcap="flat" joinstyle="miter" miterlimit="10" on="false" color="#000000" opacity="0"/>
                <v:fill on="true" color="#000000"/>
              </v:shape>
              <v:shape id="Shape 34587" style="position:absolute;width:91;height:289;left:52221;top:10441;" coordsize="9144,28956" path="m0,0l9144,0l9144,28956l0,28956l0,0">
                <v:stroke weight="0pt" endcap="flat" joinstyle="miter" miterlimit="10" on="false" color="#000000" opacity="0"/>
                <v:fill on="true" color="#000000"/>
              </v:shape>
              <v:shape id="Shape 34588" style="position:absolute;width:91;height:91;left:52221;top:10380;" coordsize="9144,9144" path="m0,0l9144,0l9144,9144l0,9144l0,0">
                <v:stroke weight="0pt" endcap="flat" joinstyle="miter" miterlimit="10" on="false" color="#000000" opacity="0"/>
                <v:fill on="true" color="#000000"/>
              </v:shape>
              <v:shape id="Shape 34589" style="position:absolute;width:9710;height:91;left:52282;top:10380;" coordsize="971093,9144" path="m0,0l971093,0l971093,9144l0,9144l0,0">
                <v:stroke weight="0pt" endcap="flat" joinstyle="miter" miterlimit="10" on="false" color="#000000" opacity="0"/>
                <v:fill on="true" color="#000000"/>
              </v:shape>
              <v:shape id="Shape 34590" style="position:absolute;width:91;height:350;left:61993;top:10380;" coordsize="9144,35052" path="m0,0l9144,0l9144,35052l0,35052l0,0">
                <v:stroke weight="0pt" endcap="flat" joinstyle="miter" miterlimit="10" on="false" color="#000000" opacity="0"/>
                <v:fill on="true" color="#000000"/>
              </v:shape>
              <v:shape id="Shape 34591" style="position:absolute;width:91;height:1859;left:0;top:10731;" coordsize="9144,185928" path="m0,0l9144,0l9144,185928l0,185928l0,0">
                <v:stroke weight="0pt" endcap="flat" joinstyle="miter" miterlimit="10" on="false" color="#000000" opacity="0"/>
                <v:fill on="true" color="#000000"/>
              </v:shape>
              <v:shape id="Shape 34592" style="position:absolute;width:91;height:1859;left:16249;top:10731;" coordsize="9144,185928" path="m0,0l9144,0l9144,185928l0,185928l0,0">
                <v:stroke weight="0pt" endcap="flat" joinstyle="miter" miterlimit="10" on="false" color="#000000" opacity="0"/>
                <v:fill on="true" color="#000000"/>
              </v:shape>
              <v:shape id="Shape 34593" style="position:absolute;width:91;height:1859;left:26353;top:10731;" coordsize="9144,185928" path="m0,0l9144,0l9144,185928l0,185928l0,0">
                <v:stroke weight="0pt" endcap="flat" joinstyle="miter" miterlimit="10" on="false" color="#000000" opacity="0"/>
                <v:fill on="true" color="#000000"/>
              </v:shape>
              <v:shape id="Shape 34594" style="position:absolute;width:91;height:1859;left:35103;top:10731;" coordsize="9144,185928" path="m0,0l9144,0l9144,185928l0,185928l0,0">
                <v:stroke weight="0pt" endcap="flat" joinstyle="miter" miterlimit="10" on="false" color="#000000" opacity="0"/>
                <v:fill on="true" color="#000000"/>
              </v:shape>
              <v:shape id="Shape 34595" style="position:absolute;width:91;height:1859;left:43733;top:10731;" coordsize="9144,185928" path="m0,0l9144,0l9144,185928l0,185928l0,0">
                <v:stroke weight="0pt" endcap="flat" joinstyle="miter" miterlimit="10" on="false" color="#000000" opacity="0"/>
                <v:fill on="true" color="#000000"/>
              </v:shape>
              <v:shape id="Shape 34596" style="position:absolute;width:91;height:1859;left:52221;top:10731;" coordsize="9144,185928" path="m0,0l9144,0l9144,185928l0,185928l0,0">
                <v:stroke weight="0pt" endcap="flat" joinstyle="miter" miterlimit="10" on="false" color="#000000" opacity="0"/>
                <v:fill on="true" color="#000000"/>
              </v:shape>
              <v:shape id="Shape 34597" style="position:absolute;width:91;height:1859;left:61993;top:10731;" coordsize="9144,185928" path="m0,0l9144,0l9144,185928l0,185928l0,0">
                <v:stroke weight="0pt" endcap="flat" joinstyle="miter" miterlimit="10" on="false" color="#000000" opacity="0"/>
                <v:fill on="true" color="#000000"/>
              </v:shape>
              <v:rect id="Rectangle 32948" style="position:absolute;width:10873;height:1899;left:716;top:13200;" filled="f" stroked="f">
                <v:textbox inset="0,0,0,0">
                  <w:txbxContent>
                    <w:p>
                      <w:pPr>
                        <w:spacing w:before="0" w:after="160" w:line="259" w:lineRule="auto"/>
                        <w:ind w:left="0" w:firstLine="0"/>
                        <w:jc w:val="left"/>
                      </w:pPr>
                      <w:r>
                        <w:rPr>
                          <w:rFonts w:cs="Calibri" w:hAnsi="Calibri" w:eastAsia="Calibri" w:ascii="Calibri"/>
                        </w:rPr>
                        <w:t xml:space="preserve">Policy Owner: </w:t>
                      </w:r>
                    </w:p>
                  </w:txbxContent>
                </v:textbox>
              </v:rect>
              <v:rect id="Rectangle 32949" style="position:absolute;width:421;height:1899;left:8884;top:13200;"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961" style="position:absolute;width:4089;height:1899;left:26227;top:13200;" filled="f" stroked="f">
                <v:textbox inset="0,0,0,0">
                  <w:txbxContent>
                    <w:p>
                      <w:pPr>
                        <w:spacing w:before="0" w:after="160" w:line="259" w:lineRule="auto"/>
                        <w:ind w:left="0" w:firstLine="0"/>
                        <w:jc w:val="left"/>
                      </w:pPr>
                      <w:r>
                        <w:rPr>
                          <w:rFonts w:cs="Calibri" w:hAnsi="Calibri" w:eastAsia="Calibri" w:ascii="Calibri"/>
                        </w:rPr>
                        <w:t xml:space="preserve">/Mrs </w:t>
                      </w:r>
                    </w:p>
                  </w:txbxContent>
                </v:textbox>
              </v:rect>
              <v:rect id="Rectangle 32960" style="position:absolute;width:12318;height:1899;left:16965;top:13200;" filled="f" stroked="f">
                <v:textbox inset="0,0,0,0">
                  <w:txbxContent>
                    <w:p>
                      <w:pPr>
                        <w:spacing w:before="0" w:after="160" w:line="259" w:lineRule="auto"/>
                        <w:ind w:left="0" w:firstLine="0"/>
                        <w:jc w:val="left"/>
                      </w:pPr>
                      <w:r>
                        <w:rPr>
                          <w:rFonts w:cs="Calibri" w:hAnsi="Calibri" w:eastAsia="Calibri" w:ascii="Calibri"/>
                        </w:rPr>
                        <w:t xml:space="preserve">Inclusion Leader</w:t>
                      </w:r>
                    </w:p>
                  </w:txbxContent>
                </v:textbox>
              </v:rect>
              <v:rect id="Rectangle 32962" style="position:absolute;width:9303;height:1899;left:29312;top:13200;" filled="f" stroked="f">
                <v:textbox inset="0,0,0,0">
                  <w:txbxContent>
                    <w:p>
                      <w:pPr>
                        <w:spacing w:before="0" w:after="160" w:line="259" w:lineRule="auto"/>
                        <w:ind w:left="0" w:firstLine="0"/>
                        <w:jc w:val="left"/>
                      </w:pPr>
                      <w:r>
                        <w:rPr>
                          <w:rFonts w:cs="Calibri" w:hAnsi="Calibri" w:eastAsia="Calibri" w:ascii="Calibri"/>
                        </w:rPr>
                        <w:t xml:space="preserve">Jessica Talks</w:t>
                      </w:r>
                    </w:p>
                  </w:txbxContent>
                </v:textbox>
              </v:rect>
              <v:rect id="Rectangle 32963" style="position:absolute;width:421;height:1899;left:36292;top:13200;"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Shape 34598" style="position:absolute;width:91;height:350;left:0;top:12590;" coordsize="9144,35052" path="m0,0l9144,0l9144,35052l0,35052l0,0">
                <v:stroke weight="0pt" endcap="flat" joinstyle="miter" miterlimit="10" on="false" color="#000000" opacity="0"/>
                <v:fill on="true" color="#000000"/>
              </v:shape>
              <v:shape id="Shape 34599" style="position:absolute;width:16187;height:91;left:60;top:12590;" coordsize="1618742,9144" path="m0,0l1618742,0l1618742,9144l0,9144l0,0">
                <v:stroke weight="0pt" endcap="flat" joinstyle="miter" miterlimit="10" on="false" color="#000000" opacity="0"/>
                <v:fill on="true" color="#000000"/>
              </v:shape>
              <v:shape id="Shape 34600" style="position:absolute;width:91;height:350;left:16249;top:12590;" coordsize="9144,35052" path="m0,0l9144,0l9144,35052l0,35052l0,0">
                <v:stroke weight="0pt" endcap="flat" joinstyle="miter" miterlimit="10" on="false" color="#000000" opacity="0"/>
                <v:fill on="true" color="#000000"/>
              </v:shape>
              <v:shape id="Shape 34601" style="position:absolute;width:10043;height:91;left:16310;top:12590;" coordsize="1004316,9144" path="m0,0l1004316,0l1004316,9144l0,9144l0,0">
                <v:stroke weight="0pt" endcap="flat" joinstyle="miter" miterlimit="10" on="false" color="#000000" opacity="0"/>
                <v:fill on="true" color="#000000"/>
              </v:shape>
              <v:shape id="Shape 34602" style="position:absolute;width:91;height:91;left:26353;top:12590;" coordsize="9144,9144" path="m0,0l9144,0l9144,9144l0,9144l0,0">
                <v:stroke weight="0pt" endcap="flat" joinstyle="miter" miterlimit="10" on="false" color="#000000" opacity="0"/>
                <v:fill on="true" color="#000000"/>
              </v:shape>
              <v:shape id="Shape 34603" style="position:absolute;width:8689;height:91;left:26414;top:12590;" coordsize="868985,9144" path="m0,0l868985,0l868985,9144l0,9144l0,0">
                <v:stroke weight="0pt" endcap="flat" joinstyle="miter" miterlimit="10" on="false" color="#000000" opacity="0"/>
                <v:fill on="true" color="#000000"/>
              </v:shape>
              <v:shape id="Shape 34604" style="position:absolute;width:91;height:91;left:35103;top:12590;" coordsize="9144,9144" path="m0,0l9144,0l9144,9144l0,9144l0,0">
                <v:stroke weight="0pt" endcap="flat" joinstyle="miter" miterlimit="10" on="false" color="#000000" opacity="0"/>
                <v:fill on="true" color="#000000"/>
              </v:shape>
              <v:shape id="Shape 34605" style="position:absolute;width:8567;height:91;left:35164;top:12590;" coordsize="856793,9144" path="m0,0l856793,0l856793,9144l0,9144l0,0">
                <v:stroke weight="0pt" endcap="flat" joinstyle="miter" miterlimit="10" on="false" color="#000000" opacity="0"/>
                <v:fill on="true" color="#000000"/>
              </v:shape>
              <v:shape id="Shape 34606" style="position:absolute;width:91;height:91;left:43733;top:12590;" coordsize="9144,9144" path="m0,0l9144,0l9144,9144l0,9144l0,0">
                <v:stroke weight="0pt" endcap="flat" joinstyle="miter" miterlimit="10" on="false" color="#000000" opacity="0"/>
                <v:fill on="true" color="#000000"/>
              </v:shape>
              <v:shape id="Shape 34607" style="position:absolute;width:8427;height:91;left:43794;top:12590;" coordsize="842772,9144" path="m0,0l842772,0l842772,9144l0,9144l0,0">
                <v:stroke weight="0pt" endcap="flat" joinstyle="miter" miterlimit="10" on="false" color="#000000" opacity="0"/>
                <v:fill on="true" color="#000000"/>
              </v:shape>
              <v:shape id="Shape 34608" style="position:absolute;width:91;height:91;left:52221;top:12590;" coordsize="9144,9144" path="m0,0l9144,0l9144,9144l0,9144l0,0">
                <v:stroke weight="0pt" endcap="flat" joinstyle="miter" miterlimit="10" on="false" color="#000000" opacity="0"/>
                <v:fill on="true" color="#000000"/>
              </v:shape>
              <v:shape id="Shape 34609" style="position:absolute;width:9710;height:91;left:52282;top:12590;" coordsize="971093,9144" path="m0,0l971093,0l971093,9144l0,9144l0,0">
                <v:stroke weight="0pt" endcap="flat" joinstyle="miter" miterlimit="10" on="false" color="#000000" opacity="0"/>
                <v:fill on="true" color="#000000"/>
              </v:shape>
              <v:shape id="Shape 34610" style="position:absolute;width:91;height:350;left:61993;top:12590;" coordsize="9144,35052" path="m0,0l9144,0l9144,35052l0,35052l0,0">
                <v:stroke weight="0pt" endcap="flat" joinstyle="miter" miterlimit="10" on="false" color="#000000" opacity="0"/>
                <v:fill on="true" color="#000000"/>
              </v:shape>
              <v:shape id="Shape 34611" style="position:absolute;width:91;height:1844;left:0;top:12941;" coordsize="9144,184404" path="m0,0l9144,0l9144,184404l0,184404l0,0">
                <v:stroke weight="0pt" endcap="flat" joinstyle="miter" miterlimit="10" on="false" color="#000000" opacity="0"/>
                <v:fill on="true" color="#000000"/>
              </v:shape>
              <v:shape id="Shape 34612" style="position:absolute;width:91;height:1844;left:16249;top:12941;" coordsize="9144,184404" path="m0,0l9144,0l9144,184404l0,184404l0,0">
                <v:stroke weight="0pt" endcap="flat" joinstyle="miter" miterlimit="10" on="false" color="#000000" opacity="0"/>
                <v:fill on="true" color="#000000"/>
              </v:shape>
              <v:shape id="Shape 34613" style="position:absolute;width:91;height:1844;left:61993;top:12941;" coordsize="9144,184404" path="m0,0l9144,0l9144,184404l0,184404l0,0">
                <v:stroke weight="0pt" endcap="flat" joinstyle="miter" miterlimit="10" on="false" color="#000000" opacity="0"/>
                <v:fill on="true" color="#000000"/>
              </v:shape>
              <v:shape id="Shape 34614" style="position:absolute;width:91;height:350;left:0;top:14785;" coordsize="9144,35052" path="m0,0l9144,0l9144,35052l0,35052l0,0">
                <v:stroke weight="0pt" endcap="flat" joinstyle="miter" miterlimit="10" on="false" color="#000000" opacity="0"/>
                <v:fill on="true" color="#000000"/>
              </v:shape>
              <v:shape id="Shape 34615" style="position:absolute;width:16187;height:91;left:60;top:14785;" coordsize="1618742,9144" path="m0,0l1618742,0l1618742,9144l0,9144l0,0">
                <v:stroke weight="0pt" endcap="flat" joinstyle="miter" miterlimit="10" on="false" color="#000000" opacity="0"/>
                <v:fill on="true" color="#000000"/>
              </v:shape>
              <v:shape id="Shape 34616" style="position:absolute;width:91;height:350;left:16249;top:14785;" coordsize="9144,35052" path="m0,0l9144,0l9144,35052l0,35052l0,0">
                <v:stroke weight="0pt" endcap="flat" joinstyle="miter" miterlimit="10" on="false" color="#000000" opacity="0"/>
                <v:fill on="true" color="#000000"/>
              </v:shape>
              <v:shape id="Shape 34617" style="position:absolute;width:10043;height:91;left:16310;top:14785;" coordsize="1004316,9144" path="m0,0l1004316,0l1004316,9144l0,9144l0,0">
                <v:stroke weight="0pt" endcap="flat" joinstyle="miter" miterlimit="10" on="false" color="#000000" opacity="0"/>
                <v:fill on="true" color="#000000"/>
              </v:shape>
              <v:shape id="Shape 34618" style="position:absolute;width:91;height:289;left:26353;top:14846;" coordsize="9144,28956" path="m0,0l9144,0l9144,28956l0,28956l0,0">
                <v:stroke weight="0pt" endcap="flat" joinstyle="miter" miterlimit="10" on="false" color="#000000" opacity="0"/>
                <v:fill on="true" color="#000000"/>
              </v:shape>
              <v:shape id="Shape 34619" style="position:absolute;width:91;height:91;left:26353;top:14785;" coordsize="9144,9144" path="m0,0l9144,0l9144,9144l0,9144l0,0">
                <v:stroke weight="0pt" endcap="flat" joinstyle="miter" miterlimit="10" on="false" color="#000000" opacity="0"/>
                <v:fill on="true" color="#000000"/>
              </v:shape>
              <v:shape id="Shape 34620" style="position:absolute;width:4239;height:91;left:26414;top:14785;" coordsize="423977,9144" path="m0,0l423977,0l423977,9144l0,9144l0,0">
                <v:stroke weight="0pt" endcap="flat" joinstyle="miter" miterlimit="10" on="false" color="#000000" opacity="0"/>
                <v:fill on="true" color="#000000"/>
              </v:shape>
              <v:shape id="Shape 34621" style="position:absolute;width:91;height:289;left:30653;top:14846;" coordsize="9144,28956" path="m0,0l9144,0l9144,28956l0,28956l0,0">
                <v:stroke weight="0pt" endcap="flat" joinstyle="miter" miterlimit="10" on="false" color="#000000" opacity="0"/>
                <v:fill on="true" color="#000000"/>
              </v:shape>
              <v:shape id="Shape 34622" style="position:absolute;width:91;height:91;left:30653;top:14785;" coordsize="9144,9144" path="m0,0l9144,0l9144,9144l0,9144l0,0">
                <v:stroke weight="0pt" endcap="flat" joinstyle="miter" miterlimit="10" on="false" color="#000000" opacity="0"/>
                <v:fill on="true" color="#000000"/>
              </v:shape>
              <v:shape id="Shape 34623" style="position:absolute;width:10561;height:91;left:30714;top:14785;" coordsize="1056132,9144" path="m0,0l1056132,0l1056132,9144l0,9144l0,0">
                <v:stroke weight="0pt" endcap="flat" joinstyle="miter" miterlimit="10" on="false" color="#000000" opacity="0"/>
                <v:fill on="true" color="#000000"/>
              </v:shape>
              <v:shape id="Shape 34624" style="position:absolute;width:91;height:289;left:41275;top:14846;" coordsize="9144,28956" path="m0,0l9144,0l9144,28956l0,28956l0,0">
                <v:stroke weight="0pt" endcap="flat" joinstyle="miter" miterlimit="10" on="false" color="#000000" opacity="0"/>
                <v:fill on="true" color="#000000"/>
              </v:shape>
              <v:shape id="Shape 34625" style="position:absolute;width:91;height:91;left:41275;top:14785;" coordsize="9144,9144" path="m0,0l9144,0l9144,9144l0,9144l0,0">
                <v:stroke weight="0pt" endcap="flat" joinstyle="miter" miterlimit="10" on="false" color="#000000" opacity="0"/>
                <v:fill on="true" color="#000000"/>
              </v:shape>
              <v:shape id="Shape 34626" style="position:absolute;width:4361;height:91;left:41336;top:14785;" coordsize="436169,9144" path="m0,0l436169,0l436169,9144l0,9144l0,0">
                <v:stroke weight="0pt" endcap="flat" joinstyle="miter" miterlimit="10" on="false" color="#000000" opacity="0"/>
                <v:fill on="true" color="#000000"/>
              </v:shape>
              <v:shape id="Shape 34627" style="position:absolute;width:91;height:289;left:45699;top:14846;" coordsize="9144,28956" path="m0,0l9144,0l9144,28956l0,28956l0,0">
                <v:stroke weight="0pt" endcap="flat" joinstyle="miter" miterlimit="10" on="false" color="#000000" opacity="0"/>
                <v:fill on="true" color="#000000"/>
              </v:shape>
              <v:shape id="Shape 34628" style="position:absolute;width:91;height:91;left:45699;top:14785;" coordsize="9144,9144" path="m0,0l9144,0l9144,9144l0,9144l0,0">
                <v:stroke weight="0pt" endcap="flat" joinstyle="miter" miterlimit="10" on="false" color="#000000" opacity="0"/>
                <v:fill on="true" color="#000000"/>
              </v:shape>
              <v:shape id="Shape 34629" style="position:absolute;width:10469;height:91;left:45760;top:14785;" coordsize="1046988,9144" path="m0,0l1046988,0l1046988,9144l0,9144l0,0">
                <v:stroke weight="0pt" endcap="flat" joinstyle="miter" miterlimit="10" on="false" color="#000000" opacity="0"/>
                <v:fill on="true" color="#000000"/>
              </v:shape>
              <v:shape id="Shape 34630" style="position:absolute;width:91;height:289;left:56230;top:14846;" coordsize="9144,28956" path="m0,0l9144,0l9144,28956l0,28956l0,0">
                <v:stroke weight="0pt" endcap="flat" joinstyle="miter" miterlimit="10" on="false" color="#000000" opacity="0"/>
                <v:fill on="true" color="#000000"/>
              </v:shape>
              <v:shape id="Shape 34631" style="position:absolute;width:91;height:91;left:56230;top:14785;" coordsize="9144,9144" path="m0,0l9144,0l9144,9144l0,9144l0,0">
                <v:stroke weight="0pt" endcap="flat" joinstyle="miter" miterlimit="10" on="false" color="#000000" opacity="0"/>
                <v:fill on="true" color="#000000"/>
              </v:shape>
              <v:shape id="Shape 34632" style="position:absolute;width:5702;height:91;left:56290;top:14785;" coordsize="570281,9144" path="m0,0l570281,0l570281,9144l0,9144l0,0">
                <v:stroke weight="0pt" endcap="flat" joinstyle="miter" miterlimit="10" on="false" color="#000000" opacity="0"/>
                <v:fill on="true" color="#000000"/>
              </v:shape>
              <v:shape id="Shape 34633" style="position:absolute;width:91;height:350;left:61993;top:14785;" coordsize="9144,35052" path="m0,0l9144,0l9144,35052l0,35052l0,0">
                <v:stroke weight="0pt" endcap="flat" joinstyle="miter" miterlimit="10" on="false" color="#000000" opacity="0"/>
                <v:fill on="true" color="#000000"/>
              </v:shape>
              <v:shape id="Picture 32932" style="position:absolute;width:10576;height:8229;left:37;top:2159;" filled="f">
                <v:imagedata r:id="rId1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3D407" w14:textId="77777777" w:rsidR="00E76109" w:rsidRDefault="00000000">
    <w:pPr>
      <w:spacing w:after="0" w:line="259" w:lineRule="auto"/>
      <w:ind w:left="-1666" w:right="425"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79625A16" wp14:editId="4364DEAF">
              <wp:simplePos x="0" y="0"/>
              <wp:positionH relativeFrom="page">
                <wp:posOffset>885825</wp:posOffset>
              </wp:positionH>
              <wp:positionV relativeFrom="page">
                <wp:posOffset>361950</wp:posOffset>
              </wp:positionV>
              <wp:extent cx="6741483" cy="1513587"/>
              <wp:effectExtent l="0" t="0" r="0" b="0"/>
              <wp:wrapSquare wrapText="bothSides"/>
              <wp:docPr id="32752" name="Group 32752"/>
              <wp:cNvGraphicFramePr/>
              <a:graphic xmlns:a="http://schemas.openxmlformats.org/drawingml/2006/main">
                <a:graphicData uri="http://schemas.microsoft.com/office/word/2010/wordprocessingGroup">
                  <wpg:wgp>
                    <wpg:cNvGrpSpPr/>
                    <wpg:grpSpPr>
                      <a:xfrm>
                        <a:off x="0" y="0"/>
                        <a:ext cx="6741483" cy="1513587"/>
                        <a:chOff x="0" y="0"/>
                        <a:chExt cx="6741483" cy="1513587"/>
                      </a:xfrm>
                    </wpg:grpSpPr>
                    <wps:wsp>
                      <wps:cNvPr id="32825" name="Rectangle 32825"/>
                      <wps:cNvSpPr/>
                      <wps:spPr>
                        <a:xfrm>
                          <a:off x="71628" y="51641"/>
                          <a:ext cx="46741" cy="187581"/>
                        </a:xfrm>
                        <a:prstGeom prst="rect">
                          <a:avLst/>
                        </a:prstGeom>
                        <a:ln>
                          <a:noFill/>
                        </a:ln>
                      </wps:spPr>
                      <wps:txbx>
                        <w:txbxContent>
                          <w:p w14:paraId="51CA0DD4"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2826" name="Rectangle 32826"/>
                      <wps:cNvSpPr/>
                      <wps:spPr>
                        <a:xfrm>
                          <a:off x="106680" y="51641"/>
                          <a:ext cx="46741" cy="187581"/>
                        </a:xfrm>
                        <a:prstGeom prst="rect">
                          <a:avLst/>
                        </a:prstGeom>
                        <a:ln>
                          <a:noFill/>
                        </a:ln>
                      </wps:spPr>
                      <wps:txbx>
                        <w:txbxContent>
                          <w:p w14:paraId="2FF1BFC9"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2827" name="Rectangle 32827"/>
                      <wps:cNvSpPr/>
                      <wps:spPr>
                        <a:xfrm>
                          <a:off x="527253" y="60960"/>
                          <a:ext cx="2576735" cy="189937"/>
                        </a:xfrm>
                        <a:prstGeom prst="rect">
                          <a:avLst/>
                        </a:prstGeom>
                        <a:ln>
                          <a:noFill/>
                        </a:ln>
                      </wps:spPr>
                      <wps:txbx>
                        <w:txbxContent>
                          <w:p w14:paraId="76444871" w14:textId="77777777" w:rsidR="00E76109" w:rsidRDefault="00000000">
                            <w:pPr>
                              <w:spacing w:after="160" w:line="259" w:lineRule="auto"/>
                              <w:ind w:left="0" w:firstLine="0"/>
                              <w:jc w:val="left"/>
                            </w:pPr>
                            <w:r>
                              <w:rPr>
                                <w:rFonts w:ascii="Calibri" w:eastAsia="Calibri" w:hAnsi="Calibri" w:cs="Calibri"/>
                              </w:rPr>
                              <w:t xml:space="preserve">Staffordshire University Academy </w:t>
                            </w:r>
                          </w:p>
                        </w:txbxContent>
                      </wps:txbx>
                      <wps:bodyPr horzOverflow="overflow" vert="horz" lIns="0" tIns="0" rIns="0" bIns="0" rtlCol="0">
                        <a:noAutofit/>
                      </wps:bodyPr>
                    </wps:wsp>
                    <wps:wsp>
                      <wps:cNvPr id="32829" name="Rectangle 32829"/>
                      <wps:cNvSpPr/>
                      <wps:spPr>
                        <a:xfrm>
                          <a:off x="1147521" y="245364"/>
                          <a:ext cx="431321" cy="189937"/>
                        </a:xfrm>
                        <a:prstGeom prst="rect">
                          <a:avLst/>
                        </a:prstGeom>
                        <a:ln>
                          <a:noFill/>
                        </a:ln>
                      </wps:spPr>
                      <wps:txbx>
                        <w:txbxContent>
                          <w:p w14:paraId="61ADFBF2" w14:textId="77777777" w:rsidR="00E76109" w:rsidRDefault="00000000">
                            <w:pPr>
                              <w:spacing w:after="160" w:line="259" w:lineRule="auto"/>
                              <w:ind w:left="0" w:firstLine="0"/>
                              <w:jc w:val="left"/>
                            </w:pPr>
                            <w:r>
                              <w:rPr>
                                <w:rFonts w:ascii="Calibri" w:eastAsia="Calibri" w:hAnsi="Calibri" w:cs="Calibri"/>
                              </w:rPr>
                              <w:t xml:space="preserve">Trust </w:t>
                            </w:r>
                          </w:p>
                        </w:txbxContent>
                      </wps:txbx>
                      <wps:bodyPr horzOverflow="overflow" vert="horz" lIns="0" tIns="0" rIns="0" bIns="0" rtlCol="0">
                        <a:noAutofit/>
                      </wps:bodyPr>
                    </wps:wsp>
                    <wps:wsp>
                      <wps:cNvPr id="32830" name="Rectangle 32830"/>
                      <wps:cNvSpPr/>
                      <wps:spPr>
                        <a:xfrm>
                          <a:off x="1470990" y="245364"/>
                          <a:ext cx="42144" cy="189937"/>
                        </a:xfrm>
                        <a:prstGeom prst="rect">
                          <a:avLst/>
                        </a:prstGeom>
                        <a:ln>
                          <a:noFill/>
                        </a:ln>
                      </wps:spPr>
                      <wps:txbx>
                        <w:txbxContent>
                          <w:p w14:paraId="33B3462F"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828" name="Rectangle 32828"/>
                      <wps:cNvSpPr/>
                      <wps:spPr>
                        <a:xfrm>
                          <a:off x="3130880" y="70485"/>
                          <a:ext cx="3610603" cy="241550"/>
                        </a:xfrm>
                        <a:prstGeom prst="rect">
                          <a:avLst/>
                        </a:prstGeom>
                        <a:ln>
                          <a:noFill/>
                        </a:ln>
                      </wps:spPr>
                      <wps:txbx>
                        <w:txbxContent>
                          <w:p w14:paraId="126C8447" w14:textId="77777777" w:rsidR="00E76109" w:rsidRDefault="00000000">
                            <w:pPr>
                              <w:spacing w:after="160" w:line="259" w:lineRule="auto"/>
                              <w:ind w:left="0" w:firstLine="0"/>
                              <w:jc w:val="left"/>
                            </w:pPr>
                            <w:r>
                              <w:rPr>
                                <w:rFonts w:ascii="Calibri" w:eastAsia="Calibri" w:hAnsi="Calibri" w:cs="Calibri"/>
                                <w:b/>
                                <w:sz w:val="28"/>
                              </w:rPr>
                              <w:t xml:space="preserve">SEAC Disability Equality Scheme and </w:t>
                            </w:r>
                          </w:p>
                        </w:txbxContent>
                      </wps:txbx>
                      <wps:bodyPr horzOverflow="overflow" vert="horz" lIns="0" tIns="0" rIns="0" bIns="0" rtlCol="0">
                        <a:noAutofit/>
                      </wps:bodyPr>
                    </wps:wsp>
                    <wps:wsp>
                      <wps:cNvPr id="32831" name="Rectangle 32831"/>
                      <wps:cNvSpPr/>
                      <wps:spPr>
                        <a:xfrm>
                          <a:off x="3629229" y="305181"/>
                          <a:ext cx="1683051" cy="241550"/>
                        </a:xfrm>
                        <a:prstGeom prst="rect">
                          <a:avLst/>
                        </a:prstGeom>
                        <a:ln>
                          <a:noFill/>
                        </a:ln>
                      </wps:spPr>
                      <wps:txbx>
                        <w:txbxContent>
                          <w:p w14:paraId="7A2EE738" w14:textId="77777777" w:rsidR="00E76109" w:rsidRDefault="00000000">
                            <w:pPr>
                              <w:spacing w:after="160" w:line="259" w:lineRule="auto"/>
                              <w:ind w:left="0" w:firstLine="0"/>
                              <w:jc w:val="left"/>
                            </w:pPr>
                            <w:r>
                              <w:rPr>
                                <w:rFonts w:ascii="Calibri" w:eastAsia="Calibri" w:hAnsi="Calibri" w:cs="Calibri"/>
                                <w:b/>
                                <w:sz w:val="28"/>
                              </w:rPr>
                              <w:t>Accessibility Plan</w:t>
                            </w:r>
                          </w:p>
                        </w:txbxContent>
                      </wps:txbx>
                      <wps:bodyPr horzOverflow="overflow" vert="horz" lIns="0" tIns="0" rIns="0" bIns="0" rtlCol="0">
                        <a:noAutofit/>
                      </wps:bodyPr>
                    </wps:wsp>
                    <wps:wsp>
                      <wps:cNvPr id="32832" name="Rectangle 32832"/>
                      <wps:cNvSpPr/>
                      <wps:spPr>
                        <a:xfrm>
                          <a:off x="4896054" y="333756"/>
                          <a:ext cx="42143" cy="189937"/>
                        </a:xfrm>
                        <a:prstGeom prst="rect">
                          <a:avLst/>
                        </a:prstGeom>
                        <a:ln>
                          <a:noFill/>
                        </a:ln>
                      </wps:spPr>
                      <wps:txbx>
                        <w:txbxContent>
                          <w:p w14:paraId="0493DCD6"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833" name="Rectangle 32833"/>
                      <wps:cNvSpPr/>
                      <wps:spPr>
                        <a:xfrm>
                          <a:off x="4926534" y="333756"/>
                          <a:ext cx="42143" cy="189937"/>
                        </a:xfrm>
                        <a:prstGeom prst="rect">
                          <a:avLst/>
                        </a:prstGeom>
                        <a:ln>
                          <a:noFill/>
                        </a:ln>
                      </wps:spPr>
                      <wps:txbx>
                        <w:txbxContent>
                          <w:p w14:paraId="07AFA546"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836" name="Rectangle 32836"/>
                      <wps:cNvSpPr/>
                      <wps:spPr>
                        <a:xfrm>
                          <a:off x="5612422" y="530352"/>
                          <a:ext cx="56503" cy="189937"/>
                        </a:xfrm>
                        <a:prstGeom prst="rect">
                          <a:avLst/>
                        </a:prstGeom>
                        <a:ln>
                          <a:noFill/>
                        </a:ln>
                      </wps:spPr>
                      <wps:txbx>
                        <w:txbxContent>
                          <w:p w14:paraId="36138055"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2835" name="Rectangle 32835"/>
                      <wps:cNvSpPr/>
                      <wps:spPr>
                        <a:xfrm>
                          <a:off x="3173363" y="530352"/>
                          <a:ext cx="3243947" cy="189937"/>
                        </a:xfrm>
                        <a:prstGeom prst="rect">
                          <a:avLst/>
                        </a:prstGeom>
                        <a:ln>
                          <a:noFill/>
                        </a:ln>
                      </wps:spPr>
                      <wps:txbx>
                        <w:txbxContent>
                          <w:p w14:paraId="17CA0213" w14:textId="77777777" w:rsidR="00E76109" w:rsidRDefault="00000000">
                            <w:pPr>
                              <w:spacing w:after="160" w:line="259" w:lineRule="auto"/>
                              <w:ind w:left="0" w:firstLine="0"/>
                              <w:jc w:val="left"/>
                            </w:pPr>
                            <w:r>
                              <w:rPr>
                                <w:rFonts w:ascii="Calibri" w:eastAsia="Calibri" w:hAnsi="Calibri" w:cs="Calibri"/>
                              </w:rPr>
                              <w:t>Adapted from SUAT Trust Policy Document</w:t>
                            </w:r>
                          </w:p>
                        </w:txbxContent>
                      </wps:txbx>
                      <wps:bodyPr horzOverflow="overflow" vert="horz" lIns="0" tIns="0" rIns="0" bIns="0" rtlCol="0">
                        <a:noAutofit/>
                      </wps:bodyPr>
                    </wps:wsp>
                    <wps:wsp>
                      <wps:cNvPr id="32834" name="Rectangle 32834"/>
                      <wps:cNvSpPr/>
                      <wps:spPr>
                        <a:xfrm>
                          <a:off x="3130880" y="530352"/>
                          <a:ext cx="56502" cy="189937"/>
                        </a:xfrm>
                        <a:prstGeom prst="rect">
                          <a:avLst/>
                        </a:prstGeom>
                        <a:ln>
                          <a:noFill/>
                        </a:ln>
                      </wps:spPr>
                      <wps:txbx>
                        <w:txbxContent>
                          <w:p w14:paraId="0EC3FBB9"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2837" name="Rectangle 32837"/>
                      <wps:cNvSpPr/>
                      <wps:spPr>
                        <a:xfrm>
                          <a:off x="5655006" y="530352"/>
                          <a:ext cx="42144" cy="189937"/>
                        </a:xfrm>
                        <a:prstGeom prst="rect">
                          <a:avLst/>
                        </a:prstGeom>
                        <a:ln>
                          <a:noFill/>
                        </a:ln>
                      </wps:spPr>
                      <wps:txbx>
                        <w:txbxContent>
                          <w:p w14:paraId="063B582E"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350" name="Shape 34350"/>
                      <wps:cNvSpPr/>
                      <wps:spPr>
                        <a:xfrm>
                          <a:off x="0"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51" name="Shape 34351"/>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52" name="Shape 34352"/>
                      <wps:cNvSpPr/>
                      <wps:spPr>
                        <a:xfrm>
                          <a:off x="6096" y="1"/>
                          <a:ext cx="2629154" cy="9144"/>
                        </a:xfrm>
                        <a:custGeom>
                          <a:avLst/>
                          <a:gdLst/>
                          <a:ahLst/>
                          <a:cxnLst/>
                          <a:rect l="0" t="0" r="0" b="0"/>
                          <a:pathLst>
                            <a:path w="2629154" h="9144">
                              <a:moveTo>
                                <a:pt x="0" y="0"/>
                              </a:moveTo>
                              <a:lnTo>
                                <a:pt x="2629154" y="0"/>
                              </a:lnTo>
                              <a:lnTo>
                                <a:pt x="26291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53" name="Shape 34353"/>
                      <wps:cNvSpPr/>
                      <wps:spPr>
                        <a:xfrm>
                          <a:off x="2635326" y="6096"/>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54" name="Shape 34354"/>
                      <wps:cNvSpPr/>
                      <wps:spPr>
                        <a:xfrm>
                          <a:off x="2635326"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55" name="Shape 34355"/>
                      <wps:cNvSpPr/>
                      <wps:spPr>
                        <a:xfrm>
                          <a:off x="2641422" y="1"/>
                          <a:ext cx="3557905" cy="9144"/>
                        </a:xfrm>
                        <a:custGeom>
                          <a:avLst/>
                          <a:gdLst/>
                          <a:ahLst/>
                          <a:cxnLst/>
                          <a:rect l="0" t="0" r="0" b="0"/>
                          <a:pathLst>
                            <a:path w="3557905" h="9144">
                              <a:moveTo>
                                <a:pt x="0" y="0"/>
                              </a:moveTo>
                              <a:lnTo>
                                <a:pt x="3557905" y="0"/>
                              </a:lnTo>
                              <a:lnTo>
                                <a:pt x="35579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56" name="Shape 34356"/>
                      <wps:cNvSpPr/>
                      <wps:spPr>
                        <a:xfrm>
                          <a:off x="6199328"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57" name="Shape 34357"/>
                      <wps:cNvSpPr/>
                      <wps:spPr>
                        <a:xfrm>
                          <a:off x="6199328"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58" name="Shape 34358"/>
                      <wps:cNvSpPr/>
                      <wps:spPr>
                        <a:xfrm>
                          <a:off x="0"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59" name="Shape 34359"/>
                      <wps:cNvSpPr/>
                      <wps:spPr>
                        <a:xfrm>
                          <a:off x="2635326"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60" name="Shape 34360"/>
                      <wps:cNvSpPr/>
                      <wps:spPr>
                        <a:xfrm>
                          <a:off x="6199328"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38" name="Rectangle 32838"/>
                      <wps:cNvSpPr/>
                      <wps:spPr>
                        <a:xfrm>
                          <a:off x="71628" y="1100582"/>
                          <a:ext cx="1055271" cy="189937"/>
                        </a:xfrm>
                        <a:prstGeom prst="rect">
                          <a:avLst/>
                        </a:prstGeom>
                        <a:ln>
                          <a:noFill/>
                        </a:ln>
                      </wps:spPr>
                      <wps:txbx>
                        <w:txbxContent>
                          <w:p w14:paraId="37DF0143" w14:textId="77777777" w:rsidR="00E76109" w:rsidRDefault="00000000">
                            <w:pPr>
                              <w:spacing w:after="160" w:line="259" w:lineRule="auto"/>
                              <w:ind w:left="0" w:firstLine="0"/>
                              <w:jc w:val="left"/>
                            </w:pPr>
                            <w:r>
                              <w:rPr>
                                <w:rFonts w:ascii="Calibri" w:eastAsia="Calibri" w:hAnsi="Calibri" w:cs="Calibri"/>
                              </w:rPr>
                              <w:t xml:space="preserve">Approved by: </w:t>
                            </w:r>
                          </w:p>
                        </w:txbxContent>
                      </wps:txbx>
                      <wps:bodyPr horzOverflow="overflow" vert="horz" lIns="0" tIns="0" rIns="0" bIns="0" rtlCol="0">
                        <a:noAutofit/>
                      </wps:bodyPr>
                    </wps:wsp>
                    <wps:wsp>
                      <wps:cNvPr id="32839" name="Rectangle 32839"/>
                      <wps:cNvSpPr/>
                      <wps:spPr>
                        <a:xfrm>
                          <a:off x="864057" y="1100582"/>
                          <a:ext cx="42144" cy="189937"/>
                        </a:xfrm>
                        <a:prstGeom prst="rect">
                          <a:avLst/>
                        </a:prstGeom>
                        <a:ln>
                          <a:noFill/>
                        </a:ln>
                      </wps:spPr>
                      <wps:txbx>
                        <w:txbxContent>
                          <w:p w14:paraId="1A02C886"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842" name="Rectangle 32842"/>
                      <wps:cNvSpPr/>
                      <wps:spPr>
                        <a:xfrm>
                          <a:off x="1696542" y="1100582"/>
                          <a:ext cx="794018" cy="189937"/>
                        </a:xfrm>
                        <a:prstGeom prst="rect">
                          <a:avLst/>
                        </a:prstGeom>
                        <a:ln>
                          <a:noFill/>
                        </a:ln>
                      </wps:spPr>
                      <wps:txbx>
                        <w:txbxContent>
                          <w:p w14:paraId="054ECE09" w14:textId="77777777" w:rsidR="00E76109" w:rsidRDefault="00000000">
                            <w:pPr>
                              <w:spacing w:after="160" w:line="259" w:lineRule="auto"/>
                              <w:ind w:left="0" w:firstLine="0"/>
                              <w:jc w:val="left"/>
                            </w:pPr>
                            <w:r>
                              <w:rPr>
                                <w:rFonts w:ascii="Calibri" w:eastAsia="Calibri" w:hAnsi="Calibri" w:cs="Calibri"/>
                              </w:rPr>
                              <w:t xml:space="preserve">SEAC LAC  </w:t>
                            </w:r>
                          </w:p>
                        </w:txbxContent>
                      </wps:txbx>
                      <wps:bodyPr horzOverflow="overflow" vert="horz" lIns="0" tIns="0" rIns="0" bIns="0" rtlCol="0">
                        <a:noAutofit/>
                      </wps:bodyPr>
                    </wps:wsp>
                    <wps:wsp>
                      <wps:cNvPr id="32843" name="Rectangle 32843"/>
                      <wps:cNvSpPr/>
                      <wps:spPr>
                        <a:xfrm>
                          <a:off x="2292426" y="1100582"/>
                          <a:ext cx="42144" cy="189937"/>
                        </a:xfrm>
                        <a:prstGeom prst="rect">
                          <a:avLst/>
                        </a:prstGeom>
                        <a:ln>
                          <a:noFill/>
                        </a:ln>
                      </wps:spPr>
                      <wps:txbx>
                        <w:txbxContent>
                          <w:p w14:paraId="11C1F6E3"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844" name="Rectangle 32844"/>
                      <wps:cNvSpPr/>
                      <wps:spPr>
                        <a:xfrm>
                          <a:off x="2706954" y="1100582"/>
                          <a:ext cx="874575" cy="189937"/>
                        </a:xfrm>
                        <a:prstGeom prst="rect">
                          <a:avLst/>
                        </a:prstGeom>
                        <a:ln>
                          <a:noFill/>
                        </a:ln>
                      </wps:spPr>
                      <wps:txbx>
                        <w:txbxContent>
                          <w:p w14:paraId="198EC0F7" w14:textId="77777777" w:rsidR="00E76109" w:rsidRDefault="00000000">
                            <w:pPr>
                              <w:spacing w:after="160" w:line="259" w:lineRule="auto"/>
                              <w:ind w:left="0" w:firstLine="0"/>
                              <w:jc w:val="left"/>
                            </w:pPr>
                            <w:r>
                              <w:rPr>
                                <w:rFonts w:ascii="Calibri" w:eastAsia="Calibri" w:hAnsi="Calibri" w:cs="Calibri"/>
                              </w:rPr>
                              <w:t xml:space="preserve">Issue Date: </w:t>
                            </w:r>
                          </w:p>
                        </w:txbxContent>
                      </wps:txbx>
                      <wps:bodyPr horzOverflow="overflow" vert="horz" lIns="0" tIns="0" rIns="0" bIns="0" rtlCol="0">
                        <a:noAutofit/>
                      </wps:bodyPr>
                    </wps:wsp>
                    <wps:wsp>
                      <wps:cNvPr id="32845" name="Rectangle 32845"/>
                      <wps:cNvSpPr/>
                      <wps:spPr>
                        <a:xfrm>
                          <a:off x="3364053" y="1100582"/>
                          <a:ext cx="42143" cy="189937"/>
                        </a:xfrm>
                        <a:prstGeom prst="rect">
                          <a:avLst/>
                        </a:prstGeom>
                        <a:ln>
                          <a:noFill/>
                        </a:ln>
                      </wps:spPr>
                      <wps:txbx>
                        <w:txbxContent>
                          <w:p w14:paraId="13EEE93D"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846" name="Rectangle 32846"/>
                      <wps:cNvSpPr/>
                      <wps:spPr>
                        <a:xfrm>
                          <a:off x="3581985" y="1100582"/>
                          <a:ext cx="766979" cy="189937"/>
                        </a:xfrm>
                        <a:prstGeom prst="rect">
                          <a:avLst/>
                        </a:prstGeom>
                        <a:ln>
                          <a:noFill/>
                        </a:ln>
                      </wps:spPr>
                      <wps:txbx>
                        <w:txbxContent>
                          <w:p w14:paraId="0E731815" w14:textId="77777777" w:rsidR="00E76109" w:rsidRDefault="00000000">
                            <w:pPr>
                              <w:spacing w:after="160" w:line="259" w:lineRule="auto"/>
                              <w:ind w:left="0" w:firstLine="0"/>
                              <w:jc w:val="left"/>
                            </w:pPr>
                            <w:r>
                              <w:rPr>
                                <w:rFonts w:ascii="Calibri" w:eastAsia="Calibri" w:hAnsi="Calibri" w:cs="Calibri"/>
                              </w:rPr>
                              <w:t>June 2023</w:t>
                            </w:r>
                          </w:p>
                        </w:txbxContent>
                      </wps:txbx>
                      <wps:bodyPr horzOverflow="overflow" vert="horz" lIns="0" tIns="0" rIns="0" bIns="0" rtlCol="0">
                        <a:noAutofit/>
                      </wps:bodyPr>
                    </wps:wsp>
                    <wps:wsp>
                      <wps:cNvPr id="32847" name="Rectangle 32847"/>
                      <wps:cNvSpPr/>
                      <wps:spPr>
                        <a:xfrm>
                          <a:off x="4158056" y="1100582"/>
                          <a:ext cx="42143" cy="189937"/>
                        </a:xfrm>
                        <a:prstGeom prst="rect">
                          <a:avLst/>
                        </a:prstGeom>
                        <a:ln>
                          <a:noFill/>
                        </a:ln>
                      </wps:spPr>
                      <wps:txbx>
                        <w:txbxContent>
                          <w:p w14:paraId="02CE0E1B"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848" name="Rectangle 32848"/>
                      <wps:cNvSpPr/>
                      <wps:spPr>
                        <a:xfrm>
                          <a:off x="4444949" y="1100582"/>
                          <a:ext cx="1038488" cy="189937"/>
                        </a:xfrm>
                        <a:prstGeom prst="rect">
                          <a:avLst/>
                        </a:prstGeom>
                        <a:ln>
                          <a:noFill/>
                        </a:ln>
                      </wps:spPr>
                      <wps:txbx>
                        <w:txbxContent>
                          <w:p w14:paraId="32A62332" w14:textId="77777777" w:rsidR="00E76109" w:rsidRDefault="00000000">
                            <w:pPr>
                              <w:spacing w:after="160" w:line="259" w:lineRule="auto"/>
                              <w:ind w:left="0" w:firstLine="0"/>
                              <w:jc w:val="left"/>
                            </w:pPr>
                            <w:r>
                              <w:rPr>
                                <w:rFonts w:ascii="Calibri" w:eastAsia="Calibri" w:hAnsi="Calibri" w:cs="Calibri"/>
                              </w:rPr>
                              <w:t xml:space="preserve">Review Date: </w:t>
                            </w:r>
                          </w:p>
                        </w:txbxContent>
                      </wps:txbx>
                      <wps:bodyPr horzOverflow="overflow" vert="horz" lIns="0" tIns="0" rIns="0" bIns="0" rtlCol="0">
                        <a:noAutofit/>
                      </wps:bodyPr>
                    </wps:wsp>
                    <wps:wsp>
                      <wps:cNvPr id="32849" name="Rectangle 32849"/>
                      <wps:cNvSpPr/>
                      <wps:spPr>
                        <a:xfrm>
                          <a:off x="5208063" y="1111605"/>
                          <a:ext cx="1138253" cy="189937"/>
                        </a:xfrm>
                        <a:prstGeom prst="rect">
                          <a:avLst/>
                        </a:prstGeom>
                        <a:ln>
                          <a:noFill/>
                        </a:ln>
                      </wps:spPr>
                      <wps:txbx>
                        <w:txbxContent>
                          <w:p w14:paraId="7D6AE652" w14:textId="350F134E" w:rsidR="00E76109" w:rsidRPr="00255633" w:rsidRDefault="00000000">
                            <w:pPr>
                              <w:spacing w:after="160" w:line="259" w:lineRule="auto"/>
                              <w:ind w:left="0" w:firstLine="0"/>
                              <w:jc w:val="left"/>
                              <w:rPr>
                                <w:sz w:val="16"/>
                                <w:szCs w:val="16"/>
                              </w:rPr>
                            </w:pPr>
                            <w:r w:rsidRPr="00255633">
                              <w:rPr>
                                <w:rFonts w:ascii="Calibri" w:eastAsia="Calibri" w:hAnsi="Calibri" w:cs="Calibri"/>
                                <w:sz w:val="16"/>
                                <w:szCs w:val="16"/>
                              </w:rPr>
                              <w:t xml:space="preserve"> </w:t>
                            </w:r>
                            <w:r w:rsidR="00255633" w:rsidRPr="00255633">
                              <w:rPr>
                                <w:rFonts w:ascii="Calibri" w:eastAsia="Calibri" w:hAnsi="Calibri" w:cs="Calibri"/>
                                <w:sz w:val="16"/>
                                <w:szCs w:val="16"/>
                              </w:rPr>
                              <w:t>Following Trust</w:t>
                            </w:r>
                            <w:r w:rsidR="00255633">
                              <w:rPr>
                                <w:rFonts w:ascii="Calibri" w:eastAsia="Calibri" w:hAnsi="Calibri" w:cs="Calibri"/>
                                <w:sz w:val="16"/>
                                <w:szCs w:val="16"/>
                              </w:rPr>
                              <w:t xml:space="preserve"> update</w:t>
                            </w:r>
                          </w:p>
                        </w:txbxContent>
                      </wps:txbx>
                      <wps:bodyPr horzOverflow="overflow" vert="horz" lIns="0" tIns="0" rIns="0" bIns="0" rtlCol="0">
                        <a:noAutofit/>
                      </wps:bodyPr>
                    </wps:wsp>
                    <wps:wsp>
                      <wps:cNvPr id="32851" name="Rectangle 32851"/>
                      <wps:cNvSpPr/>
                      <wps:spPr>
                        <a:xfrm>
                          <a:off x="6179199" y="1100582"/>
                          <a:ext cx="42143" cy="189937"/>
                        </a:xfrm>
                        <a:prstGeom prst="rect">
                          <a:avLst/>
                        </a:prstGeom>
                        <a:ln>
                          <a:noFill/>
                        </a:ln>
                      </wps:spPr>
                      <wps:txbx>
                        <w:txbxContent>
                          <w:p w14:paraId="30F833FD"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850" name="Rectangle 32850"/>
                      <wps:cNvSpPr/>
                      <wps:spPr>
                        <a:xfrm>
                          <a:off x="6147511" y="1100582"/>
                          <a:ext cx="42144" cy="189937"/>
                        </a:xfrm>
                        <a:prstGeom prst="rect">
                          <a:avLst/>
                        </a:prstGeom>
                        <a:ln>
                          <a:noFill/>
                        </a:ln>
                      </wps:spPr>
                      <wps:txbx>
                        <w:txbxContent>
                          <w:p w14:paraId="3F6D4374"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361" name="Shape 34361"/>
                      <wps:cNvSpPr/>
                      <wps:spPr>
                        <a:xfrm>
                          <a:off x="0"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62" name="Shape 34362"/>
                      <wps:cNvSpPr/>
                      <wps:spPr>
                        <a:xfrm>
                          <a:off x="6096" y="1038099"/>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63" name="Shape 34363"/>
                      <wps:cNvSpPr/>
                      <wps:spPr>
                        <a:xfrm>
                          <a:off x="1624914"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64" name="Shape 34364"/>
                      <wps:cNvSpPr/>
                      <wps:spPr>
                        <a:xfrm>
                          <a:off x="1624914"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65" name="Shape 34365"/>
                      <wps:cNvSpPr/>
                      <wps:spPr>
                        <a:xfrm>
                          <a:off x="1631010" y="1038099"/>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66" name="Shape 34366"/>
                      <wps:cNvSpPr/>
                      <wps:spPr>
                        <a:xfrm>
                          <a:off x="2635326"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67" name="Shape 34367"/>
                      <wps:cNvSpPr/>
                      <wps:spPr>
                        <a:xfrm>
                          <a:off x="2641422" y="1038099"/>
                          <a:ext cx="868985" cy="9144"/>
                        </a:xfrm>
                        <a:custGeom>
                          <a:avLst/>
                          <a:gdLst/>
                          <a:ahLst/>
                          <a:cxnLst/>
                          <a:rect l="0" t="0" r="0" b="0"/>
                          <a:pathLst>
                            <a:path w="868985" h="9144">
                              <a:moveTo>
                                <a:pt x="0" y="0"/>
                              </a:moveTo>
                              <a:lnTo>
                                <a:pt x="868985" y="0"/>
                              </a:lnTo>
                              <a:lnTo>
                                <a:pt x="8689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68" name="Shape 34368"/>
                      <wps:cNvSpPr/>
                      <wps:spPr>
                        <a:xfrm>
                          <a:off x="3510356"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69" name="Shape 34369"/>
                      <wps:cNvSpPr/>
                      <wps:spPr>
                        <a:xfrm>
                          <a:off x="3510356"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70" name="Shape 34370"/>
                      <wps:cNvSpPr/>
                      <wps:spPr>
                        <a:xfrm>
                          <a:off x="3516453" y="1038099"/>
                          <a:ext cx="856793" cy="9144"/>
                        </a:xfrm>
                        <a:custGeom>
                          <a:avLst/>
                          <a:gdLst/>
                          <a:ahLst/>
                          <a:cxnLst/>
                          <a:rect l="0" t="0" r="0" b="0"/>
                          <a:pathLst>
                            <a:path w="856793" h="9144">
                              <a:moveTo>
                                <a:pt x="0" y="0"/>
                              </a:moveTo>
                              <a:lnTo>
                                <a:pt x="856793" y="0"/>
                              </a:lnTo>
                              <a:lnTo>
                                <a:pt x="8567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71" name="Shape 34371"/>
                      <wps:cNvSpPr/>
                      <wps:spPr>
                        <a:xfrm>
                          <a:off x="4373322"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72" name="Shape 34372"/>
                      <wps:cNvSpPr/>
                      <wps:spPr>
                        <a:xfrm>
                          <a:off x="4373322"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73" name="Shape 34373"/>
                      <wps:cNvSpPr/>
                      <wps:spPr>
                        <a:xfrm>
                          <a:off x="4379417" y="1038099"/>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74" name="Shape 34374"/>
                      <wps:cNvSpPr/>
                      <wps:spPr>
                        <a:xfrm>
                          <a:off x="5222190"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75" name="Shape 34375"/>
                      <wps:cNvSpPr/>
                      <wps:spPr>
                        <a:xfrm>
                          <a:off x="5222190"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76" name="Shape 34376"/>
                      <wps:cNvSpPr/>
                      <wps:spPr>
                        <a:xfrm>
                          <a:off x="5228285" y="1038099"/>
                          <a:ext cx="971093" cy="9144"/>
                        </a:xfrm>
                        <a:custGeom>
                          <a:avLst/>
                          <a:gdLst/>
                          <a:ahLst/>
                          <a:cxnLst/>
                          <a:rect l="0" t="0" r="0" b="0"/>
                          <a:pathLst>
                            <a:path w="971093" h="9144">
                              <a:moveTo>
                                <a:pt x="0" y="0"/>
                              </a:moveTo>
                              <a:lnTo>
                                <a:pt x="971093" y="0"/>
                              </a:lnTo>
                              <a:lnTo>
                                <a:pt x="9710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77" name="Shape 34377"/>
                      <wps:cNvSpPr/>
                      <wps:spPr>
                        <a:xfrm>
                          <a:off x="6199328"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78" name="Shape 34378"/>
                      <wps:cNvSpPr/>
                      <wps:spPr>
                        <a:xfrm>
                          <a:off x="0"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79" name="Shape 34379"/>
                      <wps:cNvSpPr/>
                      <wps:spPr>
                        <a:xfrm>
                          <a:off x="1624914"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80" name="Shape 34380"/>
                      <wps:cNvSpPr/>
                      <wps:spPr>
                        <a:xfrm>
                          <a:off x="2635326"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81" name="Shape 34381"/>
                      <wps:cNvSpPr/>
                      <wps:spPr>
                        <a:xfrm>
                          <a:off x="3510356"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82" name="Shape 34382"/>
                      <wps:cNvSpPr/>
                      <wps:spPr>
                        <a:xfrm>
                          <a:off x="4373322"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83" name="Shape 34383"/>
                      <wps:cNvSpPr/>
                      <wps:spPr>
                        <a:xfrm>
                          <a:off x="5222190"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84" name="Shape 34384"/>
                      <wps:cNvSpPr/>
                      <wps:spPr>
                        <a:xfrm>
                          <a:off x="6199328"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0" name="Rectangle 32840"/>
                      <wps:cNvSpPr/>
                      <wps:spPr>
                        <a:xfrm>
                          <a:off x="71628" y="1320038"/>
                          <a:ext cx="1087345" cy="189937"/>
                        </a:xfrm>
                        <a:prstGeom prst="rect">
                          <a:avLst/>
                        </a:prstGeom>
                        <a:ln>
                          <a:noFill/>
                        </a:ln>
                      </wps:spPr>
                      <wps:txbx>
                        <w:txbxContent>
                          <w:p w14:paraId="659DDF73" w14:textId="77777777" w:rsidR="00E76109" w:rsidRDefault="00000000">
                            <w:pPr>
                              <w:spacing w:after="160" w:line="259" w:lineRule="auto"/>
                              <w:ind w:left="0" w:firstLine="0"/>
                              <w:jc w:val="left"/>
                            </w:pPr>
                            <w:r>
                              <w:rPr>
                                <w:rFonts w:ascii="Calibri" w:eastAsia="Calibri" w:hAnsi="Calibri" w:cs="Calibri"/>
                              </w:rPr>
                              <w:t xml:space="preserve">Policy Owner: </w:t>
                            </w:r>
                          </w:p>
                        </w:txbxContent>
                      </wps:txbx>
                      <wps:bodyPr horzOverflow="overflow" vert="horz" lIns="0" tIns="0" rIns="0" bIns="0" rtlCol="0">
                        <a:noAutofit/>
                      </wps:bodyPr>
                    </wps:wsp>
                    <wps:wsp>
                      <wps:cNvPr id="32841" name="Rectangle 32841"/>
                      <wps:cNvSpPr/>
                      <wps:spPr>
                        <a:xfrm>
                          <a:off x="888441" y="1320038"/>
                          <a:ext cx="42144" cy="189937"/>
                        </a:xfrm>
                        <a:prstGeom prst="rect">
                          <a:avLst/>
                        </a:prstGeom>
                        <a:ln>
                          <a:noFill/>
                        </a:ln>
                      </wps:spPr>
                      <wps:txbx>
                        <w:txbxContent>
                          <w:p w14:paraId="2676382A"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853" name="Rectangle 32853"/>
                      <wps:cNvSpPr/>
                      <wps:spPr>
                        <a:xfrm>
                          <a:off x="2622757" y="1320038"/>
                          <a:ext cx="408943" cy="189937"/>
                        </a:xfrm>
                        <a:prstGeom prst="rect">
                          <a:avLst/>
                        </a:prstGeom>
                        <a:ln>
                          <a:noFill/>
                        </a:ln>
                      </wps:spPr>
                      <wps:txbx>
                        <w:txbxContent>
                          <w:p w14:paraId="06BEE706" w14:textId="77777777" w:rsidR="00E76109" w:rsidRDefault="00000000">
                            <w:pPr>
                              <w:spacing w:after="160" w:line="259" w:lineRule="auto"/>
                              <w:ind w:left="0" w:firstLine="0"/>
                              <w:jc w:val="left"/>
                            </w:pPr>
                            <w:r>
                              <w:rPr>
                                <w:rFonts w:ascii="Calibri" w:eastAsia="Calibri" w:hAnsi="Calibri" w:cs="Calibri"/>
                              </w:rPr>
                              <w:t xml:space="preserve">/Mrs </w:t>
                            </w:r>
                          </w:p>
                        </w:txbxContent>
                      </wps:txbx>
                      <wps:bodyPr horzOverflow="overflow" vert="horz" lIns="0" tIns="0" rIns="0" bIns="0" rtlCol="0">
                        <a:noAutofit/>
                      </wps:bodyPr>
                    </wps:wsp>
                    <wps:wsp>
                      <wps:cNvPr id="32852" name="Rectangle 32852"/>
                      <wps:cNvSpPr/>
                      <wps:spPr>
                        <a:xfrm>
                          <a:off x="1696542" y="1320038"/>
                          <a:ext cx="1231865" cy="189937"/>
                        </a:xfrm>
                        <a:prstGeom prst="rect">
                          <a:avLst/>
                        </a:prstGeom>
                        <a:ln>
                          <a:noFill/>
                        </a:ln>
                      </wps:spPr>
                      <wps:txbx>
                        <w:txbxContent>
                          <w:p w14:paraId="06D98E20" w14:textId="77777777" w:rsidR="00E76109" w:rsidRDefault="00000000">
                            <w:pPr>
                              <w:spacing w:after="160" w:line="259" w:lineRule="auto"/>
                              <w:ind w:left="0" w:firstLine="0"/>
                              <w:jc w:val="left"/>
                            </w:pPr>
                            <w:r>
                              <w:rPr>
                                <w:rFonts w:ascii="Calibri" w:eastAsia="Calibri" w:hAnsi="Calibri" w:cs="Calibri"/>
                              </w:rPr>
                              <w:t>Inclusion Leader</w:t>
                            </w:r>
                          </w:p>
                        </w:txbxContent>
                      </wps:txbx>
                      <wps:bodyPr horzOverflow="overflow" vert="horz" lIns="0" tIns="0" rIns="0" bIns="0" rtlCol="0">
                        <a:noAutofit/>
                      </wps:bodyPr>
                    </wps:wsp>
                    <wps:wsp>
                      <wps:cNvPr id="32854" name="Rectangle 32854"/>
                      <wps:cNvSpPr/>
                      <wps:spPr>
                        <a:xfrm>
                          <a:off x="2931236" y="1320038"/>
                          <a:ext cx="930332" cy="189937"/>
                        </a:xfrm>
                        <a:prstGeom prst="rect">
                          <a:avLst/>
                        </a:prstGeom>
                        <a:ln>
                          <a:noFill/>
                        </a:ln>
                      </wps:spPr>
                      <wps:txbx>
                        <w:txbxContent>
                          <w:p w14:paraId="788DA7E4" w14:textId="77777777" w:rsidR="00E76109" w:rsidRDefault="00000000">
                            <w:pPr>
                              <w:spacing w:after="160" w:line="259" w:lineRule="auto"/>
                              <w:ind w:left="0" w:firstLine="0"/>
                              <w:jc w:val="left"/>
                            </w:pPr>
                            <w:r>
                              <w:rPr>
                                <w:rFonts w:ascii="Calibri" w:eastAsia="Calibri" w:hAnsi="Calibri" w:cs="Calibri"/>
                              </w:rPr>
                              <w:t>Jessica Talks</w:t>
                            </w:r>
                          </w:p>
                        </w:txbxContent>
                      </wps:txbx>
                      <wps:bodyPr horzOverflow="overflow" vert="horz" lIns="0" tIns="0" rIns="0" bIns="0" rtlCol="0">
                        <a:noAutofit/>
                      </wps:bodyPr>
                    </wps:wsp>
                    <wps:wsp>
                      <wps:cNvPr id="32855" name="Rectangle 32855"/>
                      <wps:cNvSpPr/>
                      <wps:spPr>
                        <a:xfrm>
                          <a:off x="3629229" y="1320038"/>
                          <a:ext cx="42143" cy="189937"/>
                        </a:xfrm>
                        <a:prstGeom prst="rect">
                          <a:avLst/>
                        </a:prstGeom>
                        <a:ln>
                          <a:noFill/>
                        </a:ln>
                      </wps:spPr>
                      <wps:txbx>
                        <w:txbxContent>
                          <w:p w14:paraId="509FBC72"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385" name="Shape 34385"/>
                      <wps:cNvSpPr/>
                      <wps:spPr>
                        <a:xfrm>
                          <a:off x="0" y="1259078"/>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86" name="Shape 34386"/>
                      <wps:cNvSpPr/>
                      <wps:spPr>
                        <a:xfrm>
                          <a:off x="6096" y="1259079"/>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87" name="Shape 34387"/>
                      <wps:cNvSpPr/>
                      <wps:spPr>
                        <a:xfrm>
                          <a:off x="1624914" y="1259078"/>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88" name="Shape 34388"/>
                      <wps:cNvSpPr/>
                      <wps:spPr>
                        <a:xfrm>
                          <a:off x="1631010" y="1259079"/>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89" name="Shape 34389"/>
                      <wps:cNvSpPr/>
                      <wps:spPr>
                        <a:xfrm>
                          <a:off x="2635326"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0" name="Shape 34390"/>
                      <wps:cNvSpPr/>
                      <wps:spPr>
                        <a:xfrm>
                          <a:off x="2641422" y="1259079"/>
                          <a:ext cx="868985" cy="9144"/>
                        </a:xfrm>
                        <a:custGeom>
                          <a:avLst/>
                          <a:gdLst/>
                          <a:ahLst/>
                          <a:cxnLst/>
                          <a:rect l="0" t="0" r="0" b="0"/>
                          <a:pathLst>
                            <a:path w="868985" h="9144">
                              <a:moveTo>
                                <a:pt x="0" y="0"/>
                              </a:moveTo>
                              <a:lnTo>
                                <a:pt x="868985" y="0"/>
                              </a:lnTo>
                              <a:lnTo>
                                <a:pt x="8689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1" name="Shape 34391"/>
                      <wps:cNvSpPr/>
                      <wps:spPr>
                        <a:xfrm>
                          <a:off x="3510356"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2" name="Shape 34392"/>
                      <wps:cNvSpPr/>
                      <wps:spPr>
                        <a:xfrm>
                          <a:off x="3516453" y="1259079"/>
                          <a:ext cx="856793" cy="9144"/>
                        </a:xfrm>
                        <a:custGeom>
                          <a:avLst/>
                          <a:gdLst/>
                          <a:ahLst/>
                          <a:cxnLst/>
                          <a:rect l="0" t="0" r="0" b="0"/>
                          <a:pathLst>
                            <a:path w="856793" h="9144">
                              <a:moveTo>
                                <a:pt x="0" y="0"/>
                              </a:moveTo>
                              <a:lnTo>
                                <a:pt x="856793" y="0"/>
                              </a:lnTo>
                              <a:lnTo>
                                <a:pt x="8567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3" name="Shape 34393"/>
                      <wps:cNvSpPr/>
                      <wps:spPr>
                        <a:xfrm>
                          <a:off x="4373322"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4" name="Shape 34394"/>
                      <wps:cNvSpPr/>
                      <wps:spPr>
                        <a:xfrm>
                          <a:off x="4379417" y="1259079"/>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5" name="Shape 34395"/>
                      <wps:cNvSpPr/>
                      <wps:spPr>
                        <a:xfrm>
                          <a:off x="5222190"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6" name="Shape 34396"/>
                      <wps:cNvSpPr/>
                      <wps:spPr>
                        <a:xfrm>
                          <a:off x="5228285" y="1259079"/>
                          <a:ext cx="971093" cy="9144"/>
                        </a:xfrm>
                        <a:custGeom>
                          <a:avLst/>
                          <a:gdLst/>
                          <a:ahLst/>
                          <a:cxnLst/>
                          <a:rect l="0" t="0" r="0" b="0"/>
                          <a:pathLst>
                            <a:path w="971093" h="9144">
                              <a:moveTo>
                                <a:pt x="0" y="0"/>
                              </a:moveTo>
                              <a:lnTo>
                                <a:pt x="971093" y="0"/>
                              </a:lnTo>
                              <a:lnTo>
                                <a:pt x="9710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7" name="Shape 34397"/>
                      <wps:cNvSpPr/>
                      <wps:spPr>
                        <a:xfrm>
                          <a:off x="6199328" y="1259078"/>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8" name="Shape 34398"/>
                      <wps:cNvSpPr/>
                      <wps:spPr>
                        <a:xfrm>
                          <a:off x="0" y="1294130"/>
                          <a:ext cx="9144" cy="184404"/>
                        </a:xfrm>
                        <a:custGeom>
                          <a:avLst/>
                          <a:gdLst/>
                          <a:ahLst/>
                          <a:cxnLst/>
                          <a:rect l="0" t="0" r="0" b="0"/>
                          <a:pathLst>
                            <a:path w="9144" h="184404">
                              <a:moveTo>
                                <a:pt x="0" y="0"/>
                              </a:moveTo>
                              <a:lnTo>
                                <a:pt x="9144" y="0"/>
                              </a:lnTo>
                              <a:lnTo>
                                <a:pt x="9144" y="184404"/>
                              </a:lnTo>
                              <a:lnTo>
                                <a:pt x="0" y="1844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9" name="Shape 34399"/>
                      <wps:cNvSpPr/>
                      <wps:spPr>
                        <a:xfrm>
                          <a:off x="1624914" y="1294130"/>
                          <a:ext cx="9144" cy="184404"/>
                        </a:xfrm>
                        <a:custGeom>
                          <a:avLst/>
                          <a:gdLst/>
                          <a:ahLst/>
                          <a:cxnLst/>
                          <a:rect l="0" t="0" r="0" b="0"/>
                          <a:pathLst>
                            <a:path w="9144" h="184404">
                              <a:moveTo>
                                <a:pt x="0" y="0"/>
                              </a:moveTo>
                              <a:lnTo>
                                <a:pt x="9144" y="0"/>
                              </a:lnTo>
                              <a:lnTo>
                                <a:pt x="9144" y="184404"/>
                              </a:lnTo>
                              <a:lnTo>
                                <a:pt x="0" y="1844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00" name="Shape 34400"/>
                      <wps:cNvSpPr/>
                      <wps:spPr>
                        <a:xfrm>
                          <a:off x="6199328" y="1294130"/>
                          <a:ext cx="9144" cy="184404"/>
                        </a:xfrm>
                        <a:custGeom>
                          <a:avLst/>
                          <a:gdLst/>
                          <a:ahLst/>
                          <a:cxnLst/>
                          <a:rect l="0" t="0" r="0" b="0"/>
                          <a:pathLst>
                            <a:path w="9144" h="184404">
                              <a:moveTo>
                                <a:pt x="0" y="0"/>
                              </a:moveTo>
                              <a:lnTo>
                                <a:pt x="9144" y="0"/>
                              </a:lnTo>
                              <a:lnTo>
                                <a:pt x="9144" y="184404"/>
                              </a:lnTo>
                              <a:lnTo>
                                <a:pt x="0" y="1844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01" name="Shape 34401"/>
                      <wps:cNvSpPr/>
                      <wps:spPr>
                        <a:xfrm>
                          <a:off x="0" y="1478535"/>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02" name="Shape 34402"/>
                      <wps:cNvSpPr/>
                      <wps:spPr>
                        <a:xfrm>
                          <a:off x="6096" y="1478535"/>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03" name="Shape 34403"/>
                      <wps:cNvSpPr/>
                      <wps:spPr>
                        <a:xfrm>
                          <a:off x="1624914" y="1478535"/>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04" name="Shape 34404"/>
                      <wps:cNvSpPr/>
                      <wps:spPr>
                        <a:xfrm>
                          <a:off x="1631010" y="1478535"/>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05" name="Shape 34405"/>
                      <wps:cNvSpPr/>
                      <wps:spPr>
                        <a:xfrm>
                          <a:off x="2635326"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06" name="Shape 34406"/>
                      <wps:cNvSpPr/>
                      <wps:spPr>
                        <a:xfrm>
                          <a:off x="2635326"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07" name="Shape 34407"/>
                      <wps:cNvSpPr/>
                      <wps:spPr>
                        <a:xfrm>
                          <a:off x="2641422" y="1478535"/>
                          <a:ext cx="423977" cy="9144"/>
                        </a:xfrm>
                        <a:custGeom>
                          <a:avLst/>
                          <a:gdLst/>
                          <a:ahLst/>
                          <a:cxnLst/>
                          <a:rect l="0" t="0" r="0" b="0"/>
                          <a:pathLst>
                            <a:path w="423977" h="9144">
                              <a:moveTo>
                                <a:pt x="0" y="0"/>
                              </a:moveTo>
                              <a:lnTo>
                                <a:pt x="423977" y="0"/>
                              </a:lnTo>
                              <a:lnTo>
                                <a:pt x="4239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08" name="Shape 34408"/>
                      <wps:cNvSpPr/>
                      <wps:spPr>
                        <a:xfrm>
                          <a:off x="3065348"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09" name="Shape 34409"/>
                      <wps:cNvSpPr/>
                      <wps:spPr>
                        <a:xfrm>
                          <a:off x="3065348"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10" name="Shape 34410"/>
                      <wps:cNvSpPr/>
                      <wps:spPr>
                        <a:xfrm>
                          <a:off x="3071444" y="1478535"/>
                          <a:ext cx="1056132" cy="9144"/>
                        </a:xfrm>
                        <a:custGeom>
                          <a:avLst/>
                          <a:gdLst/>
                          <a:ahLst/>
                          <a:cxnLst/>
                          <a:rect l="0" t="0" r="0" b="0"/>
                          <a:pathLst>
                            <a:path w="1056132" h="9144">
                              <a:moveTo>
                                <a:pt x="0" y="0"/>
                              </a:moveTo>
                              <a:lnTo>
                                <a:pt x="1056132" y="0"/>
                              </a:lnTo>
                              <a:lnTo>
                                <a:pt x="10561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11" name="Shape 34411"/>
                      <wps:cNvSpPr/>
                      <wps:spPr>
                        <a:xfrm>
                          <a:off x="4127576"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12" name="Shape 34412"/>
                      <wps:cNvSpPr/>
                      <wps:spPr>
                        <a:xfrm>
                          <a:off x="4127576"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13" name="Shape 34413"/>
                      <wps:cNvSpPr/>
                      <wps:spPr>
                        <a:xfrm>
                          <a:off x="4133672" y="1478535"/>
                          <a:ext cx="436169" cy="9144"/>
                        </a:xfrm>
                        <a:custGeom>
                          <a:avLst/>
                          <a:gdLst/>
                          <a:ahLst/>
                          <a:cxnLst/>
                          <a:rect l="0" t="0" r="0" b="0"/>
                          <a:pathLst>
                            <a:path w="436169" h="9144">
                              <a:moveTo>
                                <a:pt x="0" y="0"/>
                              </a:moveTo>
                              <a:lnTo>
                                <a:pt x="436169" y="0"/>
                              </a:lnTo>
                              <a:lnTo>
                                <a:pt x="4361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14" name="Shape 34414"/>
                      <wps:cNvSpPr/>
                      <wps:spPr>
                        <a:xfrm>
                          <a:off x="4569917"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15" name="Shape 34415"/>
                      <wps:cNvSpPr/>
                      <wps:spPr>
                        <a:xfrm>
                          <a:off x="4569917"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16" name="Shape 34416"/>
                      <wps:cNvSpPr/>
                      <wps:spPr>
                        <a:xfrm>
                          <a:off x="4576014" y="1478535"/>
                          <a:ext cx="1046988" cy="9144"/>
                        </a:xfrm>
                        <a:custGeom>
                          <a:avLst/>
                          <a:gdLst/>
                          <a:ahLst/>
                          <a:cxnLst/>
                          <a:rect l="0" t="0" r="0" b="0"/>
                          <a:pathLst>
                            <a:path w="1046988" h="9144">
                              <a:moveTo>
                                <a:pt x="0" y="0"/>
                              </a:moveTo>
                              <a:lnTo>
                                <a:pt x="1046988" y="0"/>
                              </a:lnTo>
                              <a:lnTo>
                                <a:pt x="10469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17" name="Shape 34417"/>
                      <wps:cNvSpPr/>
                      <wps:spPr>
                        <a:xfrm>
                          <a:off x="5623002"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18" name="Shape 34418"/>
                      <wps:cNvSpPr/>
                      <wps:spPr>
                        <a:xfrm>
                          <a:off x="5623002"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19" name="Shape 34419"/>
                      <wps:cNvSpPr/>
                      <wps:spPr>
                        <a:xfrm>
                          <a:off x="5629097" y="1478535"/>
                          <a:ext cx="570281" cy="9144"/>
                        </a:xfrm>
                        <a:custGeom>
                          <a:avLst/>
                          <a:gdLst/>
                          <a:ahLst/>
                          <a:cxnLst/>
                          <a:rect l="0" t="0" r="0" b="0"/>
                          <a:pathLst>
                            <a:path w="570281" h="9144">
                              <a:moveTo>
                                <a:pt x="0" y="0"/>
                              </a:moveTo>
                              <a:lnTo>
                                <a:pt x="570281" y="0"/>
                              </a:lnTo>
                              <a:lnTo>
                                <a:pt x="57028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20" name="Shape 34420"/>
                      <wps:cNvSpPr/>
                      <wps:spPr>
                        <a:xfrm>
                          <a:off x="6199328" y="1478535"/>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2824" name="Picture 32824"/>
                        <pic:cNvPicPr/>
                      </pic:nvPicPr>
                      <pic:blipFill>
                        <a:blip r:embed="rId1"/>
                        <a:stretch>
                          <a:fillRect/>
                        </a:stretch>
                      </pic:blipFill>
                      <pic:spPr>
                        <a:xfrm>
                          <a:off x="3759" y="215901"/>
                          <a:ext cx="1057656" cy="822960"/>
                        </a:xfrm>
                        <a:prstGeom prst="rect">
                          <a:avLst/>
                        </a:prstGeom>
                      </pic:spPr>
                    </pic:pic>
                  </wpg:wgp>
                </a:graphicData>
              </a:graphic>
              <wp14:sizeRelH relativeFrom="margin">
                <wp14:pctWidth>0</wp14:pctWidth>
              </wp14:sizeRelH>
            </wp:anchor>
          </w:drawing>
        </mc:Choice>
        <mc:Fallback>
          <w:pict>
            <v:group w14:anchorId="79625A16" id="Group 32752" o:spid="_x0000_s1130" style="position:absolute;left:0;text-align:left;margin-left:69.75pt;margin-top:28.5pt;width:530.85pt;height:119.2pt;z-index:251659264;mso-position-horizontal-relative:page;mso-position-vertical-relative:page;mso-width-relative:margin" coordsize="67414,15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">
              <v:rect id="Rectangle 32825" o:spid="_x0000_s1131" style="position:absolute;left:716;top:51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" filled="f" stroked="f">
                <v:textbox inset="0,0,0,0">
                  <w:txbxContent>
                    <w:p w14:paraId="51CA0DD4" w14:textId="77777777" w:rsidR="00E76109" w:rsidRDefault="00000000">
                      <w:pPr>
                        <w:spacing w:after="160" w:line="259" w:lineRule="auto"/>
                        <w:ind w:left="0" w:firstLine="0"/>
                        <w:jc w:val="left"/>
                      </w:pPr>
                      <w:r>
                        <w:rPr>
                          <w:sz w:val="20"/>
                        </w:rPr>
                        <w:t xml:space="preserve"> </w:t>
                      </w:r>
                    </w:p>
                  </w:txbxContent>
                </v:textbox>
              </v:rect>
              <v:rect id="Rectangle 32826" o:spid="_x0000_s1132" style="position:absolute;left:1066;top:516;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" filled="f" stroked="f">
                <v:textbox inset="0,0,0,0">
                  <w:txbxContent>
                    <w:p w14:paraId="2FF1BFC9" w14:textId="77777777" w:rsidR="00E76109" w:rsidRDefault="00000000">
                      <w:pPr>
                        <w:spacing w:after="160" w:line="259" w:lineRule="auto"/>
                        <w:ind w:left="0" w:firstLine="0"/>
                        <w:jc w:val="left"/>
                      </w:pPr>
                      <w:r>
                        <w:rPr>
                          <w:sz w:val="20"/>
                        </w:rPr>
                        <w:t xml:space="preserve"> </w:t>
                      </w:r>
                    </w:p>
                  </w:txbxContent>
                </v:textbox>
              </v:rect>
              <v:rect id="Rectangle 32827" o:spid="_x0000_s1133" style="position:absolute;left:5272;top:609;width:2576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" filled="f" stroked="f">
                <v:textbox inset="0,0,0,0">
                  <w:txbxContent>
                    <w:p w14:paraId="76444871" w14:textId="77777777" w:rsidR="00E76109" w:rsidRDefault="00000000">
                      <w:pPr>
                        <w:spacing w:after="160" w:line="259" w:lineRule="auto"/>
                        <w:ind w:left="0" w:firstLine="0"/>
                        <w:jc w:val="left"/>
                      </w:pPr>
                      <w:r>
                        <w:rPr>
                          <w:rFonts w:ascii="Calibri" w:eastAsia="Calibri" w:hAnsi="Calibri" w:cs="Calibri"/>
                        </w:rPr>
                        <w:t xml:space="preserve">Staffordshire University Academy </w:t>
                      </w:r>
                    </w:p>
                  </w:txbxContent>
                </v:textbox>
              </v:rect>
              <v:rect id="Rectangle 32829" o:spid="_x0000_s1134" style="position:absolute;left:11475;top:2453;width:431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" filled="f" stroked="f">
                <v:textbox inset="0,0,0,0">
                  <w:txbxContent>
                    <w:p w14:paraId="61ADFBF2" w14:textId="77777777" w:rsidR="00E76109" w:rsidRDefault="00000000">
                      <w:pPr>
                        <w:spacing w:after="160" w:line="259" w:lineRule="auto"/>
                        <w:ind w:left="0" w:firstLine="0"/>
                        <w:jc w:val="left"/>
                      </w:pPr>
                      <w:r>
                        <w:rPr>
                          <w:rFonts w:ascii="Calibri" w:eastAsia="Calibri" w:hAnsi="Calibri" w:cs="Calibri"/>
                        </w:rPr>
                        <w:t xml:space="preserve">Trust </w:t>
                      </w:r>
                    </w:p>
                  </w:txbxContent>
                </v:textbox>
              </v:rect>
              <v:rect id="Rectangle 32830" o:spid="_x0000_s1135" style="position:absolute;left:14709;top:245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" filled="f" stroked="f">
                <v:textbox inset="0,0,0,0">
                  <w:txbxContent>
                    <w:p w14:paraId="33B3462F"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rect id="Rectangle 32828" o:spid="_x0000_s1136" style="position:absolute;left:31308;top:704;width:3610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" filled="f" stroked="f">
                <v:textbox inset="0,0,0,0">
                  <w:txbxContent>
                    <w:p w14:paraId="126C8447" w14:textId="77777777" w:rsidR="00E76109" w:rsidRDefault="00000000">
                      <w:pPr>
                        <w:spacing w:after="160" w:line="259" w:lineRule="auto"/>
                        <w:ind w:left="0" w:firstLine="0"/>
                        <w:jc w:val="left"/>
                      </w:pPr>
                      <w:r>
                        <w:rPr>
                          <w:rFonts w:ascii="Calibri" w:eastAsia="Calibri" w:hAnsi="Calibri" w:cs="Calibri"/>
                          <w:b/>
                          <w:sz w:val="28"/>
                        </w:rPr>
                        <w:t xml:space="preserve">SEAC Disability Equality Scheme and </w:t>
                      </w:r>
                    </w:p>
                  </w:txbxContent>
                </v:textbox>
              </v:rect>
              <v:rect id="Rectangle 32831" o:spid="_x0000_s1137" style="position:absolute;left:36292;top:3051;width:16830;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" filled="f" stroked="f">
                <v:textbox inset="0,0,0,0">
                  <w:txbxContent>
                    <w:p w14:paraId="7A2EE738" w14:textId="77777777" w:rsidR="00E76109" w:rsidRDefault="00000000">
                      <w:pPr>
                        <w:spacing w:after="160" w:line="259" w:lineRule="auto"/>
                        <w:ind w:left="0" w:firstLine="0"/>
                        <w:jc w:val="left"/>
                      </w:pPr>
                      <w:r>
                        <w:rPr>
                          <w:rFonts w:ascii="Calibri" w:eastAsia="Calibri" w:hAnsi="Calibri" w:cs="Calibri"/>
                          <w:b/>
                          <w:sz w:val="28"/>
                        </w:rPr>
                        <w:t>Accessibility Plan</w:t>
                      </w:r>
                    </w:p>
                  </w:txbxContent>
                </v:textbox>
              </v:rect>
              <v:rect id="Rectangle 32832" o:spid="_x0000_s1138" style="position:absolute;left:48960;top:333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" filled="f" stroked="f">
                <v:textbox inset="0,0,0,0">
                  <w:txbxContent>
                    <w:p w14:paraId="0493DCD6"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rect id="Rectangle 32833" o:spid="_x0000_s1139" style="position:absolute;left:49265;top:333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" filled="f" stroked="f">
                <v:textbox inset="0,0,0,0">
                  <w:txbxContent>
                    <w:p w14:paraId="07AFA546"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rect id="Rectangle 32836" o:spid="_x0000_s1140" style="position:absolute;left:56124;top:5303;width:56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" filled="f" stroked="f">
                <v:textbox inset="0,0,0,0">
                  <w:txbxContent>
                    <w:p w14:paraId="36138055" w14:textId="77777777" w:rsidR="00E76109" w:rsidRDefault="00000000">
                      <w:pPr>
                        <w:spacing w:after="160" w:line="259" w:lineRule="auto"/>
                        <w:ind w:left="0" w:firstLine="0"/>
                        <w:jc w:val="left"/>
                      </w:pPr>
                      <w:r>
                        <w:rPr>
                          <w:rFonts w:ascii="Calibri" w:eastAsia="Calibri" w:hAnsi="Calibri" w:cs="Calibri"/>
                        </w:rPr>
                        <w:t>)</w:t>
                      </w:r>
                    </w:p>
                  </w:txbxContent>
                </v:textbox>
              </v:rect>
              <v:rect id="Rectangle 32835" o:spid="_x0000_s1141" style="position:absolute;left:31733;top:5303;width:3244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" filled="f" stroked="f">
                <v:textbox inset="0,0,0,0">
                  <w:txbxContent>
                    <w:p w14:paraId="17CA0213" w14:textId="77777777" w:rsidR="00E76109" w:rsidRDefault="00000000">
                      <w:pPr>
                        <w:spacing w:after="160" w:line="259" w:lineRule="auto"/>
                        <w:ind w:left="0" w:firstLine="0"/>
                        <w:jc w:val="left"/>
                      </w:pPr>
                      <w:r>
                        <w:rPr>
                          <w:rFonts w:ascii="Calibri" w:eastAsia="Calibri" w:hAnsi="Calibri" w:cs="Calibri"/>
                        </w:rPr>
                        <w:t>Adapted from SUAT Trust Policy Document</w:t>
                      </w:r>
                    </w:p>
                  </w:txbxContent>
                </v:textbox>
              </v:rect>
              <v:rect id="Rectangle 32834" o:spid="_x0000_s1142" style="position:absolute;left:31308;top:5303;width:56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" filled="f" stroked="f">
                <v:textbox inset="0,0,0,0">
                  <w:txbxContent>
                    <w:p w14:paraId="0EC3FBB9" w14:textId="77777777" w:rsidR="00E76109" w:rsidRDefault="00000000">
                      <w:pPr>
                        <w:spacing w:after="160" w:line="259" w:lineRule="auto"/>
                        <w:ind w:left="0" w:firstLine="0"/>
                        <w:jc w:val="left"/>
                      </w:pPr>
                      <w:r>
                        <w:rPr>
                          <w:rFonts w:ascii="Calibri" w:eastAsia="Calibri" w:hAnsi="Calibri" w:cs="Calibri"/>
                        </w:rPr>
                        <w:t>(</w:t>
                      </w:r>
                    </w:p>
                  </w:txbxContent>
                </v:textbox>
              </v:rect>
              <v:rect id="Rectangle 32837" o:spid="_x0000_s1143" style="position:absolute;left:56550;top:530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" filled="f" stroked="f">
                <v:textbox inset="0,0,0,0">
                  <w:txbxContent>
                    <w:p w14:paraId="063B582E"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shape id="Shape 34350" o:spid="_x0000_s1144" style="position:absolute;width:91;height:350;visibility:visible;mso-wrap-style:square;v-text-anchor:top" coordsize="914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" path="m,l9144,r,35052l,35052,,e" fillcolor="black" stroked="f" strokeweight="0">
                <v:stroke miterlimit="83231f" joinstyle="miter"/>
                <v:path arrowok="t" textboxrect="0,0,9144,35052"/>
              </v:shape>
              <v:shape id="Shape 34351" o:spid="_x0000_s1145"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" path="m,l9144,r,9144l,9144,,e" fillcolor="black" stroked="f" strokeweight="0">
                <v:stroke miterlimit="83231f" joinstyle="miter"/>
                <v:path arrowok="t" textboxrect="0,0,9144,9144"/>
              </v:shape>
              <v:shape id="Shape 34352" o:spid="_x0000_s1146" style="position:absolute;left:60;width:26292;height:91;visibility:visible;mso-wrap-style:square;v-text-anchor:top" coordsize="26291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" path="m,l2629154,r,9144l,9144,,e" fillcolor="black" stroked="f" strokeweight="0">
                <v:stroke miterlimit="83231f" joinstyle="miter"/>
                <v:path arrowok="t" textboxrect="0,0,2629154,9144"/>
              </v:shape>
              <v:shape id="Shape 34353" o:spid="_x0000_s1147" style="position:absolute;left:26353;top:60;width:91;height:290;visibility:visible;mso-wrap-style:square;v-text-anchor:top" coordsize="9144,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" path="m,l9144,r,28956l,28956,,e" fillcolor="black" stroked="f" strokeweight="0">
                <v:stroke miterlimit="83231f" joinstyle="miter"/>
                <v:path arrowok="t" textboxrect="0,0,9144,28956"/>
              </v:shape>
              <v:shape id="Shape 34354" o:spid="_x0000_s1148" style="position:absolute;left:2635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" path="m,l9144,r,9144l,9144,,e" fillcolor="black" stroked="f" strokeweight="0">
                <v:stroke miterlimit="83231f" joinstyle="miter"/>
                <v:path arrowok="t" textboxrect="0,0,9144,9144"/>
              </v:shape>
              <v:shape id="Shape 34355" o:spid="_x0000_s1149" style="position:absolute;left:26414;width:35579;height:91;visibility:visible;mso-wrap-style:square;v-text-anchor:top" coordsize="355790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" path="m,l3557905,r,9144l,9144,,e" fillcolor="black" stroked="f" strokeweight="0">
                <v:stroke miterlimit="83231f" joinstyle="miter"/>
                <v:path arrowok="t" textboxrect="0,0,3557905,9144"/>
              </v:shape>
              <v:shape id="Shape 34356" o:spid="_x0000_s1150" style="position:absolute;left:61993;width:91;height:350;visibility:visible;mso-wrap-style:square;v-text-anchor:top" coordsize="914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" path="m,l9144,r,35052l,35052,,e" fillcolor="black" stroked="f" strokeweight="0">
                <v:stroke miterlimit="83231f" joinstyle="miter"/>
                <v:path arrowok="t" textboxrect="0,0,9144,35052"/>
              </v:shape>
              <v:shape id="Shape 34357" o:spid="_x0000_s1151" style="position:absolute;left:6199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" path="m,l9144,r,9144l,9144,,e" fillcolor="black" stroked="f" strokeweight="0">
                <v:stroke miterlimit="83231f" joinstyle="miter"/>
                <v:path arrowok="t" textboxrect="0,0,9144,9144"/>
              </v:shape>
              <v:shape id="Shape 34358" o:spid="_x0000_s1152" style="position:absolute;top:350;width:91;height:10030;visibility:visible;mso-wrap-style:square;v-text-anchor:top" coordsize="9144,1003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" path="m,l9144,r,1003097l,1003097,,e" fillcolor="black" stroked="f" strokeweight="0">
                <v:stroke miterlimit="83231f" joinstyle="miter"/>
                <v:path arrowok="t" textboxrect="0,0,9144,1003097"/>
              </v:shape>
              <v:shape id="Shape 34359" o:spid="_x0000_s1153" style="position:absolute;left:26353;top:350;width:91;height:10030;visibility:visible;mso-wrap-style:square;v-text-anchor:top" coordsize="9144,1003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" path="m,l9144,r,1003097l,1003097,,e" fillcolor="black" stroked="f" strokeweight="0">
                <v:stroke miterlimit="83231f" joinstyle="miter"/>
                <v:path arrowok="t" textboxrect="0,0,9144,1003097"/>
              </v:shape>
              <v:shape id="Shape 34360" o:spid="_x0000_s1154" style="position:absolute;left:61993;top:350;width:91;height:10030;visibility:visible;mso-wrap-style:square;v-text-anchor:top" coordsize="9144,1003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" path="m,l9144,r,1003097l,1003097,,e" fillcolor="black" stroked="f" strokeweight="0">
                <v:stroke miterlimit="83231f" joinstyle="miter"/>
                <v:path arrowok="t" textboxrect="0,0,9144,1003097"/>
              </v:shape>
              <v:rect id="Rectangle 32838" o:spid="_x0000_s1155" style="position:absolute;left:716;top:11005;width:1055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" filled="f" stroked="f">
                <v:textbox inset="0,0,0,0">
                  <w:txbxContent>
                    <w:p w14:paraId="37DF0143" w14:textId="77777777" w:rsidR="00E76109" w:rsidRDefault="00000000">
                      <w:pPr>
                        <w:spacing w:after="160" w:line="259" w:lineRule="auto"/>
                        <w:ind w:left="0" w:firstLine="0"/>
                        <w:jc w:val="left"/>
                      </w:pPr>
                      <w:r>
                        <w:rPr>
                          <w:rFonts w:ascii="Calibri" w:eastAsia="Calibri" w:hAnsi="Calibri" w:cs="Calibri"/>
                        </w:rPr>
                        <w:t xml:space="preserve">Approved by: </w:t>
                      </w:r>
                    </w:p>
                  </w:txbxContent>
                </v:textbox>
              </v:rect>
              <v:rect id="Rectangle 32839" o:spid="_x0000_s1156" style="position:absolute;left:8640;top:11005;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" filled="f" stroked="f">
                <v:textbox inset="0,0,0,0">
                  <w:txbxContent>
                    <w:p w14:paraId="1A02C886"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rect id="Rectangle 32842" o:spid="_x0000_s1157" style="position:absolute;left:16965;top:11005;width:794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" filled="f" stroked="f">
                <v:textbox inset="0,0,0,0">
                  <w:txbxContent>
                    <w:p w14:paraId="054ECE09" w14:textId="77777777" w:rsidR="00E76109" w:rsidRDefault="00000000">
                      <w:pPr>
                        <w:spacing w:after="160" w:line="259" w:lineRule="auto"/>
                        <w:ind w:left="0" w:firstLine="0"/>
                        <w:jc w:val="left"/>
                      </w:pPr>
                      <w:r>
                        <w:rPr>
                          <w:rFonts w:ascii="Calibri" w:eastAsia="Calibri" w:hAnsi="Calibri" w:cs="Calibri"/>
                        </w:rPr>
                        <w:t xml:space="preserve">SEAC LAC  </w:t>
                      </w:r>
                    </w:p>
                  </w:txbxContent>
                </v:textbox>
              </v:rect>
              <v:rect id="Rectangle 32843" o:spid="_x0000_s1158" style="position:absolute;left:22924;top:1100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" filled="f" stroked="f">
                <v:textbox inset="0,0,0,0">
                  <w:txbxContent>
                    <w:p w14:paraId="11C1F6E3"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rect id="Rectangle 32844" o:spid="_x0000_s1159" style="position:absolute;left:27069;top:11005;width:87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" filled="f" stroked="f">
                <v:textbox inset="0,0,0,0">
                  <w:txbxContent>
                    <w:p w14:paraId="198EC0F7" w14:textId="77777777" w:rsidR="00E76109" w:rsidRDefault="00000000">
                      <w:pPr>
                        <w:spacing w:after="160" w:line="259" w:lineRule="auto"/>
                        <w:ind w:left="0" w:firstLine="0"/>
                        <w:jc w:val="left"/>
                      </w:pPr>
                      <w:r>
                        <w:rPr>
                          <w:rFonts w:ascii="Calibri" w:eastAsia="Calibri" w:hAnsi="Calibri" w:cs="Calibri"/>
                        </w:rPr>
                        <w:t xml:space="preserve">Issue Date: </w:t>
                      </w:r>
                    </w:p>
                  </w:txbxContent>
                </v:textbox>
              </v:rect>
              <v:rect id="Rectangle 32845" o:spid="_x0000_s1160" style="position:absolute;left:33640;top:1100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" filled="f" stroked="f">
                <v:textbox inset="0,0,0,0">
                  <w:txbxContent>
                    <w:p w14:paraId="13EEE93D"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rect id="Rectangle 32846" o:spid="_x0000_s1161" style="position:absolute;left:35819;top:11005;width:767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" filled="f" stroked="f">
                <v:textbox inset="0,0,0,0">
                  <w:txbxContent>
                    <w:p w14:paraId="0E731815" w14:textId="77777777" w:rsidR="00E76109" w:rsidRDefault="00000000">
                      <w:pPr>
                        <w:spacing w:after="160" w:line="259" w:lineRule="auto"/>
                        <w:ind w:left="0" w:firstLine="0"/>
                        <w:jc w:val="left"/>
                      </w:pPr>
                      <w:r>
                        <w:rPr>
                          <w:rFonts w:ascii="Calibri" w:eastAsia="Calibri" w:hAnsi="Calibri" w:cs="Calibri"/>
                        </w:rPr>
                        <w:t>June 2023</w:t>
                      </w:r>
                    </w:p>
                  </w:txbxContent>
                </v:textbox>
              </v:rect>
              <v:rect id="Rectangle 32847" o:spid="_x0000_s1162" style="position:absolute;left:41580;top:1100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" filled="f" stroked="f">
                <v:textbox inset="0,0,0,0">
                  <w:txbxContent>
                    <w:p w14:paraId="02CE0E1B"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rect id="Rectangle 32848" o:spid="_x0000_s1163" style="position:absolute;left:44449;top:11005;width:1038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" filled="f" stroked="f">
                <v:textbox inset="0,0,0,0">
                  <w:txbxContent>
                    <w:p w14:paraId="32A62332" w14:textId="77777777" w:rsidR="00E76109" w:rsidRDefault="00000000">
                      <w:pPr>
                        <w:spacing w:after="160" w:line="259" w:lineRule="auto"/>
                        <w:ind w:left="0" w:firstLine="0"/>
                        <w:jc w:val="left"/>
                      </w:pPr>
                      <w:r>
                        <w:rPr>
                          <w:rFonts w:ascii="Calibri" w:eastAsia="Calibri" w:hAnsi="Calibri" w:cs="Calibri"/>
                        </w:rPr>
                        <w:t xml:space="preserve">Review Date: </w:t>
                      </w:r>
                    </w:p>
                  </w:txbxContent>
                </v:textbox>
              </v:rect>
              <v:rect id="Rectangle 32849" o:spid="_x0000_s1164" style="position:absolute;left:52080;top:11116;width:1138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" filled="f" stroked="f">
                <v:textbox inset="0,0,0,0">
                  <w:txbxContent>
                    <w:p w14:paraId="7D6AE652" w14:textId="350F134E" w:rsidR="00E76109" w:rsidRPr="00255633" w:rsidRDefault="00000000">
                      <w:pPr>
                        <w:spacing w:after="160" w:line="259" w:lineRule="auto"/>
                        <w:ind w:left="0" w:firstLine="0"/>
                        <w:jc w:val="left"/>
                        <w:rPr>
                          <w:sz w:val="16"/>
                          <w:szCs w:val="16"/>
                        </w:rPr>
                      </w:pPr>
                      <w:r w:rsidRPr="00255633">
                        <w:rPr>
                          <w:rFonts w:ascii="Calibri" w:eastAsia="Calibri" w:hAnsi="Calibri" w:cs="Calibri"/>
                          <w:sz w:val="16"/>
                          <w:szCs w:val="16"/>
                        </w:rPr>
                        <w:t xml:space="preserve"> </w:t>
                      </w:r>
                      <w:r w:rsidR="00255633" w:rsidRPr="00255633">
                        <w:rPr>
                          <w:rFonts w:ascii="Calibri" w:eastAsia="Calibri" w:hAnsi="Calibri" w:cs="Calibri"/>
                          <w:sz w:val="16"/>
                          <w:szCs w:val="16"/>
                        </w:rPr>
                        <w:t>Following Trust</w:t>
                      </w:r>
                      <w:r w:rsidR="00255633">
                        <w:rPr>
                          <w:rFonts w:ascii="Calibri" w:eastAsia="Calibri" w:hAnsi="Calibri" w:cs="Calibri"/>
                          <w:sz w:val="16"/>
                          <w:szCs w:val="16"/>
                        </w:rPr>
                        <w:t xml:space="preserve"> update</w:t>
                      </w:r>
                    </w:p>
                  </w:txbxContent>
                </v:textbox>
              </v:rect>
              <v:rect id="Rectangle 32851" o:spid="_x0000_s1165" style="position:absolute;left:61791;top:11005;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" filled="f" stroked="f">
                <v:textbox inset="0,0,0,0">
                  <w:txbxContent>
                    <w:p w14:paraId="30F833FD"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rect id="Rectangle 32850" o:spid="_x0000_s1166" style="position:absolute;left:61475;top:1100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" filled="f" stroked="f">
                <v:textbox inset="0,0,0,0">
                  <w:txbxContent>
                    <w:p w14:paraId="3F6D4374"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shape id="Shape 34361" o:spid="_x0000_s1167" style="position:absolute;top:10380;width:91;height:351;visibility:visible;mso-wrap-style:square;v-text-anchor:top" coordsize="914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" path="m,l9144,r,35052l,35052,,e" fillcolor="black" stroked="f" strokeweight="0">
                <v:stroke miterlimit="83231f" joinstyle="miter"/>
                <v:path arrowok="t" textboxrect="0,0,9144,35052"/>
              </v:shape>
              <v:shape id="Shape 34362" o:spid="_x0000_s1168" style="position:absolute;left:60;top:10380;width:16188;height:92;visibility:visible;mso-wrap-style:square;v-text-anchor:top" coordsize="16187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" path="m,l1618742,r,9144l,9144,,e" fillcolor="black" stroked="f" strokeweight="0">
                <v:stroke miterlimit="83231f" joinstyle="miter"/>
                <v:path arrowok="t" textboxrect="0,0,1618742,9144"/>
              </v:shape>
              <v:shape id="Shape 34363" o:spid="_x0000_s1169" style="position:absolute;left:16249;top:10441;width:91;height:290;visibility:visible;mso-wrap-style:square;v-text-anchor:top" coordsize="9144,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" path="m,l9144,r,28956l,28956,,e" fillcolor="black" stroked="f" strokeweight="0">
                <v:stroke miterlimit="83231f" joinstyle="miter"/>
                <v:path arrowok="t" textboxrect="0,0,9144,28956"/>
              </v:shape>
              <v:shape id="Shape 34364" o:spid="_x0000_s1170" style="position:absolute;left:16249;top:1038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" path="m,l9144,r,9144l,9144,,e" fillcolor="black" stroked="f" strokeweight="0">
                <v:stroke miterlimit="83231f" joinstyle="miter"/>
                <v:path arrowok="t" textboxrect="0,0,9144,9144"/>
              </v:shape>
              <v:shape id="Shape 34365" o:spid="_x0000_s1171" style="position:absolute;left:16310;top:10380;width:10043;height:92;visibility:visible;mso-wrap-style:square;v-text-anchor:top" coordsize="10043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" path="m,l1004316,r,9144l,9144,,e" fillcolor="black" stroked="f" strokeweight="0">
                <v:stroke miterlimit="83231f" joinstyle="miter"/>
                <v:path arrowok="t" textboxrect="0,0,1004316,9144"/>
              </v:shape>
              <v:shape id="Shape 34366" o:spid="_x0000_s1172" style="position:absolute;left:26353;top:10380;width:91;height:351;visibility:visible;mso-wrap-style:square;v-text-anchor:top" coordsize="914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" path="m,l9144,r,35052l,35052,,e" fillcolor="black" stroked="f" strokeweight="0">
                <v:stroke miterlimit="83231f" joinstyle="miter"/>
                <v:path arrowok="t" textboxrect="0,0,9144,35052"/>
              </v:shape>
              <v:shape id="Shape 34367" o:spid="_x0000_s1173" style="position:absolute;left:26414;top:10380;width:8690;height:92;visibility:visible;mso-wrap-style:square;v-text-anchor:top" coordsize="8689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" path="m,l868985,r,9144l,9144,,e" fillcolor="black" stroked="f" strokeweight="0">
                <v:stroke miterlimit="83231f" joinstyle="miter"/>
                <v:path arrowok="t" textboxrect="0,0,868985,9144"/>
              </v:shape>
              <v:shape id="Shape 34368" o:spid="_x0000_s1174" style="position:absolute;left:35103;top:10441;width:92;height:290;visibility:visible;mso-wrap-style:square;v-text-anchor:top" coordsize="9144,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" path="m,l9144,r,28956l,28956,,e" fillcolor="black" stroked="f" strokeweight="0">
                <v:stroke miterlimit="83231f" joinstyle="miter"/>
                <v:path arrowok="t" textboxrect="0,0,9144,28956"/>
              </v:shape>
              <v:shape id="Shape 34369" o:spid="_x0000_s1175" style="position:absolute;left:35103;top:1038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" path="m,l9144,r,9144l,9144,,e" fillcolor="black" stroked="f" strokeweight="0">
                <v:stroke miterlimit="83231f" joinstyle="miter"/>
                <v:path arrowok="t" textboxrect="0,0,9144,9144"/>
              </v:shape>
              <v:shape id="Shape 34370" o:spid="_x0000_s1176" style="position:absolute;left:35164;top:10380;width:8568;height:92;visibility:visible;mso-wrap-style:square;v-text-anchor:top" coordsize="85679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" path="m,l856793,r,9144l,9144,,e" fillcolor="black" stroked="f" strokeweight="0">
                <v:stroke miterlimit="83231f" joinstyle="miter"/>
                <v:path arrowok="t" textboxrect="0,0,856793,9144"/>
              </v:shape>
              <v:shape id="Shape 34371" o:spid="_x0000_s1177" style="position:absolute;left:43733;top:10441;width:91;height:290;visibility:visible;mso-wrap-style:square;v-text-anchor:top" coordsize="9144,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" path="m,l9144,r,28956l,28956,,e" fillcolor="black" stroked="f" strokeweight="0">
                <v:stroke miterlimit="83231f" joinstyle="miter"/>
                <v:path arrowok="t" textboxrect="0,0,9144,28956"/>
              </v:shape>
              <v:shape id="Shape 34372" o:spid="_x0000_s1178" style="position:absolute;left:43733;top:1038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" path="m,l9144,r,9144l,9144,,e" fillcolor="black" stroked="f" strokeweight="0">
                <v:stroke miterlimit="83231f" joinstyle="miter"/>
                <v:path arrowok="t" textboxrect="0,0,9144,9144"/>
              </v:shape>
              <v:shape id="Shape 34373" o:spid="_x0000_s1179" style="position:absolute;left:43794;top:10380;width:8427;height:92;visibility:visible;mso-wrap-style:square;v-text-anchor:top" coordsize="8427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" path="m,l842772,r,9144l,9144,,e" fillcolor="black" stroked="f" strokeweight="0">
                <v:stroke miterlimit="83231f" joinstyle="miter"/>
                <v:path arrowok="t" textboxrect="0,0,842772,9144"/>
              </v:shape>
              <v:shape id="Shape 34374" o:spid="_x0000_s1180" style="position:absolute;left:52221;top:10441;width:92;height:290;visibility:visible;mso-wrap-style:square;v-text-anchor:top" coordsize="9144,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" path="m,l9144,r,28956l,28956,,e" fillcolor="black" stroked="f" strokeweight="0">
                <v:stroke miterlimit="83231f" joinstyle="miter"/>
                <v:path arrowok="t" textboxrect="0,0,9144,28956"/>
              </v:shape>
              <v:shape id="Shape 34375" o:spid="_x0000_s1181" style="position:absolute;left:52221;top:1038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" path="m,l9144,r,9144l,9144,,e" fillcolor="black" stroked="f" strokeweight="0">
                <v:stroke miterlimit="83231f" joinstyle="miter"/>
                <v:path arrowok="t" textboxrect="0,0,9144,9144"/>
              </v:shape>
              <v:shape id="Shape 34376" o:spid="_x0000_s1182" style="position:absolute;left:52282;top:10380;width:9711;height:92;visibility:visible;mso-wrap-style:square;v-text-anchor:top" coordsize="97109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" path="m,l971093,r,9144l,9144,,e" fillcolor="black" stroked="f" strokeweight="0">
                <v:stroke miterlimit="83231f" joinstyle="miter"/>
                <v:path arrowok="t" textboxrect="0,0,971093,9144"/>
              </v:shape>
              <v:shape id="Shape 34377" o:spid="_x0000_s1183" style="position:absolute;left:61993;top:10380;width:91;height:351;visibility:visible;mso-wrap-style:square;v-text-anchor:top" coordsize="914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" path="m,l9144,r,35052l,35052,,e" fillcolor="black" stroked="f" strokeweight="0">
                <v:stroke miterlimit="83231f" joinstyle="miter"/>
                <v:path arrowok="t" textboxrect="0,0,9144,35052"/>
              </v:shape>
              <v:shape id="Shape 34378" o:spid="_x0000_s1184" style="position:absolute;top:10731;width:91;height:1859;visibility:visible;mso-wrap-style:square;v-text-anchor:top" coordsize="9144,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" path="m,l9144,r,185928l,185928,,e" fillcolor="black" stroked="f" strokeweight="0">
                <v:stroke miterlimit="83231f" joinstyle="miter"/>
                <v:path arrowok="t" textboxrect="0,0,9144,185928"/>
              </v:shape>
              <v:shape id="Shape 34379" o:spid="_x0000_s1185" style="position:absolute;left:16249;top:10731;width:91;height:1859;visibility:visible;mso-wrap-style:square;v-text-anchor:top" coordsize="9144,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" path="m,l9144,r,185928l,185928,,e" fillcolor="black" stroked="f" strokeweight="0">
                <v:stroke miterlimit="83231f" joinstyle="miter"/>
                <v:path arrowok="t" textboxrect="0,0,9144,185928"/>
              </v:shape>
              <v:shape id="Shape 34380" o:spid="_x0000_s1186" style="position:absolute;left:26353;top:10731;width:91;height:1859;visibility:visible;mso-wrap-style:square;v-text-anchor:top" coordsize="9144,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" path="m,l9144,r,185928l,185928,,e" fillcolor="black" stroked="f" strokeweight="0">
                <v:stroke miterlimit="83231f" joinstyle="miter"/>
                <v:path arrowok="t" textboxrect="0,0,9144,185928"/>
              </v:shape>
              <v:shape id="Shape 34381" o:spid="_x0000_s1187" style="position:absolute;left:35103;top:10731;width:92;height:1859;visibility:visible;mso-wrap-style:square;v-text-anchor:top" coordsize="9144,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" path="m,l9144,r,185928l,185928,,e" fillcolor="black" stroked="f" strokeweight="0">
                <v:stroke miterlimit="83231f" joinstyle="miter"/>
                <v:path arrowok="t" textboxrect="0,0,9144,185928"/>
              </v:shape>
              <v:shape id="Shape 34382" o:spid="_x0000_s1188" style="position:absolute;left:43733;top:10731;width:91;height:1859;visibility:visible;mso-wrap-style:square;v-text-anchor:top" coordsize="9144,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" path="m,l9144,r,185928l,185928,,e" fillcolor="black" stroked="f" strokeweight="0">
                <v:stroke miterlimit="83231f" joinstyle="miter"/>
                <v:path arrowok="t" textboxrect="0,0,9144,185928"/>
              </v:shape>
              <v:shape id="Shape 34383" o:spid="_x0000_s1189" style="position:absolute;left:52221;top:10731;width:92;height:1859;visibility:visible;mso-wrap-style:square;v-text-anchor:top" coordsize="9144,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" path="m,l9144,r,185928l,185928,,e" fillcolor="black" stroked="f" strokeweight="0">
                <v:stroke miterlimit="83231f" joinstyle="miter"/>
                <v:path arrowok="t" textboxrect="0,0,9144,185928"/>
              </v:shape>
              <v:shape id="Shape 34384" o:spid="_x0000_s1190" style="position:absolute;left:61993;top:10731;width:91;height:1859;visibility:visible;mso-wrap-style:square;v-text-anchor:top" coordsize="9144,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" path="m,l9144,r,185928l,185928,,e" fillcolor="black" stroked="f" strokeweight="0">
                <v:stroke miterlimit="83231f" joinstyle="miter"/>
                <v:path arrowok="t" textboxrect="0,0,9144,185928"/>
              </v:shape>
              <v:rect id="Rectangle 32840" o:spid="_x0000_s1191" style="position:absolute;left:716;top:13200;width:1087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" filled="f" stroked="f">
                <v:textbox inset="0,0,0,0">
                  <w:txbxContent>
                    <w:p w14:paraId="659DDF73" w14:textId="77777777" w:rsidR="00E76109" w:rsidRDefault="00000000">
                      <w:pPr>
                        <w:spacing w:after="160" w:line="259" w:lineRule="auto"/>
                        <w:ind w:left="0" w:firstLine="0"/>
                        <w:jc w:val="left"/>
                      </w:pPr>
                      <w:r>
                        <w:rPr>
                          <w:rFonts w:ascii="Calibri" w:eastAsia="Calibri" w:hAnsi="Calibri" w:cs="Calibri"/>
                        </w:rPr>
                        <w:t xml:space="preserve">Policy Owner: </w:t>
                      </w:r>
                    </w:p>
                  </w:txbxContent>
                </v:textbox>
              </v:rect>
              <v:rect id="Rectangle 32841" o:spid="_x0000_s1192" style="position:absolute;left:8884;top:1320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" filled="f" stroked="f">
                <v:textbox inset="0,0,0,0">
                  <w:txbxContent>
                    <w:p w14:paraId="2676382A"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rect id="Rectangle 32853" o:spid="_x0000_s1193" style="position:absolute;left:26227;top:13200;width:409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" filled="f" stroked="f">
                <v:textbox inset="0,0,0,0">
                  <w:txbxContent>
                    <w:p w14:paraId="06BEE706" w14:textId="77777777" w:rsidR="00E76109" w:rsidRDefault="00000000">
                      <w:pPr>
                        <w:spacing w:after="160" w:line="259" w:lineRule="auto"/>
                        <w:ind w:left="0" w:firstLine="0"/>
                        <w:jc w:val="left"/>
                      </w:pPr>
                      <w:r>
                        <w:rPr>
                          <w:rFonts w:ascii="Calibri" w:eastAsia="Calibri" w:hAnsi="Calibri" w:cs="Calibri"/>
                        </w:rPr>
                        <w:t xml:space="preserve">/Mrs </w:t>
                      </w:r>
                    </w:p>
                  </w:txbxContent>
                </v:textbox>
              </v:rect>
              <v:rect id="Rectangle 32852" o:spid="_x0000_s1194" style="position:absolute;left:16965;top:13200;width:1231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" filled="f" stroked="f">
                <v:textbox inset="0,0,0,0">
                  <w:txbxContent>
                    <w:p w14:paraId="06D98E20" w14:textId="77777777" w:rsidR="00E76109" w:rsidRDefault="00000000">
                      <w:pPr>
                        <w:spacing w:after="160" w:line="259" w:lineRule="auto"/>
                        <w:ind w:left="0" w:firstLine="0"/>
                        <w:jc w:val="left"/>
                      </w:pPr>
                      <w:r>
                        <w:rPr>
                          <w:rFonts w:ascii="Calibri" w:eastAsia="Calibri" w:hAnsi="Calibri" w:cs="Calibri"/>
                        </w:rPr>
                        <w:t>Inclusion Leader</w:t>
                      </w:r>
                    </w:p>
                  </w:txbxContent>
                </v:textbox>
              </v:rect>
              <v:rect id="Rectangle 32854" o:spid="_x0000_s1195" style="position:absolute;left:29312;top:13200;width:930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" filled="f" stroked="f">
                <v:textbox inset="0,0,0,0">
                  <w:txbxContent>
                    <w:p w14:paraId="788DA7E4" w14:textId="77777777" w:rsidR="00E76109" w:rsidRDefault="00000000">
                      <w:pPr>
                        <w:spacing w:after="160" w:line="259" w:lineRule="auto"/>
                        <w:ind w:left="0" w:firstLine="0"/>
                        <w:jc w:val="left"/>
                      </w:pPr>
                      <w:r>
                        <w:rPr>
                          <w:rFonts w:ascii="Calibri" w:eastAsia="Calibri" w:hAnsi="Calibri" w:cs="Calibri"/>
                        </w:rPr>
                        <w:t>Jessica Talks</w:t>
                      </w:r>
                    </w:p>
                  </w:txbxContent>
                </v:textbox>
              </v:rect>
              <v:rect id="Rectangle 32855" o:spid="_x0000_s1196" style="position:absolute;left:36292;top:1320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" filled="f" stroked="f">
                <v:textbox inset="0,0,0,0">
                  <w:txbxContent>
                    <w:p w14:paraId="509FBC72" w14:textId="77777777" w:rsidR="00E76109" w:rsidRDefault="00000000">
                      <w:pPr>
                        <w:spacing w:after="160" w:line="259" w:lineRule="auto"/>
                        <w:ind w:left="0" w:firstLine="0"/>
                        <w:jc w:val="left"/>
                      </w:pPr>
                      <w:r>
                        <w:rPr>
                          <w:rFonts w:ascii="Calibri" w:eastAsia="Calibri" w:hAnsi="Calibri" w:cs="Calibri"/>
                        </w:rPr>
                        <w:t xml:space="preserve"> </w:t>
                      </w:r>
                    </w:p>
                  </w:txbxContent>
                </v:textbox>
              </v:rect>
              <v:shape id="Shape 34385" o:spid="_x0000_s1197" style="position:absolute;top:12590;width:91;height:351;visibility:visible;mso-wrap-style:square;v-text-anchor:top" coordsize="914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" path="m,l9144,r,35052l,35052,,e" fillcolor="black" stroked="f" strokeweight="0">
                <v:stroke miterlimit="83231f" joinstyle="miter"/>
                <v:path arrowok="t" textboxrect="0,0,9144,35052"/>
              </v:shape>
              <v:shape id="Shape 34386" o:spid="_x0000_s1198" style="position:absolute;left:60;top:12590;width:16188;height:92;visibility:visible;mso-wrap-style:square;v-text-anchor:top" coordsize="16187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" path="m,l1618742,r,9144l,9144,,e" fillcolor="black" stroked="f" strokeweight="0">
                <v:stroke miterlimit="83231f" joinstyle="miter"/>
                <v:path arrowok="t" textboxrect="0,0,1618742,9144"/>
              </v:shape>
              <v:shape id="Shape 34387" o:spid="_x0000_s1199" style="position:absolute;left:16249;top:12590;width:91;height:351;visibility:visible;mso-wrap-style:square;v-text-anchor:top" coordsize="914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" path="m,l9144,r,35052l,35052,,e" fillcolor="black" stroked="f" strokeweight="0">
                <v:stroke miterlimit="83231f" joinstyle="miter"/>
                <v:path arrowok="t" textboxrect="0,0,9144,35052"/>
              </v:shape>
              <v:shape id="Shape 34388" o:spid="_x0000_s1200" style="position:absolute;left:16310;top:12590;width:10043;height:92;visibility:visible;mso-wrap-style:square;v-text-anchor:top" coordsize="10043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" path="m,l1004316,r,9144l,9144,,e" fillcolor="black" stroked="f" strokeweight="0">
                <v:stroke miterlimit="83231f" joinstyle="miter"/>
                <v:path arrowok="t" textboxrect="0,0,1004316,9144"/>
              </v:shape>
              <v:shape id="Shape 34389" o:spid="_x0000_s1201" style="position:absolute;left:26353;top:1259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" path="m,l9144,r,9144l,9144,,e" fillcolor="black" stroked="f" strokeweight="0">
                <v:stroke miterlimit="83231f" joinstyle="miter"/>
                <v:path arrowok="t" textboxrect="0,0,9144,9144"/>
              </v:shape>
              <v:shape id="Shape 34390" o:spid="_x0000_s1202" style="position:absolute;left:26414;top:12590;width:8690;height:92;visibility:visible;mso-wrap-style:square;v-text-anchor:top" coordsize="8689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" path="m,l868985,r,9144l,9144,,e" fillcolor="black" stroked="f" strokeweight="0">
                <v:stroke miterlimit="83231f" joinstyle="miter"/>
                <v:path arrowok="t" textboxrect="0,0,868985,9144"/>
              </v:shape>
              <v:shape id="Shape 34391" o:spid="_x0000_s1203" style="position:absolute;left:35103;top:1259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" path="m,l9144,r,9144l,9144,,e" fillcolor="black" stroked="f" strokeweight="0">
                <v:stroke miterlimit="83231f" joinstyle="miter"/>
                <v:path arrowok="t" textboxrect="0,0,9144,9144"/>
              </v:shape>
              <v:shape id="Shape 34392" o:spid="_x0000_s1204" style="position:absolute;left:35164;top:12590;width:8568;height:92;visibility:visible;mso-wrap-style:square;v-text-anchor:top" coordsize="85679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" path="m,l856793,r,9144l,9144,,e" fillcolor="black" stroked="f" strokeweight="0">
                <v:stroke miterlimit="83231f" joinstyle="miter"/>
                <v:path arrowok="t" textboxrect="0,0,856793,9144"/>
              </v:shape>
              <v:shape id="Shape 34393" o:spid="_x0000_s1205" style="position:absolute;left:43733;top:1259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" path="m,l9144,r,9144l,9144,,e" fillcolor="black" stroked="f" strokeweight="0">
                <v:stroke miterlimit="83231f" joinstyle="miter"/>
                <v:path arrowok="t" textboxrect="0,0,9144,9144"/>
              </v:shape>
              <v:shape id="Shape 34394" o:spid="_x0000_s1206" style="position:absolute;left:43794;top:12590;width:8427;height:92;visibility:visible;mso-wrap-style:square;v-text-anchor:top" coordsize="8427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" path="m,l842772,r,9144l,9144,,e" fillcolor="black" stroked="f" strokeweight="0">
                <v:stroke miterlimit="83231f" joinstyle="miter"/>
                <v:path arrowok="t" textboxrect="0,0,842772,9144"/>
              </v:shape>
              <v:shape id="Shape 34395" o:spid="_x0000_s1207" style="position:absolute;left:52221;top:1259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" path="m,l9144,r,9144l,9144,,e" fillcolor="black" stroked="f" strokeweight="0">
                <v:stroke miterlimit="83231f" joinstyle="miter"/>
                <v:path arrowok="t" textboxrect="0,0,9144,9144"/>
              </v:shape>
              <v:shape id="Shape 34396" o:spid="_x0000_s1208" style="position:absolute;left:52282;top:12590;width:9711;height:92;visibility:visible;mso-wrap-style:square;v-text-anchor:top" coordsize="97109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" path="m,l971093,r,9144l,9144,,e" fillcolor="black" stroked="f" strokeweight="0">
                <v:stroke miterlimit="83231f" joinstyle="miter"/>
                <v:path arrowok="t" textboxrect="0,0,971093,9144"/>
              </v:shape>
              <v:shape id="Shape 34397" o:spid="_x0000_s1209" style="position:absolute;left:61993;top:12590;width:91;height:351;visibility:visible;mso-wrap-style:square;v-text-anchor:top" coordsize="914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" path="m,l9144,r,35052l,35052,,e" fillcolor="black" stroked="f" strokeweight="0">
                <v:stroke miterlimit="83231f" joinstyle="miter"/>
                <v:path arrowok="t" textboxrect="0,0,9144,35052"/>
              </v:shape>
              <v:shape id="Shape 34398" o:spid="_x0000_s1210" style="position:absolute;top:12941;width:91;height:1844;visibility:visible;mso-wrap-style:square;v-text-anchor:top" coordsize="9144,18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" path="m,l9144,r,184404l,184404,,e" fillcolor="black" stroked="f" strokeweight="0">
                <v:stroke miterlimit="83231f" joinstyle="miter"/>
                <v:path arrowok="t" textboxrect="0,0,9144,184404"/>
              </v:shape>
              <v:shape id="Shape 34399" o:spid="_x0000_s1211" style="position:absolute;left:16249;top:12941;width:91;height:1844;visibility:visible;mso-wrap-style:square;v-text-anchor:top" coordsize="9144,18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" path="m,l9144,r,184404l,184404,,e" fillcolor="black" stroked="f" strokeweight="0">
                <v:stroke miterlimit="83231f" joinstyle="miter"/>
                <v:path arrowok="t" textboxrect="0,0,9144,184404"/>
              </v:shape>
              <v:shape id="Shape 34400" o:spid="_x0000_s1212" style="position:absolute;left:61993;top:12941;width:91;height:1844;visibility:visible;mso-wrap-style:square;v-text-anchor:top" coordsize="9144,18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" path="m,l9144,r,184404l,184404,,e" fillcolor="black" stroked="f" strokeweight="0">
                <v:stroke miterlimit="83231f" joinstyle="miter"/>
                <v:path arrowok="t" textboxrect="0,0,9144,184404"/>
              </v:shape>
              <v:shape id="Shape 34401" o:spid="_x0000_s1213" style="position:absolute;top:14785;width:91;height:350;visibility:visible;mso-wrap-style:square;v-text-anchor:top" coordsize="914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" path="m,l9144,r,35052l,35052,,e" fillcolor="black" stroked="f" strokeweight="0">
                <v:stroke miterlimit="83231f" joinstyle="miter"/>
                <v:path arrowok="t" textboxrect="0,0,9144,35052"/>
              </v:shape>
              <v:shape id="Shape 34402" o:spid="_x0000_s1214" style="position:absolute;left:60;top:14785;width:16188;height:91;visibility:visible;mso-wrap-style:square;v-text-anchor:top" coordsize="16187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" path="m,l1618742,r,9144l,9144,,e" fillcolor="black" stroked="f" strokeweight="0">
                <v:stroke miterlimit="83231f" joinstyle="miter"/>
                <v:path arrowok="t" textboxrect="0,0,1618742,9144"/>
              </v:shape>
              <v:shape id="Shape 34403" o:spid="_x0000_s1215" style="position:absolute;left:16249;top:14785;width:91;height:350;visibility:visible;mso-wrap-style:square;v-text-anchor:top" coordsize="914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" path="m,l9144,r,35052l,35052,,e" fillcolor="black" stroked="f" strokeweight="0">
                <v:stroke miterlimit="83231f" joinstyle="miter"/>
                <v:path arrowok="t" textboxrect="0,0,9144,35052"/>
              </v:shape>
              <v:shape id="Shape 34404" o:spid="_x0000_s1216" style="position:absolute;left:16310;top:14785;width:10043;height:91;visibility:visible;mso-wrap-style:square;v-text-anchor:top" coordsize="10043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" path="m,l1004316,r,9144l,9144,,e" fillcolor="black" stroked="f" strokeweight="0">
                <v:stroke miterlimit="83231f" joinstyle="miter"/>
                <v:path arrowok="t" textboxrect="0,0,1004316,9144"/>
              </v:shape>
              <v:shape id="Shape 34405" o:spid="_x0000_s1217" style="position:absolute;left:26353;top:14846;width:91;height:289;visibility:visible;mso-wrap-style:square;v-text-anchor:top" coordsize="9144,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" path="m,l9144,r,28956l,28956,,e" fillcolor="black" stroked="f" strokeweight="0">
                <v:stroke miterlimit="83231f" joinstyle="miter"/>
                <v:path arrowok="t" textboxrect="0,0,9144,28956"/>
              </v:shape>
              <v:shape id="Shape 34406" o:spid="_x0000_s1218" style="position:absolute;left:26353;top:1478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" path="m,l9144,r,9144l,9144,,e" fillcolor="black" stroked="f" strokeweight="0">
                <v:stroke miterlimit="83231f" joinstyle="miter"/>
                <v:path arrowok="t" textboxrect="0,0,9144,9144"/>
              </v:shape>
              <v:shape id="Shape 34407" o:spid="_x0000_s1219" style="position:absolute;left:26414;top:14785;width:4239;height:91;visibility:visible;mso-wrap-style:square;v-text-anchor:top" coordsize="4239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" path="m,l423977,r,9144l,9144,,e" fillcolor="black" stroked="f" strokeweight="0">
                <v:stroke miterlimit="83231f" joinstyle="miter"/>
                <v:path arrowok="t" textboxrect="0,0,423977,9144"/>
              </v:shape>
              <v:shape id="Shape 34408" o:spid="_x0000_s1220" style="position:absolute;left:30653;top:14846;width:91;height:289;visibility:visible;mso-wrap-style:square;v-text-anchor:top" coordsize="9144,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" path="m,l9144,r,28956l,28956,,e" fillcolor="black" stroked="f" strokeweight="0">
                <v:stroke miterlimit="83231f" joinstyle="miter"/>
                <v:path arrowok="t" textboxrect="0,0,9144,28956"/>
              </v:shape>
              <v:shape id="Shape 34409" o:spid="_x0000_s1221" style="position:absolute;left:30653;top:1478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" path="m,l9144,r,9144l,9144,,e" fillcolor="black" stroked="f" strokeweight="0">
                <v:stroke miterlimit="83231f" joinstyle="miter"/>
                <v:path arrowok="t" textboxrect="0,0,9144,9144"/>
              </v:shape>
              <v:shape id="Shape 34410" o:spid="_x0000_s1222" style="position:absolute;left:30714;top:14785;width:10561;height:91;visibility:visible;mso-wrap-style:square;v-text-anchor:top" coordsize="10561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" path="m,l1056132,r,9144l,9144,,e" fillcolor="black" stroked="f" strokeweight="0">
                <v:stroke miterlimit="83231f" joinstyle="miter"/>
                <v:path arrowok="t" textboxrect="0,0,1056132,9144"/>
              </v:shape>
              <v:shape id="Shape 34411" o:spid="_x0000_s1223" style="position:absolute;left:41275;top:14846;width:92;height:289;visibility:visible;mso-wrap-style:square;v-text-anchor:top" coordsize="9144,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" path="m,l9144,r,28956l,28956,,e" fillcolor="black" stroked="f" strokeweight="0">
                <v:stroke miterlimit="83231f" joinstyle="miter"/>
                <v:path arrowok="t" textboxrect="0,0,9144,28956"/>
              </v:shape>
              <v:shape id="Shape 34412" o:spid="_x0000_s1224" style="position:absolute;left:41275;top:1478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" path="m,l9144,r,9144l,9144,,e" fillcolor="black" stroked="f" strokeweight="0">
                <v:stroke miterlimit="83231f" joinstyle="miter"/>
                <v:path arrowok="t" textboxrect="0,0,9144,9144"/>
              </v:shape>
              <v:shape id="Shape 34413" o:spid="_x0000_s1225" style="position:absolute;left:41336;top:14785;width:4362;height:91;visibility:visible;mso-wrap-style:square;v-text-anchor:top" coordsize="4361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" path="m,l436169,r,9144l,9144,,e" fillcolor="black" stroked="f" strokeweight="0">
                <v:stroke miterlimit="83231f" joinstyle="miter"/>
                <v:path arrowok="t" textboxrect="0,0,436169,9144"/>
              </v:shape>
              <v:shape id="Shape 34414" o:spid="_x0000_s1226" style="position:absolute;left:45699;top:14846;width:91;height:289;visibility:visible;mso-wrap-style:square;v-text-anchor:top" coordsize="9144,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" path="m,l9144,r,28956l,28956,,e" fillcolor="black" stroked="f" strokeweight="0">
                <v:stroke miterlimit="83231f" joinstyle="miter"/>
                <v:path arrowok="t" textboxrect="0,0,9144,28956"/>
              </v:shape>
              <v:shape id="Shape 34415" o:spid="_x0000_s1227" style="position:absolute;left:45699;top:1478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" path="m,l9144,r,9144l,9144,,e" fillcolor="black" stroked="f" strokeweight="0">
                <v:stroke miterlimit="83231f" joinstyle="miter"/>
                <v:path arrowok="t" textboxrect="0,0,9144,9144"/>
              </v:shape>
              <v:shape id="Shape 34416" o:spid="_x0000_s1228" style="position:absolute;left:45760;top:14785;width:10470;height:91;visibility:visible;mso-wrap-style:square;v-text-anchor:top" coordsize="10469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" path="m,l1046988,r,9144l,9144,,e" fillcolor="black" stroked="f" strokeweight="0">
                <v:stroke miterlimit="83231f" joinstyle="miter"/>
                <v:path arrowok="t" textboxrect="0,0,1046988,9144"/>
              </v:shape>
              <v:shape id="Shape 34417" o:spid="_x0000_s1229" style="position:absolute;left:56230;top:14846;width:91;height:289;visibility:visible;mso-wrap-style:square;v-text-anchor:top" coordsize="9144,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" path="m,l9144,r,28956l,28956,,e" fillcolor="black" stroked="f" strokeweight="0">
                <v:stroke miterlimit="83231f" joinstyle="miter"/>
                <v:path arrowok="t" textboxrect="0,0,9144,28956"/>
              </v:shape>
              <v:shape id="Shape 34418" o:spid="_x0000_s1230" style="position:absolute;left:56230;top:1478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" path="m,l9144,r,9144l,9144,,e" fillcolor="black" stroked="f" strokeweight="0">
                <v:stroke miterlimit="83231f" joinstyle="miter"/>
                <v:path arrowok="t" textboxrect="0,0,9144,9144"/>
              </v:shape>
              <v:shape id="Shape 34419" o:spid="_x0000_s1231" style="position:absolute;left:56290;top:14785;width:5703;height:91;visibility:visible;mso-wrap-style:square;v-text-anchor:top" coordsize="57028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" path="m,l570281,r,9144l,9144,,e" fillcolor="black" stroked="f" strokeweight="0">
                <v:stroke miterlimit="83231f" joinstyle="miter"/>
                <v:path arrowok="t" textboxrect="0,0,570281,9144"/>
              </v:shape>
              <v:shape id="Shape 34420" o:spid="_x0000_s1232" style="position:absolute;left:61993;top:14785;width:91;height:350;visibility:visible;mso-wrap-style:square;v-text-anchor:top" coordsize="9144,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" path="m,l9144,r,35052l,35052,,e" fillcolor="black" stroked="f" strokeweight="0">
                <v:stroke miterlimit="83231f" joinstyle="miter"/>
                <v:path arrowok="t" textboxrect="0,0,9144,3505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824" o:spid="_x0000_s1233" type="#_x0000_t75" style="position:absolute;left:37;top:2159;width:10577;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9D205" w14:textId="77777777" w:rsidR="00E76109" w:rsidRDefault="00000000">
    <w:pPr>
      <w:spacing w:after="0" w:line="259" w:lineRule="auto"/>
      <w:ind w:left="-1666" w:right="425"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6C4BB1F9" wp14:editId="2EF79E7C">
              <wp:simplePos x="0" y="0"/>
              <wp:positionH relativeFrom="page">
                <wp:posOffset>884225</wp:posOffset>
              </wp:positionH>
              <wp:positionV relativeFrom="page">
                <wp:posOffset>361187</wp:posOffset>
              </wp:positionV>
              <wp:extent cx="6210885" cy="1513587"/>
              <wp:effectExtent l="0" t="0" r="0" b="0"/>
              <wp:wrapSquare wrapText="bothSides"/>
              <wp:docPr id="32644" name="Group 32644"/>
              <wp:cNvGraphicFramePr/>
              <a:graphic xmlns:a="http://schemas.openxmlformats.org/drawingml/2006/main">
                <a:graphicData uri="http://schemas.microsoft.com/office/word/2010/wordprocessingGroup">
                  <wpg:wgp>
                    <wpg:cNvGrpSpPr/>
                    <wpg:grpSpPr>
                      <a:xfrm>
                        <a:off x="0" y="0"/>
                        <a:ext cx="6210885" cy="1513587"/>
                        <a:chOff x="0" y="0"/>
                        <a:chExt cx="6210885" cy="1513587"/>
                      </a:xfrm>
                    </wpg:grpSpPr>
                    <wps:wsp>
                      <wps:cNvPr id="32717" name="Rectangle 32717"/>
                      <wps:cNvSpPr/>
                      <wps:spPr>
                        <a:xfrm>
                          <a:off x="71628" y="51641"/>
                          <a:ext cx="46741" cy="187581"/>
                        </a:xfrm>
                        <a:prstGeom prst="rect">
                          <a:avLst/>
                        </a:prstGeom>
                        <a:ln>
                          <a:noFill/>
                        </a:ln>
                      </wps:spPr>
                      <wps:txbx>
                        <w:txbxContent>
                          <w:p w14:paraId="65BDFD40"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2718" name="Rectangle 32718"/>
                      <wps:cNvSpPr/>
                      <wps:spPr>
                        <a:xfrm>
                          <a:off x="106680" y="51641"/>
                          <a:ext cx="46741" cy="187581"/>
                        </a:xfrm>
                        <a:prstGeom prst="rect">
                          <a:avLst/>
                        </a:prstGeom>
                        <a:ln>
                          <a:noFill/>
                        </a:ln>
                      </wps:spPr>
                      <wps:txbx>
                        <w:txbxContent>
                          <w:p w14:paraId="30AFAD7E"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2719" name="Rectangle 32719"/>
                      <wps:cNvSpPr/>
                      <wps:spPr>
                        <a:xfrm>
                          <a:off x="527253" y="60960"/>
                          <a:ext cx="2576735" cy="189937"/>
                        </a:xfrm>
                        <a:prstGeom prst="rect">
                          <a:avLst/>
                        </a:prstGeom>
                        <a:ln>
                          <a:noFill/>
                        </a:ln>
                      </wps:spPr>
                      <wps:txbx>
                        <w:txbxContent>
                          <w:p w14:paraId="2A7FA36F" w14:textId="77777777" w:rsidR="00E76109" w:rsidRDefault="00000000">
                            <w:pPr>
                              <w:spacing w:after="160" w:line="259" w:lineRule="auto"/>
                              <w:ind w:left="0" w:firstLine="0"/>
                              <w:jc w:val="left"/>
                            </w:pPr>
                            <w:r>
                              <w:rPr>
                                <w:rFonts w:ascii="Calibri" w:eastAsia="Calibri" w:hAnsi="Calibri" w:cs="Calibri"/>
                              </w:rPr>
                              <w:t xml:space="preserve">Staffordshire University Academy </w:t>
                            </w:r>
                          </w:p>
                        </w:txbxContent>
                      </wps:txbx>
                      <wps:bodyPr horzOverflow="overflow" vert="horz" lIns="0" tIns="0" rIns="0" bIns="0" rtlCol="0">
                        <a:noAutofit/>
                      </wps:bodyPr>
                    </wps:wsp>
                    <wps:wsp>
                      <wps:cNvPr id="32721" name="Rectangle 32721"/>
                      <wps:cNvSpPr/>
                      <wps:spPr>
                        <a:xfrm>
                          <a:off x="1147521" y="245364"/>
                          <a:ext cx="431321" cy="189937"/>
                        </a:xfrm>
                        <a:prstGeom prst="rect">
                          <a:avLst/>
                        </a:prstGeom>
                        <a:ln>
                          <a:noFill/>
                        </a:ln>
                      </wps:spPr>
                      <wps:txbx>
                        <w:txbxContent>
                          <w:p w14:paraId="094C8020" w14:textId="77777777" w:rsidR="00E76109" w:rsidRDefault="00000000">
                            <w:pPr>
                              <w:spacing w:after="160" w:line="259" w:lineRule="auto"/>
                              <w:ind w:left="0" w:firstLine="0"/>
                              <w:jc w:val="left"/>
                            </w:pPr>
                            <w:r>
                              <w:rPr>
                                <w:rFonts w:ascii="Calibri" w:eastAsia="Calibri" w:hAnsi="Calibri" w:cs="Calibri"/>
                              </w:rPr>
                              <w:t xml:space="preserve">Trust </w:t>
                            </w:r>
                          </w:p>
                        </w:txbxContent>
                      </wps:txbx>
                      <wps:bodyPr horzOverflow="overflow" vert="horz" lIns="0" tIns="0" rIns="0" bIns="0" rtlCol="0">
                        <a:noAutofit/>
                      </wps:bodyPr>
                    </wps:wsp>
                    <wps:wsp>
                      <wps:cNvPr id="32722" name="Rectangle 32722"/>
                      <wps:cNvSpPr/>
                      <wps:spPr>
                        <a:xfrm>
                          <a:off x="1470990" y="245364"/>
                          <a:ext cx="42144" cy="189937"/>
                        </a:xfrm>
                        <a:prstGeom prst="rect">
                          <a:avLst/>
                        </a:prstGeom>
                        <a:ln>
                          <a:noFill/>
                        </a:ln>
                      </wps:spPr>
                      <wps:txbx>
                        <w:txbxContent>
                          <w:p w14:paraId="532C3F37"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720" name="Rectangle 32720"/>
                      <wps:cNvSpPr/>
                      <wps:spPr>
                        <a:xfrm>
                          <a:off x="3130880" y="70485"/>
                          <a:ext cx="3610603" cy="241550"/>
                        </a:xfrm>
                        <a:prstGeom prst="rect">
                          <a:avLst/>
                        </a:prstGeom>
                        <a:ln>
                          <a:noFill/>
                        </a:ln>
                      </wps:spPr>
                      <wps:txbx>
                        <w:txbxContent>
                          <w:p w14:paraId="1034B149" w14:textId="77777777" w:rsidR="00E76109" w:rsidRDefault="00000000">
                            <w:pPr>
                              <w:spacing w:after="160" w:line="259" w:lineRule="auto"/>
                              <w:ind w:left="0" w:firstLine="0"/>
                              <w:jc w:val="left"/>
                            </w:pPr>
                            <w:r>
                              <w:rPr>
                                <w:rFonts w:ascii="Calibri" w:eastAsia="Calibri" w:hAnsi="Calibri" w:cs="Calibri"/>
                                <w:b/>
                                <w:sz w:val="28"/>
                              </w:rPr>
                              <w:t xml:space="preserve">SEAC Disability Equality Scheme and </w:t>
                            </w:r>
                          </w:p>
                        </w:txbxContent>
                      </wps:txbx>
                      <wps:bodyPr horzOverflow="overflow" vert="horz" lIns="0" tIns="0" rIns="0" bIns="0" rtlCol="0">
                        <a:noAutofit/>
                      </wps:bodyPr>
                    </wps:wsp>
                    <wps:wsp>
                      <wps:cNvPr id="32723" name="Rectangle 32723"/>
                      <wps:cNvSpPr/>
                      <wps:spPr>
                        <a:xfrm>
                          <a:off x="3629229" y="305181"/>
                          <a:ext cx="1683051" cy="241550"/>
                        </a:xfrm>
                        <a:prstGeom prst="rect">
                          <a:avLst/>
                        </a:prstGeom>
                        <a:ln>
                          <a:noFill/>
                        </a:ln>
                      </wps:spPr>
                      <wps:txbx>
                        <w:txbxContent>
                          <w:p w14:paraId="2720949E" w14:textId="77777777" w:rsidR="00E76109" w:rsidRDefault="00000000">
                            <w:pPr>
                              <w:spacing w:after="160" w:line="259" w:lineRule="auto"/>
                              <w:ind w:left="0" w:firstLine="0"/>
                              <w:jc w:val="left"/>
                            </w:pPr>
                            <w:r>
                              <w:rPr>
                                <w:rFonts w:ascii="Calibri" w:eastAsia="Calibri" w:hAnsi="Calibri" w:cs="Calibri"/>
                                <w:b/>
                                <w:sz w:val="28"/>
                              </w:rPr>
                              <w:t>Accessibility Plan</w:t>
                            </w:r>
                          </w:p>
                        </w:txbxContent>
                      </wps:txbx>
                      <wps:bodyPr horzOverflow="overflow" vert="horz" lIns="0" tIns="0" rIns="0" bIns="0" rtlCol="0">
                        <a:noAutofit/>
                      </wps:bodyPr>
                    </wps:wsp>
                    <wps:wsp>
                      <wps:cNvPr id="32724" name="Rectangle 32724"/>
                      <wps:cNvSpPr/>
                      <wps:spPr>
                        <a:xfrm>
                          <a:off x="4896054" y="333756"/>
                          <a:ext cx="42143" cy="189937"/>
                        </a:xfrm>
                        <a:prstGeom prst="rect">
                          <a:avLst/>
                        </a:prstGeom>
                        <a:ln>
                          <a:noFill/>
                        </a:ln>
                      </wps:spPr>
                      <wps:txbx>
                        <w:txbxContent>
                          <w:p w14:paraId="1171A08C"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725" name="Rectangle 32725"/>
                      <wps:cNvSpPr/>
                      <wps:spPr>
                        <a:xfrm>
                          <a:off x="4926534" y="333756"/>
                          <a:ext cx="42143" cy="189937"/>
                        </a:xfrm>
                        <a:prstGeom prst="rect">
                          <a:avLst/>
                        </a:prstGeom>
                        <a:ln>
                          <a:noFill/>
                        </a:ln>
                      </wps:spPr>
                      <wps:txbx>
                        <w:txbxContent>
                          <w:p w14:paraId="6D357741"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728" name="Rectangle 32728"/>
                      <wps:cNvSpPr/>
                      <wps:spPr>
                        <a:xfrm>
                          <a:off x="5612422" y="530352"/>
                          <a:ext cx="56503" cy="189937"/>
                        </a:xfrm>
                        <a:prstGeom prst="rect">
                          <a:avLst/>
                        </a:prstGeom>
                        <a:ln>
                          <a:noFill/>
                        </a:ln>
                      </wps:spPr>
                      <wps:txbx>
                        <w:txbxContent>
                          <w:p w14:paraId="515E122D"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2727" name="Rectangle 32727"/>
                      <wps:cNvSpPr/>
                      <wps:spPr>
                        <a:xfrm>
                          <a:off x="3173363" y="530352"/>
                          <a:ext cx="3243947" cy="189937"/>
                        </a:xfrm>
                        <a:prstGeom prst="rect">
                          <a:avLst/>
                        </a:prstGeom>
                        <a:ln>
                          <a:noFill/>
                        </a:ln>
                      </wps:spPr>
                      <wps:txbx>
                        <w:txbxContent>
                          <w:p w14:paraId="1D1C464B" w14:textId="77777777" w:rsidR="00E76109" w:rsidRDefault="00000000">
                            <w:pPr>
                              <w:spacing w:after="160" w:line="259" w:lineRule="auto"/>
                              <w:ind w:left="0" w:firstLine="0"/>
                              <w:jc w:val="left"/>
                            </w:pPr>
                            <w:r>
                              <w:rPr>
                                <w:rFonts w:ascii="Calibri" w:eastAsia="Calibri" w:hAnsi="Calibri" w:cs="Calibri"/>
                              </w:rPr>
                              <w:t>Adapted from SUAT Trust Policy Document</w:t>
                            </w:r>
                          </w:p>
                        </w:txbxContent>
                      </wps:txbx>
                      <wps:bodyPr horzOverflow="overflow" vert="horz" lIns="0" tIns="0" rIns="0" bIns="0" rtlCol="0">
                        <a:noAutofit/>
                      </wps:bodyPr>
                    </wps:wsp>
                    <wps:wsp>
                      <wps:cNvPr id="32726" name="Rectangle 32726"/>
                      <wps:cNvSpPr/>
                      <wps:spPr>
                        <a:xfrm>
                          <a:off x="3130880" y="530352"/>
                          <a:ext cx="56502" cy="189937"/>
                        </a:xfrm>
                        <a:prstGeom prst="rect">
                          <a:avLst/>
                        </a:prstGeom>
                        <a:ln>
                          <a:noFill/>
                        </a:ln>
                      </wps:spPr>
                      <wps:txbx>
                        <w:txbxContent>
                          <w:p w14:paraId="78E52823"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2729" name="Rectangle 32729"/>
                      <wps:cNvSpPr/>
                      <wps:spPr>
                        <a:xfrm>
                          <a:off x="5655006" y="530352"/>
                          <a:ext cx="42144" cy="189937"/>
                        </a:xfrm>
                        <a:prstGeom prst="rect">
                          <a:avLst/>
                        </a:prstGeom>
                        <a:ln>
                          <a:noFill/>
                        </a:ln>
                      </wps:spPr>
                      <wps:txbx>
                        <w:txbxContent>
                          <w:p w14:paraId="19564D16"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208" name="Shape 34208"/>
                      <wps:cNvSpPr/>
                      <wps:spPr>
                        <a:xfrm>
                          <a:off x="0"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09" name="Shape 34209"/>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0" name="Shape 34210"/>
                      <wps:cNvSpPr/>
                      <wps:spPr>
                        <a:xfrm>
                          <a:off x="6096" y="1"/>
                          <a:ext cx="2629154" cy="9144"/>
                        </a:xfrm>
                        <a:custGeom>
                          <a:avLst/>
                          <a:gdLst/>
                          <a:ahLst/>
                          <a:cxnLst/>
                          <a:rect l="0" t="0" r="0" b="0"/>
                          <a:pathLst>
                            <a:path w="2629154" h="9144">
                              <a:moveTo>
                                <a:pt x="0" y="0"/>
                              </a:moveTo>
                              <a:lnTo>
                                <a:pt x="2629154" y="0"/>
                              </a:lnTo>
                              <a:lnTo>
                                <a:pt x="26291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1" name="Shape 34211"/>
                      <wps:cNvSpPr/>
                      <wps:spPr>
                        <a:xfrm>
                          <a:off x="2635326" y="6096"/>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2" name="Shape 34212"/>
                      <wps:cNvSpPr/>
                      <wps:spPr>
                        <a:xfrm>
                          <a:off x="2635326"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3" name="Shape 34213"/>
                      <wps:cNvSpPr/>
                      <wps:spPr>
                        <a:xfrm>
                          <a:off x="2641422" y="1"/>
                          <a:ext cx="3557905" cy="9144"/>
                        </a:xfrm>
                        <a:custGeom>
                          <a:avLst/>
                          <a:gdLst/>
                          <a:ahLst/>
                          <a:cxnLst/>
                          <a:rect l="0" t="0" r="0" b="0"/>
                          <a:pathLst>
                            <a:path w="3557905" h="9144">
                              <a:moveTo>
                                <a:pt x="0" y="0"/>
                              </a:moveTo>
                              <a:lnTo>
                                <a:pt x="3557905" y="0"/>
                              </a:lnTo>
                              <a:lnTo>
                                <a:pt x="35579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4" name="Shape 34214"/>
                      <wps:cNvSpPr/>
                      <wps:spPr>
                        <a:xfrm>
                          <a:off x="6199328"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5" name="Shape 34215"/>
                      <wps:cNvSpPr/>
                      <wps:spPr>
                        <a:xfrm>
                          <a:off x="6199328"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6" name="Shape 34216"/>
                      <wps:cNvSpPr/>
                      <wps:spPr>
                        <a:xfrm>
                          <a:off x="0"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7" name="Shape 34217"/>
                      <wps:cNvSpPr/>
                      <wps:spPr>
                        <a:xfrm>
                          <a:off x="2635326"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18" name="Shape 34218"/>
                      <wps:cNvSpPr/>
                      <wps:spPr>
                        <a:xfrm>
                          <a:off x="6199328"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30" name="Rectangle 32730"/>
                      <wps:cNvSpPr/>
                      <wps:spPr>
                        <a:xfrm>
                          <a:off x="71628" y="1100582"/>
                          <a:ext cx="1055271" cy="189937"/>
                        </a:xfrm>
                        <a:prstGeom prst="rect">
                          <a:avLst/>
                        </a:prstGeom>
                        <a:ln>
                          <a:noFill/>
                        </a:ln>
                      </wps:spPr>
                      <wps:txbx>
                        <w:txbxContent>
                          <w:p w14:paraId="6282D5CD" w14:textId="77777777" w:rsidR="00E76109" w:rsidRDefault="00000000">
                            <w:pPr>
                              <w:spacing w:after="160" w:line="259" w:lineRule="auto"/>
                              <w:ind w:left="0" w:firstLine="0"/>
                              <w:jc w:val="left"/>
                            </w:pPr>
                            <w:r>
                              <w:rPr>
                                <w:rFonts w:ascii="Calibri" w:eastAsia="Calibri" w:hAnsi="Calibri" w:cs="Calibri"/>
                              </w:rPr>
                              <w:t xml:space="preserve">Approved by: </w:t>
                            </w:r>
                          </w:p>
                        </w:txbxContent>
                      </wps:txbx>
                      <wps:bodyPr horzOverflow="overflow" vert="horz" lIns="0" tIns="0" rIns="0" bIns="0" rtlCol="0">
                        <a:noAutofit/>
                      </wps:bodyPr>
                    </wps:wsp>
                    <wps:wsp>
                      <wps:cNvPr id="32731" name="Rectangle 32731"/>
                      <wps:cNvSpPr/>
                      <wps:spPr>
                        <a:xfrm>
                          <a:off x="864057" y="1100582"/>
                          <a:ext cx="42144" cy="189937"/>
                        </a:xfrm>
                        <a:prstGeom prst="rect">
                          <a:avLst/>
                        </a:prstGeom>
                        <a:ln>
                          <a:noFill/>
                        </a:ln>
                      </wps:spPr>
                      <wps:txbx>
                        <w:txbxContent>
                          <w:p w14:paraId="4FD1D05C"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734" name="Rectangle 32734"/>
                      <wps:cNvSpPr/>
                      <wps:spPr>
                        <a:xfrm>
                          <a:off x="1696542" y="1100582"/>
                          <a:ext cx="794018" cy="189937"/>
                        </a:xfrm>
                        <a:prstGeom prst="rect">
                          <a:avLst/>
                        </a:prstGeom>
                        <a:ln>
                          <a:noFill/>
                        </a:ln>
                      </wps:spPr>
                      <wps:txbx>
                        <w:txbxContent>
                          <w:p w14:paraId="29EF06C4" w14:textId="77777777" w:rsidR="00E76109" w:rsidRDefault="00000000">
                            <w:pPr>
                              <w:spacing w:after="160" w:line="259" w:lineRule="auto"/>
                              <w:ind w:left="0" w:firstLine="0"/>
                              <w:jc w:val="left"/>
                            </w:pPr>
                            <w:r>
                              <w:rPr>
                                <w:rFonts w:ascii="Calibri" w:eastAsia="Calibri" w:hAnsi="Calibri" w:cs="Calibri"/>
                              </w:rPr>
                              <w:t xml:space="preserve">SEAC LAC  </w:t>
                            </w:r>
                          </w:p>
                        </w:txbxContent>
                      </wps:txbx>
                      <wps:bodyPr horzOverflow="overflow" vert="horz" lIns="0" tIns="0" rIns="0" bIns="0" rtlCol="0">
                        <a:noAutofit/>
                      </wps:bodyPr>
                    </wps:wsp>
                    <wps:wsp>
                      <wps:cNvPr id="32735" name="Rectangle 32735"/>
                      <wps:cNvSpPr/>
                      <wps:spPr>
                        <a:xfrm>
                          <a:off x="2292426" y="1100582"/>
                          <a:ext cx="42144" cy="189937"/>
                        </a:xfrm>
                        <a:prstGeom prst="rect">
                          <a:avLst/>
                        </a:prstGeom>
                        <a:ln>
                          <a:noFill/>
                        </a:ln>
                      </wps:spPr>
                      <wps:txbx>
                        <w:txbxContent>
                          <w:p w14:paraId="16CD7E08"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736" name="Rectangle 32736"/>
                      <wps:cNvSpPr/>
                      <wps:spPr>
                        <a:xfrm>
                          <a:off x="2706954" y="1100582"/>
                          <a:ext cx="874575" cy="189937"/>
                        </a:xfrm>
                        <a:prstGeom prst="rect">
                          <a:avLst/>
                        </a:prstGeom>
                        <a:ln>
                          <a:noFill/>
                        </a:ln>
                      </wps:spPr>
                      <wps:txbx>
                        <w:txbxContent>
                          <w:p w14:paraId="205C09BF" w14:textId="77777777" w:rsidR="00E76109" w:rsidRDefault="00000000">
                            <w:pPr>
                              <w:spacing w:after="160" w:line="259" w:lineRule="auto"/>
                              <w:ind w:left="0" w:firstLine="0"/>
                              <w:jc w:val="left"/>
                            </w:pPr>
                            <w:r>
                              <w:rPr>
                                <w:rFonts w:ascii="Calibri" w:eastAsia="Calibri" w:hAnsi="Calibri" w:cs="Calibri"/>
                              </w:rPr>
                              <w:t xml:space="preserve">Issue Date: </w:t>
                            </w:r>
                          </w:p>
                        </w:txbxContent>
                      </wps:txbx>
                      <wps:bodyPr horzOverflow="overflow" vert="horz" lIns="0" tIns="0" rIns="0" bIns="0" rtlCol="0">
                        <a:noAutofit/>
                      </wps:bodyPr>
                    </wps:wsp>
                    <wps:wsp>
                      <wps:cNvPr id="32737" name="Rectangle 32737"/>
                      <wps:cNvSpPr/>
                      <wps:spPr>
                        <a:xfrm>
                          <a:off x="3364053" y="1100582"/>
                          <a:ext cx="42143" cy="189937"/>
                        </a:xfrm>
                        <a:prstGeom prst="rect">
                          <a:avLst/>
                        </a:prstGeom>
                        <a:ln>
                          <a:noFill/>
                        </a:ln>
                      </wps:spPr>
                      <wps:txbx>
                        <w:txbxContent>
                          <w:p w14:paraId="31AE7822"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738" name="Rectangle 32738"/>
                      <wps:cNvSpPr/>
                      <wps:spPr>
                        <a:xfrm>
                          <a:off x="3581985" y="1100582"/>
                          <a:ext cx="766979" cy="189937"/>
                        </a:xfrm>
                        <a:prstGeom prst="rect">
                          <a:avLst/>
                        </a:prstGeom>
                        <a:ln>
                          <a:noFill/>
                        </a:ln>
                      </wps:spPr>
                      <wps:txbx>
                        <w:txbxContent>
                          <w:p w14:paraId="71C8FA9A" w14:textId="77777777" w:rsidR="00E76109" w:rsidRDefault="00000000">
                            <w:pPr>
                              <w:spacing w:after="160" w:line="259" w:lineRule="auto"/>
                              <w:ind w:left="0" w:firstLine="0"/>
                              <w:jc w:val="left"/>
                            </w:pPr>
                            <w:r>
                              <w:rPr>
                                <w:rFonts w:ascii="Calibri" w:eastAsia="Calibri" w:hAnsi="Calibri" w:cs="Calibri"/>
                              </w:rPr>
                              <w:t>June 2023</w:t>
                            </w:r>
                          </w:p>
                        </w:txbxContent>
                      </wps:txbx>
                      <wps:bodyPr horzOverflow="overflow" vert="horz" lIns="0" tIns="0" rIns="0" bIns="0" rtlCol="0">
                        <a:noAutofit/>
                      </wps:bodyPr>
                    </wps:wsp>
                    <wps:wsp>
                      <wps:cNvPr id="32739" name="Rectangle 32739"/>
                      <wps:cNvSpPr/>
                      <wps:spPr>
                        <a:xfrm>
                          <a:off x="4158056" y="1100582"/>
                          <a:ext cx="42143" cy="189937"/>
                        </a:xfrm>
                        <a:prstGeom prst="rect">
                          <a:avLst/>
                        </a:prstGeom>
                        <a:ln>
                          <a:noFill/>
                        </a:ln>
                      </wps:spPr>
                      <wps:txbx>
                        <w:txbxContent>
                          <w:p w14:paraId="0CF78ED6"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740" name="Rectangle 32740"/>
                      <wps:cNvSpPr/>
                      <wps:spPr>
                        <a:xfrm>
                          <a:off x="4444949" y="1100582"/>
                          <a:ext cx="1038488" cy="189937"/>
                        </a:xfrm>
                        <a:prstGeom prst="rect">
                          <a:avLst/>
                        </a:prstGeom>
                        <a:ln>
                          <a:noFill/>
                        </a:ln>
                      </wps:spPr>
                      <wps:txbx>
                        <w:txbxContent>
                          <w:p w14:paraId="05F04C51" w14:textId="77777777" w:rsidR="00E76109" w:rsidRDefault="00000000">
                            <w:pPr>
                              <w:spacing w:after="160" w:line="259" w:lineRule="auto"/>
                              <w:ind w:left="0" w:firstLine="0"/>
                              <w:jc w:val="left"/>
                            </w:pPr>
                            <w:r>
                              <w:rPr>
                                <w:rFonts w:ascii="Calibri" w:eastAsia="Calibri" w:hAnsi="Calibri" w:cs="Calibri"/>
                              </w:rPr>
                              <w:t xml:space="preserve">Review Date: </w:t>
                            </w:r>
                          </w:p>
                        </w:txbxContent>
                      </wps:txbx>
                      <wps:bodyPr horzOverflow="overflow" vert="horz" lIns="0" tIns="0" rIns="0" bIns="0" rtlCol="0">
                        <a:noAutofit/>
                      </wps:bodyPr>
                    </wps:wsp>
                    <wps:wsp>
                      <wps:cNvPr id="32741" name="Rectangle 32741"/>
                      <wps:cNvSpPr/>
                      <wps:spPr>
                        <a:xfrm>
                          <a:off x="5292293" y="1100582"/>
                          <a:ext cx="1138253" cy="189937"/>
                        </a:xfrm>
                        <a:prstGeom prst="rect">
                          <a:avLst/>
                        </a:prstGeom>
                        <a:ln>
                          <a:noFill/>
                        </a:ln>
                      </wps:spPr>
                      <wps:txbx>
                        <w:txbxContent>
                          <w:p w14:paraId="6B759A6C" w14:textId="77777777" w:rsidR="00E76109" w:rsidRDefault="00000000">
                            <w:pPr>
                              <w:spacing w:after="160" w:line="259" w:lineRule="auto"/>
                              <w:ind w:left="0" w:firstLine="0"/>
                              <w:jc w:val="left"/>
                            </w:pPr>
                            <w:r>
                              <w:rPr>
                                <w:rFonts w:ascii="Calibri" w:eastAsia="Calibri" w:hAnsi="Calibri" w:cs="Calibri"/>
                              </w:rPr>
                              <w:t xml:space="preserve">February 2025 </w:t>
                            </w:r>
                          </w:p>
                        </w:txbxContent>
                      </wps:txbx>
                      <wps:bodyPr horzOverflow="overflow" vert="horz" lIns="0" tIns="0" rIns="0" bIns="0" rtlCol="0">
                        <a:noAutofit/>
                      </wps:bodyPr>
                    </wps:wsp>
                    <wps:wsp>
                      <wps:cNvPr id="32743" name="Rectangle 32743"/>
                      <wps:cNvSpPr/>
                      <wps:spPr>
                        <a:xfrm>
                          <a:off x="6179199" y="1100582"/>
                          <a:ext cx="42143" cy="189937"/>
                        </a:xfrm>
                        <a:prstGeom prst="rect">
                          <a:avLst/>
                        </a:prstGeom>
                        <a:ln>
                          <a:noFill/>
                        </a:ln>
                      </wps:spPr>
                      <wps:txbx>
                        <w:txbxContent>
                          <w:p w14:paraId="5C8F52EC"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742" name="Rectangle 32742"/>
                      <wps:cNvSpPr/>
                      <wps:spPr>
                        <a:xfrm>
                          <a:off x="6147511" y="1100582"/>
                          <a:ext cx="42144" cy="189937"/>
                        </a:xfrm>
                        <a:prstGeom prst="rect">
                          <a:avLst/>
                        </a:prstGeom>
                        <a:ln>
                          <a:noFill/>
                        </a:ln>
                      </wps:spPr>
                      <wps:txbx>
                        <w:txbxContent>
                          <w:p w14:paraId="513DAF68"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219" name="Shape 34219"/>
                      <wps:cNvSpPr/>
                      <wps:spPr>
                        <a:xfrm>
                          <a:off x="0"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0" name="Shape 34220"/>
                      <wps:cNvSpPr/>
                      <wps:spPr>
                        <a:xfrm>
                          <a:off x="6096" y="1038099"/>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1" name="Shape 34221"/>
                      <wps:cNvSpPr/>
                      <wps:spPr>
                        <a:xfrm>
                          <a:off x="1624914"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2" name="Shape 34222"/>
                      <wps:cNvSpPr/>
                      <wps:spPr>
                        <a:xfrm>
                          <a:off x="1624914"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3" name="Shape 34223"/>
                      <wps:cNvSpPr/>
                      <wps:spPr>
                        <a:xfrm>
                          <a:off x="1631010" y="1038099"/>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4" name="Shape 34224"/>
                      <wps:cNvSpPr/>
                      <wps:spPr>
                        <a:xfrm>
                          <a:off x="2635326"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5" name="Shape 34225"/>
                      <wps:cNvSpPr/>
                      <wps:spPr>
                        <a:xfrm>
                          <a:off x="2641422" y="1038099"/>
                          <a:ext cx="868985" cy="9144"/>
                        </a:xfrm>
                        <a:custGeom>
                          <a:avLst/>
                          <a:gdLst/>
                          <a:ahLst/>
                          <a:cxnLst/>
                          <a:rect l="0" t="0" r="0" b="0"/>
                          <a:pathLst>
                            <a:path w="868985" h="9144">
                              <a:moveTo>
                                <a:pt x="0" y="0"/>
                              </a:moveTo>
                              <a:lnTo>
                                <a:pt x="868985" y="0"/>
                              </a:lnTo>
                              <a:lnTo>
                                <a:pt x="8689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6" name="Shape 34226"/>
                      <wps:cNvSpPr/>
                      <wps:spPr>
                        <a:xfrm>
                          <a:off x="3510356"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7" name="Shape 34227"/>
                      <wps:cNvSpPr/>
                      <wps:spPr>
                        <a:xfrm>
                          <a:off x="3510356"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8" name="Shape 34228"/>
                      <wps:cNvSpPr/>
                      <wps:spPr>
                        <a:xfrm>
                          <a:off x="3516453" y="1038099"/>
                          <a:ext cx="856793" cy="9144"/>
                        </a:xfrm>
                        <a:custGeom>
                          <a:avLst/>
                          <a:gdLst/>
                          <a:ahLst/>
                          <a:cxnLst/>
                          <a:rect l="0" t="0" r="0" b="0"/>
                          <a:pathLst>
                            <a:path w="856793" h="9144">
                              <a:moveTo>
                                <a:pt x="0" y="0"/>
                              </a:moveTo>
                              <a:lnTo>
                                <a:pt x="856793" y="0"/>
                              </a:lnTo>
                              <a:lnTo>
                                <a:pt x="8567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29" name="Shape 34229"/>
                      <wps:cNvSpPr/>
                      <wps:spPr>
                        <a:xfrm>
                          <a:off x="4373322"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0" name="Shape 34230"/>
                      <wps:cNvSpPr/>
                      <wps:spPr>
                        <a:xfrm>
                          <a:off x="4373322"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1" name="Shape 34231"/>
                      <wps:cNvSpPr/>
                      <wps:spPr>
                        <a:xfrm>
                          <a:off x="4379417" y="1038099"/>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2" name="Shape 34232"/>
                      <wps:cNvSpPr/>
                      <wps:spPr>
                        <a:xfrm>
                          <a:off x="5222190"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3" name="Shape 34233"/>
                      <wps:cNvSpPr/>
                      <wps:spPr>
                        <a:xfrm>
                          <a:off x="5222190"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4" name="Shape 34234"/>
                      <wps:cNvSpPr/>
                      <wps:spPr>
                        <a:xfrm>
                          <a:off x="5228285" y="1038099"/>
                          <a:ext cx="971093" cy="9144"/>
                        </a:xfrm>
                        <a:custGeom>
                          <a:avLst/>
                          <a:gdLst/>
                          <a:ahLst/>
                          <a:cxnLst/>
                          <a:rect l="0" t="0" r="0" b="0"/>
                          <a:pathLst>
                            <a:path w="971093" h="9144">
                              <a:moveTo>
                                <a:pt x="0" y="0"/>
                              </a:moveTo>
                              <a:lnTo>
                                <a:pt x="971093" y="0"/>
                              </a:lnTo>
                              <a:lnTo>
                                <a:pt x="9710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5" name="Shape 34235"/>
                      <wps:cNvSpPr/>
                      <wps:spPr>
                        <a:xfrm>
                          <a:off x="6199328"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6" name="Shape 34236"/>
                      <wps:cNvSpPr/>
                      <wps:spPr>
                        <a:xfrm>
                          <a:off x="0"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7" name="Shape 34237"/>
                      <wps:cNvSpPr/>
                      <wps:spPr>
                        <a:xfrm>
                          <a:off x="1624914"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8" name="Shape 34238"/>
                      <wps:cNvSpPr/>
                      <wps:spPr>
                        <a:xfrm>
                          <a:off x="2635326"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39" name="Shape 34239"/>
                      <wps:cNvSpPr/>
                      <wps:spPr>
                        <a:xfrm>
                          <a:off x="3510356"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0" name="Shape 34240"/>
                      <wps:cNvSpPr/>
                      <wps:spPr>
                        <a:xfrm>
                          <a:off x="4373322"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1" name="Shape 34241"/>
                      <wps:cNvSpPr/>
                      <wps:spPr>
                        <a:xfrm>
                          <a:off x="5222190"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2" name="Shape 34242"/>
                      <wps:cNvSpPr/>
                      <wps:spPr>
                        <a:xfrm>
                          <a:off x="6199328" y="10731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32" name="Rectangle 32732"/>
                      <wps:cNvSpPr/>
                      <wps:spPr>
                        <a:xfrm>
                          <a:off x="71628" y="1320038"/>
                          <a:ext cx="1087345" cy="189937"/>
                        </a:xfrm>
                        <a:prstGeom prst="rect">
                          <a:avLst/>
                        </a:prstGeom>
                        <a:ln>
                          <a:noFill/>
                        </a:ln>
                      </wps:spPr>
                      <wps:txbx>
                        <w:txbxContent>
                          <w:p w14:paraId="10D3D391" w14:textId="77777777" w:rsidR="00E76109" w:rsidRDefault="00000000">
                            <w:pPr>
                              <w:spacing w:after="160" w:line="259" w:lineRule="auto"/>
                              <w:ind w:left="0" w:firstLine="0"/>
                              <w:jc w:val="left"/>
                            </w:pPr>
                            <w:r>
                              <w:rPr>
                                <w:rFonts w:ascii="Calibri" w:eastAsia="Calibri" w:hAnsi="Calibri" w:cs="Calibri"/>
                              </w:rPr>
                              <w:t xml:space="preserve">Policy Owner: </w:t>
                            </w:r>
                          </w:p>
                        </w:txbxContent>
                      </wps:txbx>
                      <wps:bodyPr horzOverflow="overflow" vert="horz" lIns="0" tIns="0" rIns="0" bIns="0" rtlCol="0">
                        <a:noAutofit/>
                      </wps:bodyPr>
                    </wps:wsp>
                    <wps:wsp>
                      <wps:cNvPr id="32733" name="Rectangle 32733"/>
                      <wps:cNvSpPr/>
                      <wps:spPr>
                        <a:xfrm>
                          <a:off x="888441" y="1320038"/>
                          <a:ext cx="42144" cy="189937"/>
                        </a:xfrm>
                        <a:prstGeom prst="rect">
                          <a:avLst/>
                        </a:prstGeom>
                        <a:ln>
                          <a:noFill/>
                        </a:ln>
                      </wps:spPr>
                      <wps:txbx>
                        <w:txbxContent>
                          <w:p w14:paraId="18DDCC65"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745" name="Rectangle 32745"/>
                      <wps:cNvSpPr/>
                      <wps:spPr>
                        <a:xfrm>
                          <a:off x="2622757" y="1320038"/>
                          <a:ext cx="408943" cy="189937"/>
                        </a:xfrm>
                        <a:prstGeom prst="rect">
                          <a:avLst/>
                        </a:prstGeom>
                        <a:ln>
                          <a:noFill/>
                        </a:ln>
                      </wps:spPr>
                      <wps:txbx>
                        <w:txbxContent>
                          <w:p w14:paraId="114D5AEF" w14:textId="77777777" w:rsidR="00E76109" w:rsidRDefault="00000000">
                            <w:pPr>
                              <w:spacing w:after="160" w:line="259" w:lineRule="auto"/>
                              <w:ind w:left="0" w:firstLine="0"/>
                              <w:jc w:val="left"/>
                            </w:pPr>
                            <w:r>
                              <w:rPr>
                                <w:rFonts w:ascii="Calibri" w:eastAsia="Calibri" w:hAnsi="Calibri" w:cs="Calibri"/>
                              </w:rPr>
                              <w:t xml:space="preserve">/Mrs </w:t>
                            </w:r>
                          </w:p>
                        </w:txbxContent>
                      </wps:txbx>
                      <wps:bodyPr horzOverflow="overflow" vert="horz" lIns="0" tIns="0" rIns="0" bIns="0" rtlCol="0">
                        <a:noAutofit/>
                      </wps:bodyPr>
                    </wps:wsp>
                    <wps:wsp>
                      <wps:cNvPr id="32744" name="Rectangle 32744"/>
                      <wps:cNvSpPr/>
                      <wps:spPr>
                        <a:xfrm>
                          <a:off x="1696542" y="1320038"/>
                          <a:ext cx="1231865" cy="189937"/>
                        </a:xfrm>
                        <a:prstGeom prst="rect">
                          <a:avLst/>
                        </a:prstGeom>
                        <a:ln>
                          <a:noFill/>
                        </a:ln>
                      </wps:spPr>
                      <wps:txbx>
                        <w:txbxContent>
                          <w:p w14:paraId="04F70B3D" w14:textId="77777777" w:rsidR="00E76109" w:rsidRDefault="00000000">
                            <w:pPr>
                              <w:spacing w:after="160" w:line="259" w:lineRule="auto"/>
                              <w:ind w:left="0" w:firstLine="0"/>
                              <w:jc w:val="left"/>
                            </w:pPr>
                            <w:r>
                              <w:rPr>
                                <w:rFonts w:ascii="Calibri" w:eastAsia="Calibri" w:hAnsi="Calibri" w:cs="Calibri"/>
                              </w:rPr>
                              <w:t>Inclusion Leader</w:t>
                            </w:r>
                          </w:p>
                        </w:txbxContent>
                      </wps:txbx>
                      <wps:bodyPr horzOverflow="overflow" vert="horz" lIns="0" tIns="0" rIns="0" bIns="0" rtlCol="0">
                        <a:noAutofit/>
                      </wps:bodyPr>
                    </wps:wsp>
                    <wps:wsp>
                      <wps:cNvPr id="32746" name="Rectangle 32746"/>
                      <wps:cNvSpPr/>
                      <wps:spPr>
                        <a:xfrm>
                          <a:off x="2931236" y="1320038"/>
                          <a:ext cx="930332" cy="189937"/>
                        </a:xfrm>
                        <a:prstGeom prst="rect">
                          <a:avLst/>
                        </a:prstGeom>
                        <a:ln>
                          <a:noFill/>
                        </a:ln>
                      </wps:spPr>
                      <wps:txbx>
                        <w:txbxContent>
                          <w:p w14:paraId="2BC4D788" w14:textId="77777777" w:rsidR="00E76109" w:rsidRDefault="00000000">
                            <w:pPr>
                              <w:spacing w:after="160" w:line="259" w:lineRule="auto"/>
                              <w:ind w:left="0" w:firstLine="0"/>
                              <w:jc w:val="left"/>
                            </w:pPr>
                            <w:r>
                              <w:rPr>
                                <w:rFonts w:ascii="Calibri" w:eastAsia="Calibri" w:hAnsi="Calibri" w:cs="Calibri"/>
                              </w:rPr>
                              <w:t>Jessica Talks</w:t>
                            </w:r>
                          </w:p>
                        </w:txbxContent>
                      </wps:txbx>
                      <wps:bodyPr horzOverflow="overflow" vert="horz" lIns="0" tIns="0" rIns="0" bIns="0" rtlCol="0">
                        <a:noAutofit/>
                      </wps:bodyPr>
                    </wps:wsp>
                    <wps:wsp>
                      <wps:cNvPr id="32747" name="Rectangle 32747"/>
                      <wps:cNvSpPr/>
                      <wps:spPr>
                        <a:xfrm>
                          <a:off x="3629229" y="1320038"/>
                          <a:ext cx="42143" cy="189937"/>
                        </a:xfrm>
                        <a:prstGeom prst="rect">
                          <a:avLst/>
                        </a:prstGeom>
                        <a:ln>
                          <a:noFill/>
                        </a:ln>
                      </wps:spPr>
                      <wps:txbx>
                        <w:txbxContent>
                          <w:p w14:paraId="791F3B03"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243" name="Shape 34243"/>
                      <wps:cNvSpPr/>
                      <wps:spPr>
                        <a:xfrm>
                          <a:off x="0" y="1259078"/>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4" name="Shape 34244"/>
                      <wps:cNvSpPr/>
                      <wps:spPr>
                        <a:xfrm>
                          <a:off x="6096" y="1259079"/>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5" name="Shape 34245"/>
                      <wps:cNvSpPr/>
                      <wps:spPr>
                        <a:xfrm>
                          <a:off x="1624914" y="1259078"/>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6" name="Shape 34246"/>
                      <wps:cNvSpPr/>
                      <wps:spPr>
                        <a:xfrm>
                          <a:off x="1631010" y="1259079"/>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7" name="Shape 34247"/>
                      <wps:cNvSpPr/>
                      <wps:spPr>
                        <a:xfrm>
                          <a:off x="2635326"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8" name="Shape 34248"/>
                      <wps:cNvSpPr/>
                      <wps:spPr>
                        <a:xfrm>
                          <a:off x="2641422" y="1259079"/>
                          <a:ext cx="868985" cy="9144"/>
                        </a:xfrm>
                        <a:custGeom>
                          <a:avLst/>
                          <a:gdLst/>
                          <a:ahLst/>
                          <a:cxnLst/>
                          <a:rect l="0" t="0" r="0" b="0"/>
                          <a:pathLst>
                            <a:path w="868985" h="9144">
                              <a:moveTo>
                                <a:pt x="0" y="0"/>
                              </a:moveTo>
                              <a:lnTo>
                                <a:pt x="868985" y="0"/>
                              </a:lnTo>
                              <a:lnTo>
                                <a:pt x="8689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49" name="Shape 34249"/>
                      <wps:cNvSpPr/>
                      <wps:spPr>
                        <a:xfrm>
                          <a:off x="3510356"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0" name="Shape 34250"/>
                      <wps:cNvSpPr/>
                      <wps:spPr>
                        <a:xfrm>
                          <a:off x="3516453" y="1259079"/>
                          <a:ext cx="856793" cy="9144"/>
                        </a:xfrm>
                        <a:custGeom>
                          <a:avLst/>
                          <a:gdLst/>
                          <a:ahLst/>
                          <a:cxnLst/>
                          <a:rect l="0" t="0" r="0" b="0"/>
                          <a:pathLst>
                            <a:path w="856793" h="9144">
                              <a:moveTo>
                                <a:pt x="0" y="0"/>
                              </a:moveTo>
                              <a:lnTo>
                                <a:pt x="856793" y="0"/>
                              </a:lnTo>
                              <a:lnTo>
                                <a:pt x="8567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1" name="Shape 34251"/>
                      <wps:cNvSpPr/>
                      <wps:spPr>
                        <a:xfrm>
                          <a:off x="4373322"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2" name="Shape 34252"/>
                      <wps:cNvSpPr/>
                      <wps:spPr>
                        <a:xfrm>
                          <a:off x="4379417" y="1259079"/>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3" name="Shape 34253"/>
                      <wps:cNvSpPr/>
                      <wps:spPr>
                        <a:xfrm>
                          <a:off x="5222190" y="125907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4" name="Shape 34254"/>
                      <wps:cNvSpPr/>
                      <wps:spPr>
                        <a:xfrm>
                          <a:off x="5228285" y="1259079"/>
                          <a:ext cx="971093" cy="9144"/>
                        </a:xfrm>
                        <a:custGeom>
                          <a:avLst/>
                          <a:gdLst/>
                          <a:ahLst/>
                          <a:cxnLst/>
                          <a:rect l="0" t="0" r="0" b="0"/>
                          <a:pathLst>
                            <a:path w="971093" h="9144">
                              <a:moveTo>
                                <a:pt x="0" y="0"/>
                              </a:moveTo>
                              <a:lnTo>
                                <a:pt x="971093" y="0"/>
                              </a:lnTo>
                              <a:lnTo>
                                <a:pt x="9710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5" name="Shape 34255"/>
                      <wps:cNvSpPr/>
                      <wps:spPr>
                        <a:xfrm>
                          <a:off x="6199328" y="1259078"/>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6" name="Shape 34256"/>
                      <wps:cNvSpPr/>
                      <wps:spPr>
                        <a:xfrm>
                          <a:off x="0" y="1294130"/>
                          <a:ext cx="9144" cy="184404"/>
                        </a:xfrm>
                        <a:custGeom>
                          <a:avLst/>
                          <a:gdLst/>
                          <a:ahLst/>
                          <a:cxnLst/>
                          <a:rect l="0" t="0" r="0" b="0"/>
                          <a:pathLst>
                            <a:path w="9144" h="184404">
                              <a:moveTo>
                                <a:pt x="0" y="0"/>
                              </a:moveTo>
                              <a:lnTo>
                                <a:pt x="9144" y="0"/>
                              </a:lnTo>
                              <a:lnTo>
                                <a:pt x="9144" y="184404"/>
                              </a:lnTo>
                              <a:lnTo>
                                <a:pt x="0" y="1844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7" name="Shape 34257"/>
                      <wps:cNvSpPr/>
                      <wps:spPr>
                        <a:xfrm>
                          <a:off x="1624914" y="1294130"/>
                          <a:ext cx="9144" cy="184404"/>
                        </a:xfrm>
                        <a:custGeom>
                          <a:avLst/>
                          <a:gdLst/>
                          <a:ahLst/>
                          <a:cxnLst/>
                          <a:rect l="0" t="0" r="0" b="0"/>
                          <a:pathLst>
                            <a:path w="9144" h="184404">
                              <a:moveTo>
                                <a:pt x="0" y="0"/>
                              </a:moveTo>
                              <a:lnTo>
                                <a:pt x="9144" y="0"/>
                              </a:lnTo>
                              <a:lnTo>
                                <a:pt x="9144" y="184404"/>
                              </a:lnTo>
                              <a:lnTo>
                                <a:pt x="0" y="1844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8" name="Shape 34258"/>
                      <wps:cNvSpPr/>
                      <wps:spPr>
                        <a:xfrm>
                          <a:off x="6199328" y="1294130"/>
                          <a:ext cx="9144" cy="184404"/>
                        </a:xfrm>
                        <a:custGeom>
                          <a:avLst/>
                          <a:gdLst/>
                          <a:ahLst/>
                          <a:cxnLst/>
                          <a:rect l="0" t="0" r="0" b="0"/>
                          <a:pathLst>
                            <a:path w="9144" h="184404">
                              <a:moveTo>
                                <a:pt x="0" y="0"/>
                              </a:moveTo>
                              <a:lnTo>
                                <a:pt x="9144" y="0"/>
                              </a:lnTo>
                              <a:lnTo>
                                <a:pt x="9144" y="184404"/>
                              </a:lnTo>
                              <a:lnTo>
                                <a:pt x="0" y="1844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59" name="Shape 34259"/>
                      <wps:cNvSpPr/>
                      <wps:spPr>
                        <a:xfrm>
                          <a:off x="0" y="1478535"/>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0" name="Shape 34260"/>
                      <wps:cNvSpPr/>
                      <wps:spPr>
                        <a:xfrm>
                          <a:off x="6096" y="1478535"/>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1" name="Shape 34261"/>
                      <wps:cNvSpPr/>
                      <wps:spPr>
                        <a:xfrm>
                          <a:off x="1624914" y="1478535"/>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2" name="Shape 34262"/>
                      <wps:cNvSpPr/>
                      <wps:spPr>
                        <a:xfrm>
                          <a:off x="1631010" y="1478535"/>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3" name="Shape 34263"/>
                      <wps:cNvSpPr/>
                      <wps:spPr>
                        <a:xfrm>
                          <a:off x="2635326"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4" name="Shape 34264"/>
                      <wps:cNvSpPr/>
                      <wps:spPr>
                        <a:xfrm>
                          <a:off x="2635326"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5" name="Shape 34265"/>
                      <wps:cNvSpPr/>
                      <wps:spPr>
                        <a:xfrm>
                          <a:off x="2641422" y="1478535"/>
                          <a:ext cx="423977" cy="9144"/>
                        </a:xfrm>
                        <a:custGeom>
                          <a:avLst/>
                          <a:gdLst/>
                          <a:ahLst/>
                          <a:cxnLst/>
                          <a:rect l="0" t="0" r="0" b="0"/>
                          <a:pathLst>
                            <a:path w="423977" h="9144">
                              <a:moveTo>
                                <a:pt x="0" y="0"/>
                              </a:moveTo>
                              <a:lnTo>
                                <a:pt x="423977" y="0"/>
                              </a:lnTo>
                              <a:lnTo>
                                <a:pt x="4239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6" name="Shape 34266"/>
                      <wps:cNvSpPr/>
                      <wps:spPr>
                        <a:xfrm>
                          <a:off x="3065348"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7" name="Shape 34267"/>
                      <wps:cNvSpPr/>
                      <wps:spPr>
                        <a:xfrm>
                          <a:off x="3065348"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8" name="Shape 34268"/>
                      <wps:cNvSpPr/>
                      <wps:spPr>
                        <a:xfrm>
                          <a:off x="3071444" y="1478535"/>
                          <a:ext cx="1056132" cy="9144"/>
                        </a:xfrm>
                        <a:custGeom>
                          <a:avLst/>
                          <a:gdLst/>
                          <a:ahLst/>
                          <a:cxnLst/>
                          <a:rect l="0" t="0" r="0" b="0"/>
                          <a:pathLst>
                            <a:path w="1056132" h="9144">
                              <a:moveTo>
                                <a:pt x="0" y="0"/>
                              </a:moveTo>
                              <a:lnTo>
                                <a:pt x="1056132" y="0"/>
                              </a:lnTo>
                              <a:lnTo>
                                <a:pt x="10561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69" name="Shape 34269"/>
                      <wps:cNvSpPr/>
                      <wps:spPr>
                        <a:xfrm>
                          <a:off x="4127576"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0" name="Shape 34270"/>
                      <wps:cNvSpPr/>
                      <wps:spPr>
                        <a:xfrm>
                          <a:off x="4127576"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1" name="Shape 34271"/>
                      <wps:cNvSpPr/>
                      <wps:spPr>
                        <a:xfrm>
                          <a:off x="4133672" y="1478535"/>
                          <a:ext cx="436169" cy="9144"/>
                        </a:xfrm>
                        <a:custGeom>
                          <a:avLst/>
                          <a:gdLst/>
                          <a:ahLst/>
                          <a:cxnLst/>
                          <a:rect l="0" t="0" r="0" b="0"/>
                          <a:pathLst>
                            <a:path w="436169" h="9144">
                              <a:moveTo>
                                <a:pt x="0" y="0"/>
                              </a:moveTo>
                              <a:lnTo>
                                <a:pt x="436169" y="0"/>
                              </a:lnTo>
                              <a:lnTo>
                                <a:pt x="4361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2" name="Shape 34272"/>
                      <wps:cNvSpPr/>
                      <wps:spPr>
                        <a:xfrm>
                          <a:off x="4569917"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3" name="Shape 34273"/>
                      <wps:cNvSpPr/>
                      <wps:spPr>
                        <a:xfrm>
                          <a:off x="4569917"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4" name="Shape 34274"/>
                      <wps:cNvSpPr/>
                      <wps:spPr>
                        <a:xfrm>
                          <a:off x="4576014" y="1478535"/>
                          <a:ext cx="1046988" cy="9144"/>
                        </a:xfrm>
                        <a:custGeom>
                          <a:avLst/>
                          <a:gdLst/>
                          <a:ahLst/>
                          <a:cxnLst/>
                          <a:rect l="0" t="0" r="0" b="0"/>
                          <a:pathLst>
                            <a:path w="1046988" h="9144">
                              <a:moveTo>
                                <a:pt x="0" y="0"/>
                              </a:moveTo>
                              <a:lnTo>
                                <a:pt x="1046988" y="0"/>
                              </a:lnTo>
                              <a:lnTo>
                                <a:pt x="10469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5" name="Shape 34275"/>
                      <wps:cNvSpPr/>
                      <wps:spPr>
                        <a:xfrm>
                          <a:off x="5623002" y="1484630"/>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6" name="Shape 34276"/>
                      <wps:cNvSpPr/>
                      <wps:spPr>
                        <a:xfrm>
                          <a:off x="5623002" y="14785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7" name="Shape 34277"/>
                      <wps:cNvSpPr/>
                      <wps:spPr>
                        <a:xfrm>
                          <a:off x="5629097" y="1478535"/>
                          <a:ext cx="570281" cy="9144"/>
                        </a:xfrm>
                        <a:custGeom>
                          <a:avLst/>
                          <a:gdLst/>
                          <a:ahLst/>
                          <a:cxnLst/>
                          <a:rect l="0" t="0" r="0" b="0"/>
                          <a:pathLst>
                            <a:path w="570281" h="9144">
                              <a:moveTo>
                                <a:pt x="0" y="0"/>
                              </a:moveTo>
                              <a:lnTo>
                                <a:pt x="570281" y="0"/>
                              </a:lnTo>
                              <a:lnTo>
                                <a:pt x="57028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78" name="Shape 34278"/>
                      <wps:cNvSpPr/>
                      <wps:spPr>
                        <a:xfrm>
                          <a:off x="6199328" y="1478535"/>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2716" name="Picture 32716"/>
                        <pic:cNvPicPr/>
                      </pic:nvPicPr>
                      <pic:blipFill>
                        <a:blip r:embed="rId1"/>
                        <a:stretch>
                          <a:fillRect/>
                        </a:stretch>
                      </pic:blipFill>
                      <pic:spPr>
                        <a:xfrm>
                          <a:off x="3759" y="215901"/>
                          <a:ext cx="1057656" cy="822960"/>
                        </a:xfrm>
                        <a:prstGeom prst="rect">
                          <a:avLst/>
                        </a:prstGeom>
                      </pic:spPr>
                    </pic:pic>
                  </wpg:wgp>
                </a:graphicData>
              </a:graphic>
            </wp:anchor>
          </w:drawing>
        </mc:Choice>
        <mc:Fallback xmlns:a="http://schemas.openxmlformats.org/drawingml/2006/main">
          <w:pict>
            <v:group id="Group 32644" style="width:489.046pt;height:119.18pt;position:absolute;mso-position-horizontal-relative:page;mso-position-horizontal:absolute;margin-left:69.624pt;mso-position-vertical-relative:page;margin-top:28.4399pt;" coordsize="62108,15135">
              <v:rect id="Rectangle 32717" style="position:absolute;width:467;height:1875;left:716;top:516;" filled="f" stroked="f">
                <v:textbox inset="0,0,0,0">
                  <w:txbxContent>
                    <w:p>
                      <w:pPr>
                        <w:spacing w:before="0" w:after="160" w:line="259" w:lineRule="auto"/>
                        <w:ind w:left="0" w:firstLine="0"/>
                        <w:jc w:val="left"/>
                      </w:pPr>
                      <w:r>
                        <w:rPr>
                          <w:sz w:val="20"/>
                        </w:rPr>
                        <w:t xml:space="preserve"> </w:t>
                      </w:r>
                    </w:p>
                  </w:txbxContent>
                </v:textbox>
              </v:rect>
              <v:rect id="Rectangle 32718" style="position:absolute;width:467;height:1875;left:1066;top:516;" filled="f" stroked="f">
                <v:textbox inset="0,0,0,0">
                  <w:txbxContent>
                    <w:p>
                      <w:pPr>
                        <w:spacing w:before="0" w:after="160" w:line="259" w:lineRule="auto"/>
                        <w:ind w:left="0" w:firstLine="0"/>
                        <w:jc w:val="left"/>
                      </w:pPr>
                      <w:r>
                        <w:rPr>
                          <w:sz w:val="20"/>
                        </w:rPr>
                        <w:t xml:space="preserve"> </w:t>
                      </w:r>
                    </w:p>
                  </w:txbxContent>
                </v:textbox>
              </v:rect>
              <v:rect id="Rectangle 32719" style="position:absolute;width:25767;height:1899;left:5272;top:609;" filled="f" stroked="f">
                <v:textbox inset="0,0,0,0">
                  <w:txbxContent>
                    <w:p>
                      <w:pPr>
                        <w:spacing w:before="0" w:after="160" w:line="259" w:lineRule="auto"/>
                        <w:ind w:left="0" w:firstLine="0"/>
                        <w:jc w:val="left"/>
                      </w:pPr>
                      <w:r>
                        <w:rPr>
                          <w:rFonts w:cs="Calibri" w:hAnsi="Calibri" w:eastAsia="Calibri" w:ascii="Calibri"/>
                        </w:rPr>
                        <w:t xml:space="preserve">Staffordshire University Academy </w:t>
                      </w:r>
                    </w:p>
                  </w:txbxContent>
                </v:textbox>
              </v:rect>
              <v:rect id="Rectangle 32721" style="position:absolute;width:4313;height:1899;left:11475;top:2453;" filled="f" stroked="f">
                <v:textbox inset="0,0,0,0">
                  <w:txbxContent>
                    <w:p>
                      <w:pPr>
                        <w:spacing w:before="0" w:after="160" w:line="259" w:lineRule="auto"/>
                        <w:ind w:left="0" w:firstLine="0"/>
                        <w:jc w:val="left"/>
                      </w:pPr>
                      <w:r>
                        <w:rPr>
                          <w:rFonts w:cs="Calibri" w:hAnsi="Calibri" w:eastAsia="Calibri" w:ascii="Calibri"/>
                        </w:rPr>
                        <w:t xml:space="preserve">Trust </w:t>
                      </w:r>
                    </w:p>
                  </w:txbxContent>
                </v:textbox>
              </v:rect>
              <v:rect id="Rectangle 32722" style="position:absolute;width:421;height:1899;left:14709;top:245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720" style="position:absolute;width:36106;height:2415;left:31308;top:704;" filled="f" stroked="f">
                <v:textbox inset="0,0,0,0">
                  <w:txbxContent>
                    <w:p>
                      <w:pPr>
                        <w:spacing w:before="0" w:after="160" w:line="259" w:lineRule="auto"/>
                        <w:ind w:left="0" w:firstLine="0"/>
                        <w:jc w:val="left"/>
                      </w:pPr>
                      <w:r>
                        <w:rPr>
                          <w:rFonts w:cs="Calibri" w:hAnsi="Calibri" w:eastAsia="Calibri" w:ascii="Calibri"/>
                          <w:b w:val="1"/>
                          <w:sz w:val="28"/>
                        </w:rPr>
                        <w:t xml:space="preserve">SEAC Disability Equality Scheme and </w:t>
                      </w:r>
                    </w:p>
                  </w:txbxContent>
                </v:textbox>
              </v:rect>
              <v:rect id="Rectangle 32723" style="position:absolute;width:16830;height:2415;left:36292;top:3051;" filled="f" stroked="f">
                <v:textbox inset="0,0,0,0">
                  <w:txbxContent>
                    <w:p>
                      <w:pPr>
                        <w:spacing w:before="0" w:after="160" w:line="259" w:lineRule="auto"/>
                        <w:ind w:left="0" w:firstLine="0"/>
                        <w:jc w:val="left"/>
                      </w:pPr>
                      <w:r>
                        <w:rPr>
                          <w:rFonts w:cs="Calibri" w:hAnsi="Calibri" w:eastAsia="Calibri" w:ascii="Calibri"/>
                          <w:b w:val="1"/>
                          <w:sz w:val="28"/>
                        </w:rPr>
                        <w:t xml:space="preserve">Accessibility Plan</w:t>
                      </w:r>
                    </w:p>
                  </w:txbxContent>
                </v:textbox>
              </v:rect>
              <v:rect id="Rectangle 32724" style="position:absolute;width:421;height:1899;left:48960;top:333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725" style="position:absolute;width:421;height:1899;left:49265;top:333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728" style="position:absolute;width:565;height:1899;left:56124;top:5303;" filled="f" stroked="f">
                <v:textbox inset="0,0,0,0">
                  <w:txbxContent>
                    <w:p>
                      <w:pPr>
                        <w:spacing w:before="0" w:after="160" w:line="259" w:lineRule="auto"/>
                        <w:ind w:left="0" w:firstLine="0"/>
                        <w:jc w:val="left"/>
                      </w:pPr>
                      <w:r>
                        <w:rPr>
                          <w:rFonts w:cs="Calibri" w:hAnsi="Calibri" w:eastAsia="Calibri" w:ascii="Calibri"/>
                        </w:rPr>
                        <w:t xml:space="preserve">)</w:t>
                      </w:r>
                    </w:p>
                  </w:txbxContent>
                </v:textbox>
              </v:rect>
              <v:rect id="Rectangle 32727" style="position:absolute;width:32439;height:1899;left:31733;top:5303;" filled="f" stroked="f">
                <v:textbox inset="0,0,0,0">
                  <w:txbxContent>
                    <w:p>
                      <w:pPr>
                        <w:spacing w:before="0" w:after="160" w:line="259" w:lineRule="auto"/>
                        <w:ind w:left="0" w:firstLine="0"/>
                        <w:jc w:val="left"/>
                      </w:pPr>
                      <w:r>
                        <w:rPr>
                          <w:rFonts w:cs="Calibri" w:hAnsi="Calibri" w:eastAsia="Calibri" w:ascii="Calibri"/>
                        </w:rPr>
                        <w:t xml:space="preserve">Adapted from SUAT Trust Policy Document</w:t>
                      </w:r>
                    </w:p>
                  </w:txbxContent>
                </v:textbox>
              </v:rect>
              <v:rect id="Rectangle 32726" style="position:absolute;width:565;height:1899;left:31308;top:5303;" filled="f" stroked="f">
                <v:textbox inset="0,0,0,0">
                  <w:txbxContent>
                    <w:p>
                      <w:pPr>
                        <w:spacing w:before="0" w:after="160" w:line="259" w:lineRule="auto"/>
                        <w:ind w:left="0" w:firstLine="0"/>
                        <w:jc w:val="left"/>
                      </w:pPr>
                      <w:r>
                        <w:rPr>
                          <w:rFonts w:cs="Calibri" w:hAnsi="Calibri" w:eastAsia="Calibri" w:ascii="Calibri"/>
                        </w:rPr>
                        <w:t xml:space="preserve">(</w:t>
                      </w:r>
                    </w:p>
                  </w:txbxContent>
                </v:textbox>
              </v:rect>
              <v:rect id="Rectangle 32729" style="position:absolute;width:421;height:1899;left:56550;top:530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Shape 34279" style="position:absolute;width:91;height:350;left:0;top:0;" coordsize="9144,35052" path="m0,0l9144,0l9144,35052l0,35052l0,0">
                <v:stroke weight="0pt" endcap="flat" joinstyle="miter" miterlimit="10" on="false" color="#000000" opacity="0"/>
                <v:fill on="true" color="#000000"/>
              </v:shape>
              <v:shape id="Shape 34280" style="position:absolute;width:91;height:91;left:0;top:0;" coordsize="9144,9144" path="m0,0l9144,0l9144,9144l0,9144l0,0">
                <v:stroke weight="0pt" endcap="flat" joinstyle="miter" miterlimit="10" on="false" color="#000000" opacity="0"/>
                <v:fill on="true" color="#000000"/>
              </v:shape>
              <v:shape id="Shape 34281" style="position:absolute;width:26291;height:91;left:60;top:0;" coordsize="2629154,9144" path="m0,0l2629154,0l2629154,9144l0,9144l0,0">
                <v:stroke weight="0pt" endcap="flat" joinstyle="miter" miterlimit="10" on="false" color="#000000" opacity="0"/>
                <v:fill on="true" color="#000000"/>
              </v:shape>
              <v:shape id="Shape 34282" style="position:absolute;width:91;height:289;left:26353;top:60;" coordsize="9144,28956" path="m0,0l9144,0l9144,28956l0,28956l0,0">
                <v:stroke weight="0pt" endcap="flat" joinstyle="miter" miterlimit="10" on="false" color="#000000" opacity="0"/>
                <v:fill on="true" color="#000000"/>
              </v:shape>
              <v:shape id="Shape 34283" style="position:absolute;width:91;height:91;left:26353;top:0;" coordsize="9144,9144" path="m0,0l9144,0l9144,9144l0,9144l0,0">
                <v:stroke weight="0pt" endcap="flat" joinstyle="miter" miterlimit="10" on="false" color="#000000" opacity="0"/>
                <v:fill on="true" color="#000000"/>
              </v:shape>
              <v:shape id="Shape 34284" style="position:absolute;width:35579;height:91;left:26414;top:0;" coordsize="3557905,9144" path="m0,0l3557905,0l3557905,9144l0,9144l0,0">
                <v:stroke weight="0pt" endcap="flat" joinstyle="miter" miterlimit="10" on="false" color="#000000" opacity="0"/>
                <v:fill on="true" color="#000000"/>
              </v:shape>
              <v:shape id="Shape 34285" style="position:absolute;width:91;height:350;left:61993;top:0;" coordsize="9144,35052" path="m0,0l9144,0l9144,35052l0,35052l0,0">
                <v:stroke weight="0pt" endcap="flat" joinstyle="miter" miterlimit="10" on="false" color="#000000" opacity="0"/>
                <v:fill on="true" color="#000000"/>
              </v:shape>
              <v:shape id="Shape 34286" style="position:absolute;width:91;height:91;left:61993;top:0;" coordsize="9144,9144" path="m0,0l9144,0l9144,9144l0,9144l0,0">
                <v:stroke weight="0pt" endcap="flat" joinstyle="miter" miterlimit="10" on="false" color="#000000" opacity="0"/>
                <v:fill on="true" color="#000000"/>
              </v:shape>
              <v:shape id="Shape 34287" style="position:absolute;width:91;height:10030;left:0;top:350;" coordsize="9144,1003097" path="m0,0l9144,0l9144,1003097l0,1003097l0,0">
                <v:stroke weight="0pt" endcap="flat" joinstyle="miter" miterlimit="10" on="false" color="#000000" opacity="0"/>
                <v:fill on="true" color="#000000"/>
              </v:shape>
              <v:shape id="Shape 34288" style="position:absolute;width:91;height:10030;left:26353;top:350;" coordsize="9144,1003097" path="m0,0l9144,0l9144,1003097l0,1003097l0,0">
                <v:stroke weight="0pt" endcap="flat" joinstyle="miter" miterlimit="10" on="false" color="#000000" opacity="0"/>
                <v:fill on="true" color="#000000"/>
              </v:shape>
              <v:shape id="Shape 34289" style="position:absolute;width:91;height:10030;left:61993;top:350;" coordsize="9144,1003097" path="m0,0l9144,0l9144,1003097l0,1003097l0,0">
                <v:stroke weight="0pt" endcap="flat" joinstyle="miter" miterlimit="10" on="false" color="#000000" opacity="0"/>
                <v:fill on="true" color="#000000"/>
              </v:shape>
              <v:rect id="Rectangle 32730" style="position:absolute;width:10552;height:1899;left:716;top:11005;" filled="f" stroked="f">
                <v:textbox inset="0,0,0,0">
                  <w:txbxContent>
                    <w:p>
                      <w:pPr>
                        <w:spacing w:before="0" w:after="160" w:line="259" w:lineRule="auto"/>
                        <w:ind w:left="0" w:firstLine="0"/>
                        <w:jc w:val="left"/>
                      </w:pPr>
                      <w:r>
                        <w:rPr>
                          <w:rFonts w:cs="Calibri" w:hAnsi="Calibri" w:eastAsia="Calibri" w:ascii="Calibri"/>
                        </w:rPr>
                        <w:t xml:space="preserve">Approved by: </w:t>
                      </w:r>
                    </w:p>
                  </w:txbxContent>
                </v:textbox>
              </v:rect>
              <v:rect id="Rectangle 32731" style="position:absolute;width:421;height:1899;left:8640;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734" style="position:absolute;width:7940;height:1899;left:16965;top:11005;" filled="f" stroked="f">
                <v:textbox inset="0,0,0,0">
                  <w:txbxContent>
                    <w:p>
                      <w:pPr>
                        <w:spacing w:before="0" w:after="160" w:line="259" w:lineRule="auto"/>
                        <w:ind w:left="0" w:firstLine="0"/>
                        <w:jc w:val="left"/>
                      </w:pPr>
                      <w:r>
                        <w:rPr>
                          <w:rFonts w:cs="Calibri" w:hAnsi="Calibri" w:eastAsia="Calibri" w:ascii="Calibri"/>
                        </w:rPr>
                        <w:t xml:space="preserve">SEAC LAC  </w:t>
                      </w:r>
                    </w:p>
                  </w:txbxContent>
                </v:textbox>
              </v:rect>
              <v:rect id="Rectangle 32735" style="position:absolute;width:421;height:1899;left:22924;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736" style="position:absolute;width:8745;height:1899;left:27069;top:11005;" filled="f" stroked="f">
                <v:textbox inset="0,0,0,0">
                  <w:txbxContent>
                    <w:p>
                      <w:pPr>
                        <w:spacing w:before="0" w:after="160" w:line="259" w:lineRule="auto"/>
                        <w:ind w:left="0" w:firstLine="0"/>
                        <w:jc w:val="left"/>
                      </w:pPr>
                      <w:r>
                        <w:rPr>
                          <w:rFonts w:cs="Calibri" w:hAnsi="Calibri" w:eastAsia="Calibri" w:ascii="Calibri"/>
                        </w:rPr>
                        <w:t xml:space="preserve">Issue Date: </w:t>
                      </w:r>
                    </w:p>
                  </w:txbxContent>
                </v:textbox>
              </v:rect>
              <v:rect id="Rectangle 32737" style="position:absolute;width:421;height:1899;left:33640;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738" style="position:absolute;width:7669;height:1899;left:35819;top:11005;" filled="f" stroked="f">
                <v:textbox inset="0,0,0,0">
                  <w:txbxContent>
                    <w:p>
                      <w:pPr>
                        <w:spacing w:before="0" w:after="160" w:line="259" w:lineRule="auto"/>
                        <w:ind w:left="0" w:firstLine="0"/>
                        <w:jc w:val="left"/>
                      </w:pPr>
                      <w:r>
                        <w:rPr>
                          <w:rFonts w:cs="Calibri" w:hAnsi="Calibri" w:eastAsia="Calibri" w:ascii="Calibri"/>
                        </w:rPr>
                        <w:t xml:space="preserve">June 2023</w:t>
                      </w:r>
                    </w:p>
                  </w:txbxContent>
                </v:textbox>
              </v:rect>
              <v:rect id="Rectangle 32739" style="position:absolute;width:421;height:1899;left:41580;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740" style="position:absolute;width:10384;height:1899;left:44449;top:11005;" filled="f" stroked="f">
                <v:textbox inset="0,0,0,0">
                  <w:txbxContent>
                    <w:p>
                      <w:pPr>
                        <w:spacing w:before="0" w:after="160" w:line="259" w:lineRule="auto"/>
                        <w:ind w:left="0" w:firstLine="0"/>
                        <w:jc w:val="left"/>
                      </w:pPr>
                      <w:r>
                        <w:rPr>
                          <w:rFonts w:cs="Calibri" w:hAnsi="Calibri" w:eastAsia="Calibri" w:ascii="Calibri"/>
                        </w:rPr>
                        <w:t xml:space="preserve">Review Date: </w:t>
                      </w:r>
                    </w:p>
                  </w:txbxContent>
                </v:textbox>
              </v:rect>
              <v:rect id="Rectangle 32741" style="position:absolute;width:11382;height:1899;left:52922;top:11005;" filled="f" stroked="f">
                <v:textbox inset="0,0,0,0">
                  <w:txbxContent>
                    <w:p>
                      <w:pPr>
                        <w:spacing w:before="0" w:after="160" w:line="259" w:lineRule="auto"/>
                        <w:ind w:left="0" w:firstLine="0"/>
                        <w:jc w:val="left"/>
                      </w:pPr>
                      <w:r>
                        <w:rPr>
                          <w:rFonts w:cs="Calibri" w:hAnsi="Calibri" w:eastAsia="Calibri" w:ascii="Calibri"/>
                        </w:rPr>
                        <w:t xml:space="preserve">February 2025 </w:t>
                      </w:r>
                    </w:p>
                  </w:txbxContent>
                </v:textbox>
              </v:rect>
              <v:rect id="Rectangle 32743" style="position:absolute;width:421;height:1899;left:61791;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742" style="position:absolute;width:421;height:1899;left:61475;top:11005;"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Shape 34290" style="position:absolute;width:91;height:350;left:0;top:10380;" coordsize="9144,35052" path="m0,0l9144,0l9144,35052l0,35052l0,0">
                <v:stroke weight="0pt" endcap="flat" joinstyle="miter" miterlimit="10" on="false" color="#000000" opacity="0"/>
                <v:fill on="true" color="#000000"/>
              </v:shape>
              <v:shape id="Shape 34291" style="position:absolute;width:16187;height:91;left:60;top:10380;" coordsize="1618742,9144" path="m0,0l1618742,0l1618742,9144l0,9144l0,0">
                <v:stroke weight="0pt" endcap="flat" joinstyle="miter" miterlimit="10" on="false" color="#000000" opacity="0"/>
                <v:fill on="true" color="#000000"/>
              </v:shape>
              <v:shape id="Shape 34292" style="position:absolute;width:91;height:289;left:16249;top:10441;" coordsize="9144,28956" path="m0,0l9144,0l9144,28956l0,28956l0,0">
                <v:stroke weight="0pt" endcap="flat" joinstyle="miter" miterlimit="10" on="false" color="#000000" opacity="0"/>
                <v:fill on="true" color="#000000"/>
              </v:shape>
              <v:shape id="Shape 34293" style="position:absolute;width:91;height:91;left:16249;top:10380;" coordsize="9144,9144" path="m0,0l9144,0l9144,9144l0,9144l0,0">
                <v:stroke weight="0pt" endcap="flat" joinstyle="miter" miterlimit="10" on="false" color="#000000" opacity="0"/>
                <v:fill on="true" color="#000000"/>
              </v:shape>
              <v:shape id="Shape 34294" style="position:absolute;width:10043;height:91;left:16310;top:10380;" coordsize="1004316,9144" path="m0,0l1004316,0l1004316,9144l0,9144l0,0">
                <v:stroke weight="0pt" endcap="flat" joinstyle="miter" miterlimit="10" on="false" color="#000000" opacity="0"/>
                <v:fill on="true" color="#000000"/>
              </v:shape>
              <v:shape id="Shape 34295" style="position:absolute;width:91;height:350;left:26353;top:10380;" coordsize="9144,35052" path="m0,0l9144,0l9144,35052l0,35052l0,0">
                <v:stroke weight="0pt" endcap="flat" joinstyle="miter" miterlimit="10" on="false" color="#000000" opacity="0"/>
                <v:fill on="true" color="#000000"/>
              </v:shape>
              <v:shape id="Shape 34296" style="position:absolute;width:8689;height:91;left:26414;top:10380;" coordsize="868985,9144" path="m0,0l868985,0l868985,9144l0,9144l0,0">
                <v:stroke weight="0pt" endcap="flat" joinstyle="miter" miterlimit="10" on="false" color="#000000" opacity="0"/>
                <v:fill on="true" color="#000000"/>
              </v:shape>
              <v:shape id="Shape 34297" style="position:absolute;width:91;height:289;left:35103;top:10441;" coordsize="9144,28956" path="m0,0l9144,0l9144,28956l0,28956l0,0">
                <v:stroke weight="0pt" endcap="flat" joinstyle="miter" miterlimit="10" on="false" color="#000000" opacity="0"/>
                <v:fill on="true" color="#000000"/>
              </v:shape>
              <v:shape id="Shape 34298" style="position:absolute;width:91;height:91;left:35103;top:10380;" coordsize="9144,9144" path="m0,0l9144,0l9144,9144l0,9144l0,0">
                <v:stroke weight="0pt" endcap="flat" joinstyle="miter" miterlimit="10" on="false" color="#000000" opacity="0"/>
                <v:fill on="true" color="#000000"/>
              </v:shape>
              <v:shape id="Shape 34299" style="position:absolute;width:8567;height:91;left:35164;top:10380;" coordsize="856793,9144" path="m0,0l856793,0l856793,9144l0,9144l0,0">
                <v:stroke weight="0pt" endcap="flat" joinstyle="miter" miterlimit="10" on="false" color="#000000" opacity="0"/>
                <v:fill on="true" color="#000000"/>
              </v:shape>
              <v:shape id="Shape 34300" style="position:absolute;width:91;height:289;left:43733;top:10441;" coordsize="9144,28956" path="m0,0l9144,0l9144,28956l0,28956l0,0">
                <v:stroke weight="0pt" endcap="flat" joinstyle="miter" miterlimit="10" on="false" color="#000000" opacity="0"/>
                <v:fill on="true" color="#000000"/>
              </v:shape>
              <v:shape id="Shape 34301" style="position:absolute;width:91;height:91;left:43733;top:10380;" coordsize="9144,9144" path="m0,0l9144,0l9144,9144l0,9144l0,0">
                <v:stroke weight="0pt" endcap="flat" joinstyle="miter" miterlimit="10" on="false" color="#000000" opacity="0"/>
                <v:fill on="true" color="#000000"/>
              </v:shape>
              <v:shape id="Shape 34302" style="position:absolute;width:8427;height:91;left:43794;top:10380;" coordsize="842772,9144" path="m0,0l842772,0l842772,9144l0,9144l0,0">
                <v:stroke weight="0pt" endcap="flat" joinstyle="miter" miterlimit="10" on="false" color="#000000" opacity="0"/>
                <v:fill on="true" color="#000000"/>
              </v:shape>
              <v:shape id="Shape 34303" style="position:absolute;width:91;height:289;left:52221;top:10441;" coordsize="9144,28956" path="m0,0l9144,0l9144,28956l0,28956l0,0">
                <v:stroke weight="0pt" endcap="flat" joinstyle="miter" miterlimit="10" on="false" color="#000000" opacity="0"/>
                <v:fill on="true" color="#000000"/>
              </v:shape>
              <v:shape id="Shape 34304" style="position:absolute;width:91;height:91;left:52221;top:10380;" coordsize="9144,9144" path="m0,0l9144,0l9144,9144l0,9144l0,0">
                <v:stroke weight="0pt" endcap="flat" joinstyle="miter" miterlimit="10" on="false" color="#000000" opacity="0"/>
                <v:fill on="true" color="#000000"/>
              </v:shape>
              <v:shape id="Shape 34305" style="position:absolute;width:9710;height:91;left:52282;top:10380;" coordsize="971093,9144" path="m0,0l971093,0l971093,9144l0,9144l0,0">
                <v:stroke weight="0pt" endcap="flat" joinstyle="miter" miterlimit="10" on="false" color="#000000" opacity="0"/>
                <v:fill on="true" color="#000000"/>
              </v:shape>
              <v:shape id="Shape 34306" style="position:absolute;width:91;height:350;left:61993;top:10380;" coordsize="9144,35052" path="m0,0l9144,0l9144,35052l0,35052l0,0">
                <v:stroke weight="0pt" endcap="flat" joinstyle="miter" miterlimit="10" on="false" color="#000000" opacity="0"/>
                <v:fill on="true" color="#000000"/>
              </v:shape>
              <v:shape id="Shape 34307" style="position:absolute;width:91;height:1859;left:0;top:10731;" coordsize="9144,185928" path="m0,0l9144,0l9144,185928l0,185928l0,0">
                <v:stroke weight="0pt" endcap="flat" joinstyle="miter" miterlimit="10" on="false" color="#000000" opacity="0"/>
                <v:fill on="true" color="#000000"/>
              </v:shape>
              <v:shape id="Shape 34308" style="position:absolute;width:91;height:1859;left:16249;top:10731;" coordsize="9144,185928" path="m0,0l9144,0l9144,185928l0,185928l0,0">
                <v:stroke weight="0pt" endcap="flat" joinstyle="miter" miterlimit="10" on="false" color="#000000" opacity="0"/>
                <v:fill on="true" color="#000000"/>
              </v:shape>
              <v:shape id="Shape 34309" style="position:absolute;width:91;height:1859;left:26353;top:10731;" coordsize="9144,185928" path="m0,0l9144,0l9144,185928l0,185928l0,0">
                <v:stroke weight="0pt" endcap="flat" joinstyle="miter" miterlimit="10" on="false" color="#000000" opacity="0"/>
                <v:fill on="true" color="#000000"/>
              </v:shape>
              <v:shape id="Shape 34310" style="position:absolute;width:91;height:1859;left:35103;top:10731;" coordsize="9144,185928" path="m0,0l9144,0l9144,185928l0,185928l0,0">
                <v:stroke weight="0pt" endcap="flat" joinstyle="miter" miterlimit="10" on="false" color="#000000" opacity="0"/>
                <v:fill on="true" color="#000000"/>
              </v:shape>
              <v:shape id="Shape 34311" style="position:absolute;width:91;height:1859;left:43733;top:10731;" coordsize="9144,185928" path="m0,0l9144,0l9144,185928l0,185928l0,0">
                <v:stroke weight="0pt" endcap="flat" joinstyle="miter" miterlimit="10" on="false" color="#000000" opacity="0"/>
                <v:fill on="true" color="#000000"/>
              </v:shape>
              <v:shape id="Shape 34312" style="position:absolute;width:91;height:1859;left:52221;top:10731;" coordsize="9144,185928" path="m0,0l9144,0l9144,185928l0,185928l0,0">
                <v:stroke weight="0pt" endcap="flat" joinstyle="miter" miterlimit="10" on="false" color="#000000" opacity="0"/>
                <v:fill on="true" color="#000000"/>
              </v:shape>
              <v:shape id="Shape 34313" style="position:absolute;width:91;height:1859;left:61993;top:10731;" coordsize="9144,185928" path="m0,0l9144,0l9144,185928l0,185928l0,0">
                <v:stroke weight="0pt" endcap="flat" joinstyle="miter" miterlimit="10" on="false" color="#000000" opacity="0"/>
                <v:fill on="true" color="#000000"/>
              </v:shape>
              <v:rect id="Rectangle 32732" style="position:absolute;width:10873;height:1899;left:716;top:13200;" filled="f" stroked="f">
                <v:textbox inset="0,0,0,0">
                  <w:txbxContent>
                    <w:p>
                      <w:pPr>
                        <w:spacing w:before="0" w:after="160" w:line="259" w:lineRule="auto"/>
                        <w:ind w:left="0" w:firstLine="0"/>
                        <w:jc w:val="left"/>
                      </w:pPr>
                      <w:r>
                        <w:rPr>
                          <w:rFonts w:cs="Calibri" w:hAnsi="Calibri" w:eastAsia="Calibri" w:ascii="Calibri"/>
                        </w:rPr>
                        <w:t xml:space="preserve">Policy Owner: </w:t>
                      </w:r>
                    </w:p>
                  </w:txbxContent>
                </v:textbox>
              </v:rect>
              <v:rect id="Rectangle 32733" style="position:absolute;width:421;height:1899;left:8884;top:13200;"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2745" style="position:absolute;width:4089;height:1899;left:26227;top:13200;" filled="f" stroked="f">
                <v:textbox inset="0,0,0,0">
                  <w:txbxContent>
                    <w:p>
                      <w:pPr>
                        <w:spacing w:before="0" w:after="160" w:line="259" w:lineRule="auto"/>
                        <w:ind w:left="0" w:firstLine="0"/>
                        <w:jc w:val="left"/>
                      </w:pPr>
                      <w:r>
                        <w:rPr>
                          <w:rFonts w:cs="Calibri" w:hAnsi="Calibri" w:eastAsia="Calibri" w:ascii="Calibri"/>
                        </w:rPr>
                        <w:t xml:space="preserve">/Mrs </w:t>
                      </w:r>
                    </w:p>
                  </w:txbxContent>
                </v:textbox>
              </v:rect>
              <v:rect id="Rectangle 32744" style="position:absolute;width:12318;height:1899;left:16965;top:13200;" filled="f" stroked="f">
                <v:textbox inset="0,0,0,0">
                  <w:txbxContent>
                    <w:p>
                      <w:pPr>
                        <w:spacing w:before="0" w:after="160" w:line="259" w:lineRule="auto"/>
                        <w:ind w:left="0" w:firstLine="0"/>
                        <w:jc w:val="left"/>
                      </w:pPr>
                      <w:r>
                        <w:rPr>
                          <w:rFonts w:cs="Calibri" w:hAnsi="Calibri" w:eastAsia="Calibri" w:ascii="Calibri"/>
                        </w:rPr>
                        <w:t xml:space="preserve">Inclusion Leader</w:t>
                      </w:r>
                    </w:p>
                  </w:txbxContent>
                </v:textbox>
              </v:rect>
              <v:rect id="Rectangle 32746" style="position:absolute;width:9303;height:1899;left:29312;top:13200;" filled="f" stroked="f">
                <v:textbox inset="0,0,0,0">
                  <w:txbxContent>
                    <w:p>
                      <w:pPr>
                        <w:spacing w:before="0" w:after="160" w:line="259" w:lineRule="auto"/>
                        <w:ind w:left="0" w:firstLine="0"/>
                        <w:jc w:val="left"/>
                      </w:pPr>
                      <w:r>
                        <w:rPr>
                          <w:rFonts w:cs="Calibri" w:hAnsi="Calibri" w:eastAsia="Calibri" w:ascii="Calibri"/>
                        </w:rPr>
                        <w:t xml:space="preserve">Jessica Talks</w:t>
                      </w:r>
                    </w:p>
                  </w:txbxContent>
                </v:textbox>
              </v:rect>
              <v:rect id="Rectangle 32747" style="position:absolute;width:421;height:1899;left:36292;top:13200;"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Shape 34314" style="position:absolute;width:91;height:350;left:0;top:12590;" coordsize="9144,35052" path="m0,0l9144,0l9144,35052l0,35052l0,0">
                <v:stroke weight="0pt" endcap="flat" joinstyle="miter" miterlimit="10" on="false" color="#000000" opacity="0"/>
                <v:fill on="true" color="#000000"/>
              </v:shape>
              <v:shape id="Shape 34315" style="position:absolute;width:16187;height:91;left:60;top:12590;" coordsize="1618742,9144" path="m0,0l1618742,0l1618742,9144l0,9144l0,0">
                <v:stroke weight="0pt" endcap="flat" joinstyle="miter" miterlimit="10" on="false" color="#000000" opacity="0"/>
                <v:fill on="true" color="#000000"/>
              </v:shape>
              <v:shape id="Shape 34316" style="position:absolute;width:91;height:350;left:16249;top:12590;" coordsize="9144,35052" path="m0,0l9144,0l9144,35052l0,35052l0,0">
                <v:stroke weight="0pt" endcap="flat" joinstyle="miter" miterlimit="10" on="false" color="#000000" opacity="0"/>
                <v:fill on="true" color="#000000"/>
              </v:shape>
              <v:shape id="Shape 34317" style="position:absolute;width:10043;height:91;left:16310;top:12590;" coordsize="1004316,9144" path="m0,0l1004316,0l1004316,9144l0,9144l0,0">
                <v:stroke weight="0pt" endcap="flat" joinstyle="miter" miterlimit="10" on="false" color="#000000" opacity="0"/>
                <v:fill on="true" color="#000000"/>
              </v:shape>
              <v:shape id="Shape 34318" style="position:absolute;width:91;height:91;left:26353;top:12590;" coordsize="9144,9144" path="m0,0l9144,0l9144,9144l0,9144l0,0">
                <v:stroke weight="0pt" endcap="flat" joinstyle="miter" miterlimit="10" on="false" color="#000000" opacity="0"/>
                <v:fill on="true" color="#000000"/>
              </v:shape>
              <v:shape id="Shape 34319" style="position:absolute;width:8689;height:91;left:26414;top:12590;" coordsize="868985,9144" path="m0,0l868985,0l868985,9144l0,9144l0,0">
                <v:stroke weight="0pt" endcap="flat" joinstyle="miter" miterlimit="10" on="false" color="#000000" opacity="0"/>
                <v:fill on="true" color="#000000"/>
              </v:shape>
              <v:shape id="Shape 34320" style="position:absolute;width:91;height:91;left:35103;top:12590;" coordsize="9144,9144" path="m0,0l9144,0l9144,9144l0,9144l0,0">
                <v:stroke weight="0pt" endcap="flat" joinstyle="miter" miterlimit="10" on="false" color="#000000" opacity="0"/>
                <v:fill on="true" color="#000000"/>
              </v:shape>
              <v:shape id="Shape 34321" style="position:absolute;width:8567;height:91;left:35164;top:12590;" coordsize="856793,9144" path="m0,0l856793,0l856793,9144l0,9144l0,0">
                <v:stroke weight="0pt" endcap="flat" joinstyle="miter" miterlimit="10" on="false" color="#000000" opacity="0"/>
                <v:fill on="true" color="#000000"/>
              </v:shape>
              <v:shape id="Shape 34322" style="position:absolute;width:91;height:91;left:43733;top:12590;" coordsize="9144,9144" path="m0,0l9144,0l9144,9144l0,9144l0,0">
                <v:stroke weight="0pt" endcap="flat" joinstyle="miter" miterlimit="10" on="false" color="#000000" opacity="0"/>
                <v:fill on="true" color="#000000"/>
              </v:shape>
              <v:shape id="Shape 34323" style="position:absolute;width:8427;height:91;left:43794;top:12590;" coordsize="842772,9144" path="m0,0l842772,0l842772,9144l0,9144l0,0">
                <v:stroke weight="0pt" endcap="flat" joinstyle="miter" miterlimit="10" on="false" color="#000000" opacity="0"/>
                <v:fill on="true" color="#000000"/>
              </v:shape>
              <v:shape id="Shape 34324" style="position:absolute;width:91;height:91;left:52221;top:12590;" coordsize="9144,9144" path="m0,0l9144,0l9144,9144l0,9144l0,0">
                <v:stroke weight="0pt" endcap="flat" joinstyle="miter" miterlimit="10" on="false" color="#000000" opacity="0"/>
                <v:fill on="true" color="#000000"/>
              </v:shape>
              <v:shape id="Shape 34325" style="position:absolute;width:9710;height:91;left:52282;top:12590;" coordsize="971093,9144" path="m0,0l971093,0l971093,9144l0,9144l0,0">
                <v:stroke weight="0pt" endcap="flat" joinstyle="miter" miterlimit="10" on="false" color="#000000" opacity="0"/>
                <v:fill on="true" color="#000000"/>
              </v:shape>
              <v:shape id="Shape 34326" style="position:absolute;width:91;height:350;left:61993;top:12590;" coordsize="9144,35052" path="m0,0l9144,0l9144,35052l0,35052l0,0">
                <v:stroke weight="0pt" endcap="flat" joinstyle="miter" miterlimit="10" on="false" color="#000000" opacity="0"/>
                <v:fill on="true" color="#000000"/>
              </v:shape>
              <v:shape id="Shape 34327" style="position:absolute;width:91;height:1844;left:0;top:12941;" coordsize="9144,184404" path="m0,0l9144,0l9144,184404l0,184404l0,0">
                <v:stroke weight="0pt" endcap="flat" joinstyle="miter" miterlimit="10" on="false" color="#000000" opacity="0"/>
                <v:fill on="true" color="#000000"/>
              </v:shape>
              <v:shape id="Shape 34328" style="position:absolute;width:91;height:1844;left:16249;top:12941;" coordsize="9144,184404" path="m0,0l9144,0l9144,184404l0,184404l0,0">
                <v:stroke weight="0pt" endcap="flat" joinstyle="miter" miterlimit="10" on="false" color="#000000" opacity="0"/>
                <v:fill on="true" color="#000000"/>
              </v:shape>
              <v:shape id="Shape 34329" style="position:absolute;width:91;height:1844;left:61993;top:12941;" coordsize="9144,184404" path="m0,0l9144,0l9144,184404l0,184404l0,0">
                <v:stroke weight="0pt" endcap="flat" joinstyle="miter" miterlimit="10" on="false" color="#000000" opacity="0"/>
                <v:fill on="true" color="#000000"/>
              </v:shape>
              <v:shape id="Shape 34330" style="position:absolute;width:91;height:350;left:0;top:14785;" coordsize="9144,35052" path="m0,0l9144,0l9144,35052l0,35052l0,0">
                <v:stroke weight="0pt" endcap="flat" joinstyle="miter" miterlimit="10" on="false" color="#000000" opacity="0"/>
                <v:fill on="true" color="#000000"/>
              </v:shape>
              <v:shape id="Shape 34331" style="position:absolute;width:16187;height:91;left:60;top:14785;" coordsize="1618742,9144" path="m0,0l1618742,0l1618742,9144l0,9144l0,0">
                <v:stroke weight="0pt" endcap="flat" joinstyle="miter" miterlimit="10" on="false" color="#000000" opacity="0"/>
                <v:fill on="true" color="#000000"/>
              </v:shape>
              <v:shape id="Shape 34332" style="position:absolute;width:91;height:350;left:16249;top:14785;" coordsize="9144,35052" path="m0,0l9144,0l9144,35052l0,35052l0,0">
                <v:stroke weight="0pt" endcap="flat" joinstyle="miter" miterlimit="10" on="false" color="#000000" opacity="0"/>
                <v:fill on="true" color="#000000"/>
              </v:shape>
              <v:shape id="Shape 34333" style="position:absolute;width:10043;height:91;left:16310;top:14785;" coordsize="1004316,9144" path="m0,0l1004316,0l1004316,9144l0,9144l0,0">
                <v:stroke weight="0pt" endcap="flat" joinstyle="miter" miterlimit="10" on="false" color="#000000" opacity="0"/>
                <v:fill on="true" color="#000000"/>
              </v:shape>
              <v:shape id="Shape 34334" style="position:absolute;width:91;height:289;left:26353;top:14846;" coordsize="9144,28956" path="m0,0l9144,0l9144,28956l0,28956l0,0">
                <v:stroke weight="0pt" endcap="flat" joinstyle="miter" miterlimit="10" on="false" color="#000000" opacity="0"/>
                <v:fill on="true" color="#000000"/>
              </v:shape>
              <v:shape id="Shape 34335" style="position:absolute;width:91;height:91;left:26353;top:14785;" coordsize="9144,9144" path="m0,0l9144,0l9144,9144l0,9144l0,0">
                <v:stroke weight="0pt" endcap="flat" joinstyle="miter" miterlimit="10" on="false" color="#000000" opacity="0"/>
                <v:fill on="true" color="#000000"/>
              </v:shape>
              <v:shape id="Shape 34336" style="position:absolute;width:4239;height:91;left:26414;top:14785;" coordsize="423977,9144" path="m0,0l423977,0l423977,9144l0,9144l0,0">
                <v:stroke weight="0pt" endcap="flat" joinstyle="miter" miterlimit="10" on="false" color="#000000" opacity="0"/>
                <v:fill on="true" color="#000000"/>
              </v:shape>
              <v:shape id="Shape 34337" style="position:absolute;width:91;height:289;left:30653;top:14846;" coordsize="9144,28956" path="m0,0l9144,0l9144,28956l0,28956l0,0">
                <v:stroke weight="0pt" endcap="flat" joinstyle="miter" miterlimit="10" on="false" color="#000000" opacity="0"/>
                <v:fill on="true" color="#000000"/>
              </v:shape>
              <v:shape id="Shape 34338" style="position:absolute;width:91;height:91;left:30653;top:14785;" coordsize="9144,9144" path="m0,0l9144,0l9144,9144l0,9144l0,0">
                <v:stroke weight="0pt" endcap="flat" joinstyle="miter" miterlimit="10" on="false" color="#000000" opacity="0"/>
                <v:fill on="true" color="#000000"/>
              </v:shape>
              <v:shape id="Shape 34339" style="position:absolute;width:10561;height:91;left:30714;top:14785;" coordsize="1056132,9144" path="m0,0l1056132,0l1056132,9144l0,9144l0,0">
                <v:stroke weight="0pt" endcap="flat" joinstyle="miter" miterlimit="10" on="false" color="#000000" opacity="0"/>
                <v:fill on="true" color="#000000"/>
              </v:shape>
              <v:shape id="Shape 34340" style="position:absolute;width:91;height:289;left:41275;top:14846;" coordsize="9144,28956" path="m0,0l9144,0l9144,28956l0,28956l0,0">
                <v:stroke weight="0pt" endcap="flat" joinstyle="miter" miterlimit="10" on="false" color="#000000" opacity="0"/>
                <v:fill on="true" color="#000000"/>
              </v:shape>
              <v:shape id="Shape 34341" style="position:absolute;width:91;height:91;left:41275;top:14785;" coordsize="9144,9144" path="m0,0l9144,0l9144,9144l0,9144l0,0">
                <v:stroke weight="0pt" endcap="flat" joinstyle="miter" miterlimit="10" on="false" color="#000000" opacity="0"/>
                <v:fill on="true" color="#000000"/>
              </v:shape>
              <v:shape id="Shape 34342" style="position:absolute;width:4361;height:91;left:41336;top:14785;" coordsize="436169,9144" path="m0,0l436169,0l436169,9144l0,9144l0,0">
                <v:stroke weight="0pt" endcap="flat" joinstyle="miter" miterlimit="10" on="false" color="#000000" opacity="0"/>
                <v:fill on="true" color="#000000"/>
              </v:shape>
              <v:shape id="Shape 34343" style="position:absolute;width:91;height:289;left:45699;top:14846;" coordsize="9144,28956" path="m0,0l9144,0l9144,28956l0,28956l0,0">
                <v:stroke weight="0pt" endcap="flat" joinstyle="miter" miterlimit="10" on="false" color="#000000" opacity="0"/>
                <v:fill on="true" color="#000000"/>
              </v:shape>
              <v:shape id="Shape 34344" style="position:absolute;width:91;height:91;left:45699;top:14785;" coordsize="9144,9144" path="m0,0l9144,0l9144,9144l0,9144l0,0">
                <v:stroke weight="0pt" endcap="flat" joinstyle="miter" miterlimit="10" on="false" color="#000000" opacity="0"/>
                <v:fill on="true" color="#000000"/>
              </v:shape>
              <v:shape id="Shape 34345" style="position:absolute;width:10469;height:91;left:45760;top:14785;" coordsize="1046988,9144" path="m0,0l1046988,0l1046988,9144l0,9144l0,0">
                <v:stroke weight="0pt" endcap="flat" joinstyle="miter" miterlimit="10" on="false" color="#000000" opacity="0"/>
                <v:fill on="true" color="#000000"/>
              </v:shape>
              <v:shape id="Shape 34346" style="position:absolute;width:91;height:289;left:56230;top:14846;" coordsize="9144,28956" path="m0,0l9144,0l9144,28956l0,28956l0,0">
                <v:stroke weight="0pt" endcap="flat" joinstyle="miter" miterlimit="10" on="false" color="#000000" opacity="0"/>
                <v:fill on="true" color="#000000"/>
              </v:shape>
              <v:shape id="Shape 34347" style="position:absolute;width:91;height:91;left:56230;top:14785;" coordsize="9144,9144" path="m0,0l9144,0l9144,9144l0,9144l0,0">
                <v:stroke weight="0pt" endcap="flat" joinstyle="miter" miterlimit="10" on="false" color="#000000" opacity="0"/>
                <v:fill on="true" color="#000000"/>
              </v:shape>
              <v:shape id="Shape 34348" style="position:absolute;width:5702;height:91;left:56290;top:14785;" coordsize="570281,9144" path="m0,0l570281,0l570281,9144l0,9144l0,0">
                <v:stroke weight="0pt" endcap="flat" joinstyle="miter" miterlimit="10" on="false" color="#000000" opacity="0"/>
                <v:fill on="true" color="#000000"/>
              </v:shape>
              <v:shape id="Shape 34349" style="position:absolute;width:91;height:350;left:61993;top:14785;" coordsize="9144,35052" path="m0,0l9144,0l9144,35052l0,35052l0,0">
                <v:stroke weight="0pt" endcap="flat" joinstyle="miter" miterlimit="10" on="false" color="#000000" opacity="0"/>
                <v:fill on="true" color="#000000"/>
              </v:shape>
              <v:shape id="Picture 32716" style="position:absolute;width:10576;height:8229;left:37;top:2159;" filled="f">
                <v:imagedata r:id="rId10"/>
              </v:shape>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5A867" w14:textId="77777777" w:rsidR="00E76109" w:rsidRDefault="00000000">
    <w:pPr>
      <w:spacing w:after="0" w:line="259" w:lineRule="auto"/>
      <w:ind w:left="-610" w:right="9"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6C87CCCB" wp14:editId="30C8681B">
              <wp:simplePos x="0" y="0"/>
              <wp:positionH relativeFrom="page">
                <wp:posOffset>884225</wp:posOffset>
              </wp:positionH>
              <wp:positionV relativeFrom="page">
                <wp:posOffset>361187</wp:posOffset>
              </wp:positionV>
              <wp:extent cx="6205423" cy="1073151"/>
              <wp:effectExtent l="0" t="0" r="0" b="0"/>
              <wp:wrapSquare wrapText="bothSides"/>
              <wp:docPr id="33063" name="Group 33063"/>
              <wp:cNvGraphicFramePr/>
              <a:graphic xmlns:a="http://schemas.openxmlformats.org/drawingml/2006/main">
                <a:graphicData uri="http://schemas.microsoft.com/office/word/2010/wordprocessingGroup">
                  <wpg:wgp>
                    <wpg:cNvGrpSpPr/>
                    <wpg:grpSpPr>
                      <a:xfrm>
                        <a:off x="0" y="0"/>
                        <a:ext cx="6205423" cy="1073151"/>
                        <a:chOff x="0" y="0"/>
                        <a:chExt cx="6205423" cy="1073151"/>
                      </a:xfrm>
                    </wpg:grpSpPr>
                    <wps:wsp>
                      <wps:cNvPr id="33093" name="Rectangle 33093"/>
                      <wps:cNvSpPr/>
                      <wps:spPr>
                        <a:xfrm>
                          <a:off x="71628" y="51641"/>
                          <a:ext cx="46741" cy="187581"/>
                        </a:xfrm>
                        <a:prstGeom prst="rect">
                          <a:avLst/>
                        </a:prstGeom>
                        <a:ln>
                          <a:noFill/>
                        </a:ln>
                      </wps:spPr>
                      <wps:txbx>
                        <w:txbxContent>
                          <w:p w14:paraId="18808742"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094" name="Rectangle 33094"/>
                      <wps:cNvSpPr/>
                      <wps:spPr>
                        <a:xfrm>
                          <a:off x="106680" y="51641"/>
                          <a:ext cx="46741" cy="187581"/>
                        </a:xfrm>
                        <a:prstGeom prst="rect">
                          <a:avLst/>
                        </a:prstGeom>
                        <a:ln>
                          <a:noFill/>
                        </a:ln>
                      </wps:spPr>
                      <wps:txbx>
                        <w:txbxContent>
                          <w:p w14:paraId="28155983"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095" name="Rectangle 33095"/>
                      <wps:cNvSpPr/>
                      <wps:spPr>
                        <a:xfrm>
                          <a:off x="527253" y="60960"/>
                          <a:ext cx="2567038" cy="189937"/>
                        </a:xfrm>
                        <a:prstGeom prst="rect">
                          <a:avLst/>
                        </a:prstGeom>
                        <a:ln>
                          <a:noFill/>
                        </a:ln>
                      </wps:spPr>
                      <wps:txbx>
                        <w:txbxContent>
                          <w:p w14:paraId="659937B3" w14:textId="77777777" w:rsidR="00E76109" w:rsidRDefault="00000000">
                            <w:pPr>
                              <w:spacing w:after="160" w:line="259" w:lineRule="auto"/>
                              <w:ind w:left="0" w:firstLine="0"/>
                              <w:jc w:val="left"/>
                            </w:pPr>
                            <w:r>
                              <w:rPr>
                                <w:rFonts w:ascii="Calibri" w:eastAsia="Calibri" w:hAnsi="Calibri" w:cs="Calibri"/>
                              </w:rPr>
                              <w:t xml:space="preserve">Staffordshire University Academy </w:t>
                            </w:r>
                          </w:p>
                        </w:txbxContent>
                      </wps:txbx>
                      <wps:bodyPr horzOverflow="overflow" vert="horz" lIns="0" tIns="0" rIns="0" bIns="0" rtlCol="0">
                        <a:noAutofit/>
                      </wps:bodyPr>
                    </wps:wsp>
                    <wps:wsp>
                      <wps:cNvPr id="33097" name="Rectangle 33097"/>
                      <wps:cNvSpPr/>
                      <wps:spPr>
                        <a:xfrm>
                          <a:off x="1147521" y="245364"/>
                          <a:ext cx="431321" cy="189937"/>
                        </a:xfrm>
                        <a:prstGeom prst="rect">
                          <a:avLst/>
                        </a:prstGeom>
                        <a:ln>
                          <a:noFill/>
                        </a:ln>
                      </wps:spPr>
                      <wps:txbx>
                        <w:txbxContent>
                          <w:p w14:paraId="494B92B5" w14:textId="77777777" w:rsidR="00E76109" w:rsidRDefault="00000000">
                            <w:pPr>
                              <w:spacing w:after="160" w:line="259" w:lineRule="auto"/>
                              <w:ind w:left="0" w:firstLine="0"/>
                              <w:jc w:val="left"/>
                            </w:pPr>
                            <w:r>
                              <w:rPr>
                                <w:rFonts w:ascii="Calibri" w:eastAsia="Calibri" w:hAnsi="Calibri" w:cs="Calibri"/>
                              </w:rPr>
                              <w:t xml:space="preserve">Trust </w:t>
                            </w:r>
                          </w:p>
                        </w:txbxContent>
                      </wps:txbx>
                      <wps:bodyPr horzOverflow="overflow" vert="horz" lIns="0" tIns="0" rIns="0" bIns="0" rtlCol="0">
                        <a:noAutofit/>
                      </wps:bodyPr>
                    </wps:wsp>
                    <wps:wsp>
                      <wps:cNvPr id="33098" name="Rectangle 33098"/>
                      <wps:cNvSpPr/>
                      <wps:spPr>
                        <a:xfrm>
                          <a:off x="1470990" y="245364"/>
                          <a:ext cx="42144" cy="189937"/>
                        </a:xfrm>
                        <a:prstGeom prst="rect">
                          <a:avLst/>
                        </a:prstGeom>
                        <a:ln>
                          <a:noFill/>
                        </a:ln>
                      </wps:spPr>
                      <wps:txbx>
                        <w:txbxContent>
                          <w:p w14:paraId="2BE159DA"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096" name="Rectangle 33096"/>
                      <wps:cNvSpPr/>
                      <wps:spPr>
                        <a:xfrm>
                          <a:off x="3130880" y="70485"/>
                          <a:ext cx="3610603" cy="241550"/>
                        </a:xfrm>
                        <a:prstGeom prst="rect">
                          <a:avLst/>
                        </a:prstGeom>
                        <a:ln>
                          <a:noFill/>
                        </a:ln>
                      </wps:spPr>
                      <wps:txbx>
                        <w:txbxContent>
                          <w:p w14:paraId="71BACDD3" w14:textId="77777777" w:rsidR="00E76109" w:rsidRDefault="00000000">
                            <w:pPr>
                              <w:spacing w:after="160" w:line="259" w:lineRule="auto"/>
                              <w:ind w:left="0" w:firstLine="0"/>
                              <w:jc w:val="left"/>
                            </w:pPr>
                            <w:r>
                              <w:rPr>
                                <w:rFonts w:ascii="Calibri" w:eastAsia="Calibri" w:hAnsi="Calibri" w:cs="Calibri"/>
                                <w:b/>
                                <w:sz w:val="28"/>
                              </w:rPr>
                              <w:t xml:space="preserve">SEAC Disability Equality Scheme and </w:t>
                            </w:r>
                          </w:p>
                        </w:txbxContent>
                      </wps:txbx>
                      <wps:bodyPr horzOverflow="overflow" vert="horz" lIns="0" tIns="0" rIns="0" bIns="0" rtlCol="0">
                        <a:noAutofit/>
                      </wps:bodyPr>
                    </wps:wsp>
                    <wps:wsp>
                      <wps:cNvPr id="33099" name="Rectangle 33099"/>
                      <wps:cNvSpPr/>
                      <wps:spPr>
                        <a:xfrm>
                          <a:off x="3629229" y="305181"/>
                          <a:ext cx="1683051" cy="241550"/>
                        </a:xfrm>
                        <a:prstGeom prst="rect">
                          <a:avLst/>
                        </a:prstGeom>
                        <a:ln>
                          <a:noFill/>
                        </a:ln>
                      </wps:spPr>
                      <wps:txbx>
                        <w:txbxContent>
                          <w:p w14:paraId="3F851935" w14:textId="77777777" w:rsidR="00E76109" w:rsidRDefault="00000000">
                            <w:pPr>
                              <w:spacing w:after="160" w:line="259" w:lineRule="auto"/>
                              <w:ind w:left="0" w:firstLine="0"/>
                              <w:jc w:val="left"/>
                            </w:pPr>
                            <w:r>
                              <w:rPr>
                                <w:rFonts w:ascii="Calibri" w:eastAsia="Calibri" w:hAnsi="Calibri" w:cs="Calibri"/>
                                <w:b/>
                                <w:sz w:val="28"/>
                              </w:rPr>
                              <w:t>Accessibility Plan</w:t>
                            </w:r>
                          </w:p>
                        </w:txbxContent>
                      </wps:txbx>
                      <wps:bodyPr horzOverflow="overflow" vert="horz" lIns="0" tIns="0" rIns="0" bIns="0" rtlCol="0">
                        <a:noAutofit/>
                      </wps:bodyPr>
                    </wps:wsp>
                    <wps:wsp>
                      <wps:cNvPr id="33100" name="Rectangle 33100"/>
                      <wps:cNvSpPr/>
                      <wps:spPr>
                        <a:xfrm>
                          <a:off x="4896054" y="333756"/>
                          <a:ext cx="42143" cy="189937"/>
                        </a:xfrm>
                        <a:prstGeom prst="rect">
                          <a:avLst/>
                        </a:prstGeom>
                        <a:ln>
                          <a:noFill/>
                        </a:ln>
                      </wps:spPr>
                      <wps:txbx>
                        <w:txbxContent>
                          <w:p w14:paraId="4EEA0A98"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101" name="Rectangle 33101"/>
                      <wps:cNvSpPr/>
                      <wps:spPr>
                        <a:xfrm>
                          <a:off x="4926534" y="333756"/>
                          <a:ext cx="42143" cy="189937"/>
                        </a:xfrm>
                        <a:prstGeom prst="rect">
                          <a:avLst/>
                        </a:prstGeom>
                        <a:ln>
                          <a:noFill/>
                        </a:ln>
                      </wps:spPr>
                      <wps:txbx>
                        <w:txbxContent>
                          <w:p w14:paraId="74893973"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104" name="Rectangle 33104"/>
                      <wps:cNvSpPr/>
                      <wps:spPr>
                        <a:xfrm>
                          <a:off x="5612422" y="530352"/>
                          <a:ext cx="56503" cy="189937"/>
                        </a:xfrm>
                        <a:prstGeom prst="rect">
                          <a:avLst/>
                        </a:prstGeom>
                        <a:ln>
                          <a:noFill/>
                        </a:ln>
                      </wps:spPr>
                      <wps:txbx>
                        <w:txbxContent>
                          <w:p w14:paraId="443647CC"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3103" name="Rectangle 33103"/>
                      <wps:cNvSpPr/>
                      <wps:spPr>
                        <a:xfrm>
                          <a:off x="3173363" y="530352"/>
                          <a:ext cx="3243947" cy="189937"/>
                        </a:xfrm>
                        <a:prstGeom prst="rect">
                          <a:avLst/>
                        </a:prstGeom>
                        <a:ln>
                          <a:noFill/>
                        </a:ln>
                      </wps:spPr>
                      <wps:txbx>
                        <w:txbxContent>
                          <w:p w14:paraId="068B7253" w14:textId="77777777" w:rsidR="00E76109" w:rsidRDefault="00000000">
                            <w:pPr>
                              <w:spacing w:after="160" w:line="259" w:lineRule="auto"/>
                              <w:ind w:left="0" w:firstLine="0"/>
                              <w:jc w:val="left"/>
                            </w:pPr>
                            <w:r>
                              <w:rPr>
                                <w:rFonts w:ascii="Calibri" w:eastAsia="Calibri" w:hAnsi="Calibri" w:cs="Calibri"/>
                              </w:rPr>
                              <w:t>Adapted from SUAT Trust Policy Document</w:t>
                            </w:r>
                          </w:p>
                        </w:txbxContent>
                      </wps:txbx>
                      <wps:bodyPr horzOverflow="overflow" vert="horz" lIns="0" tIns="0" rIns="0" bIns="0" rtlCol="0">
                        <a:noAutofit/>
                      </wps:bodyPr>
                    </wps:wsp>
                    <wps:wsp>
                      <wps:cNvPr id="33102" name="Rectangle 33102"/>
                      <wps:cNvSpPr/>
                      <wps:spPr>
                        <a:xfrm>
                          <a:off x="3130880" y="530352"/>
                          <a:ext cx="56502" cy="189937"/>
                        </a:xfrm>
                        <a:prstGeom prst="rect">
                          <a:avLst/>
                        </a:prstGeom>
                        <a:ln>
                          <a:noFill/>
                        </a:ln>
                      </wps:spPr>
                      <wps:txbx>
                        <w:txbxContent>
                          <w:p w14:paraId="511F822E"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3105" name="Rectangle 33105"/>
                      <wps:cNvSpPr/>
                      <wps:spPr>
                        <a:xfrm>
                          <a:off x="5655006" y="530352"/>
                          <a:ext cx="42144" cy="189937"/>
                        </a:xfrm>
                        <a:prstGeom prst="rect">
                          <a:avLst/>
                        </a:prstGeom>
                        <a:ln>
                          <a:noFill/>
                        </a:ln>
                      </wps:spPr>
                      <wps:txbx>
                        <w:txbxContent>
                          <w:p w14:paraId="52DA03A7"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746" name="Shape 34746"/>
                      <wps:cNvSpPr/>
                      <wps:spPr>
                        <a:xfrm>
                          <a:off x="0"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47" name="Shape 34747"/>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48" name="Shape 34748"/>
                      <wps:cNvSpPr/>
                      <wps:spPr>
                        <a:xfrm>
                          <a:off x="6096" y="1"/>
                          <a:ext cx="2629154" cy="9144"/>
                        </a:xfrm>
                        <a:custGeom>
                          <a:avLst/>
                          <a:gdLst/>
                          <a:ahLst/>
                          <a:cxnLst/>
                          <a:rect l="0" t="0" r="0" b="0"/>
                          <a:pathLst>
                            <a:path w="2629154" h="9144">
                              <a:moveTo>
                                <a:pt x="0" y="0"/>
                              </a:moveTo>
                              <a:lnTo>
                                <a:pt x="2629154" y="0"/>
                              </a:lnTo>
                              <a:lnTo>
                                <a:pt x="26291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49" name="Shape 34749"/>
                      <wps:cNvSpPr/>
                      <wps:spPr>
                        <a:xfrm>
                          <a:off x="2635326" y="6096"/>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50" name="Shape 34750"/>
                      <wps:cNvSpPr/>
                      <wps:spPr>
                        <a:xfrm>
                          <a:off x="2635326"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51" name="Shape 34751"/>
                      <wps:cNvSpPr/>
                      <wps:spPr>
                        <a:xfrm>
                          <a:off x="2641422" y="1"/>
                          <a:ext cx="3557905" cy="9144"/>
                        </a:xfrm>
                        <a:custGeom>
                          <a:avLst/>
                          <a:gdLst/>
                          <a:ahLst/>
                          <a:cxnLst/>
                          <a:rect l="0" t="0" r="0" b="0"/>
                          <a:pathLst>
                            <a:path w="3557905" h="9144">
                              <a:moveTo>
                                <a:pt x="0" y="0"/>
                              </a:moveTo>
                              <a:lnTo>
                                <a:pt x="3557905" y="0"/>
                              </a:lnTo>
                              <a:lnTo>
                                <a:pt x="35579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52" name="Shape 34752"/>
                      <wps:cNvSpPr/>
                      <wps:spPr>
                        <a:xfrm>
                          <a:off x="6199328"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53" name="Shape 34753"/>
                      <wps:cNvSpPr/>
                      <wps:spPr>
                        <a:xfrm>
                          <a:off x="6199328"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54" name="Shape 34754"/>
                      <wps:cNvSpPr/>
                      <wps:spPr>
                        <a:xfrm>
                          <a:off x="0"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55" name="Shape 34755"/>
                      <wps:cNvSpPr/>
                      <wps:spPr>
                        <a:xfrm>
                          <a:off x="2635326"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56" name="Shape 34756"/>
                      <wps:cNvSpPr/>
                      <wps:spPr>
                        <a:xfrm>
                          <a:off x="6199328"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57" name="Shape 34757"/>
                      <wps:cNvSpPr/>
                      <wps:spPr>
                        <a:xfrm>
                          <a:off x="0"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58" name="Shape 34758"/>
                      <wps:cNvSpPr/>
                      <wps:spPr>
                        <a:xfrm>
                          <a:off x="6096" y="1038099"/>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59" name="Shape 34759"/>
                      <wps:cNvSpPr/>
                      <wps:spPr>
                        <a:xfrm>
                          <a:off x="1624914"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60" name="Shape 34760"/>
                      <wps:cNvSpPr/>
                      <wps:spPr>
                        <a:xfrm>
                          <a:off x="1624914"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61" name="Shape 34761"/>
                      <wps:cNvSpPr/>
                      <wps:spPr>
                        <a:xfrm>
                          <a:off x="1631010" y="1038099"/>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62" name="Shape 34762"/>
                      <wps:cNvSpPr/>
                      <wps:spPr>
                        <a:xfrm>
                          <a:off x="2635326"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63" name="Shape 34763"/>
                      <wps:cNvSpPr/>
                      <wps:spPr>
                        <a:xfrm>
                          <a:off x="2641422" y="1038099"/>
                          <a:ext cx="868985" cy="9144"/>
                        </a:xfrm>
                        <a:custGeom>
                          <a:avLst/>
                          <a:gdLst/>
                          <a:ahLst/>
                          <a:cxnLst/>
                          <a:rect l="0" t="0" r="0" b="0"/>
                          <a:pathLst>
                            <a:path w="868985" h="9144">
                              <a:moveTo>
                                <a:pt x="0" y="0"/>
                              </a:moveTo>
                              <a:lnTo>
                                <a:pt x="868985" y="0"/>
                              </a:lnTo>
                              <a:lnTo>
                                <a:pt x="8689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64" name="Shape 34764"/>
                      <wps:cNvSpPr/>
                      <wps:spPr>
                        <a:xfrm>
                          <a:off x="3510356"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65" name="Shape 34765"/>
                      <wps:cNvSpPr/>
                      <wps:spPr>
                        <a:xfrm>
                          <a:off x="3510356"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66" name="Shape 34766"/>
                      <wps:cNvSpPr/>
                      <wps:spPr>
                        <a:xfrm>
                          <a:off x="3516453" y="1038099"/>
                          <a:ext cx="856793" cy="9144"/>
                        </a:xfrm>
                        <a:custGeom>
                          <a:avLst/>
                          <a:gdLst/>
                          <a:ahLst/>
                          <a:cxnLst/>
                          <a:rect l="0" t="0" r="0" b="0"/>
                          <a:pathLst>
                            <a:path w="856793" h="9144">
                              <a:moveTo>
                                <a:pt x="0" y="0"/>
                              </a:moveTo>
                              <a:lnTo>
                                <a:pt x="856793" y="0"/>
                              </a:lnTo>
                              <a:lnTo>
                                <a:pt x="8567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67" name="Shape 34767"/>
                      <wps:cNvSpPr/>
                      <wps:spPr>
                        <a:xfrm>
                          <a:off x="4373322"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68" name="Shape 34768"/>
                      <wps:cNvSpPr/>
                      <wps:spPr>
                        <a:xfrm>
                          <a:off x="4373322"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69" name="Shape 34769"/>
                      <wps:cNvSpPr/>
                      <wps:spPr>
                        <a:xfrm>
                          <a:off x="4379417" y="1038099"/>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70" name="Shape 34770"/>
                      <wps:cNvSpPr/>
                      <wps:spPr>
                        <a:xfrm>
                          <a:off x="5222190"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71" name="Shape 34771"/>
                      <wps:cNvSpPr/>
                      <wps:spPr>
                        <a:xfrm>
                          <a:off x="5222190"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72" name="Shape 34772"/>
                      <wps:cNvSpPr/>
                      <wps:spPr>
                        <a:xfrm>
                          <a:off x="5228285" y="1038099"/>
                          <a:ext cx="971093" cy="9144"/>
                        </a:xfrm>
                        <a:custGeom>
                          <a:avLst/>
                          <a:gdLst/>
                          <a:ahLst/>
                          <a:cxnLst/>
                          <a:rect l="0" t="0" r="0" b="0"/>
                          <a:pathLst>
                            <a:path w="971093" h="9144">
                              <a:moveTo>
                                <a:pt x="0" y="0"/>
                              </a:moveTo>
                              <a:lnTo>
                                <a:pt x="971093" y="0"/>
                              </a:lnTo>
                              <a:lnTo>
                                <a:pt x="9710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73" name="Shape 34773"/>
                      <wps:cNvSpPr/>
                      <wps:spPr>
                        <a:xfrm>
                          <a:off x="6199328"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3092" name="Picture 33092"/>
                        <pic:cNvPicPr/>
                      </pic:nvPicPr>
                      <pic:blipFill>
                        <a:blip r:embed="rId1"/>
                        <a:stretch>
                          <a:fillRect/>
                        </a:stretch>
                      </pic:blipFill>
                      <pic:spPr>
                        <a:xfrm>
                          <a:off x="3759" y="215901"/>
                          <a:ext cx="1057656" cy="822960"/>
                        </a:xfrm>
                        <a:prstGeom prst="rect">
                          <a:avLst/>
                        </a:prstGeom>
                      </pic:spPr>
                    </pic:pic>
                  </wpg:wgp>
                </a:graphicData>
              </a:graphic>
            </wp:anchor>
          </w:drawing>
        </mc:Choice>
        <mc:Fallback xmlns:a="http://schemas.openxmlformats.org/drawingml/2006/main">
          <w:pict>
            <v:group id="Group 33063" style="width:488.616pt;height:84.5001pt;position:absolute;mso-position-horizontal-relative:page;mso-position-horizontal:absolute;margin-left:69.624pt;mso-position-vertical-relative:page;margin-top:28.4399pt;" coordsize="62054,10731">
              <v:rect id="Rectangle 33093" style="position:absolute;width:467;height:1875;left:716;top:516;" filled="f" stroked="f">
                <v:textbox inset="0,0,0,0">
                  <w:txbxContent>
                    <w:p>
                      <w:pPr>
                        <w:spacing w:before="0" w:after="160" w:line="259" w:lineRule="auto"/>
                        <w:ind w:left="0" w:firstLine="0"/>
                        <w:jc w:val="left"/>
                      </w:pPr>
                      <w:r>
                        <w:rPr>
                          <w:sz w:val="20"/>
                        </w:rPr>
                        <w:t xml:space="preserve"> </w:t>
                      </w:r>
                    </w:p>
                  </w:txbxContent>
                </v:textbox>
              </v:rect>
              <v:rect id="Rectangle 33094" style="position:absolute;width:467;height:1875;left:1066;top:516;" filled="f" stroked="f">
                <v:textbox inset="0,0,0,0">
                  <w:txbxContent>
                    <w:p>
                      <w:pPr>
                        <w:spacing w:before="0" w:after="160" w:line="259" w:lineRule="auto"/>
                        <w:ind w:left="0" w:firstLine="0"/>
                        <w:jc w:val="left"/>
                      </w:pPr>
                      <w:r>
                        <w:rPr>
                          <w:sz w:val="20"/>
                        </w:rPr>
                        <w:t xml:space="preserve"> </w:t>
                      </w:r>
                    </w:p>
                  </w:txbxContent>
                </v:textbox>
              </v:rect>
              <v:rect id="Rectangle 33095" style="position:absolute;width:25670;height:1899;left:5272;top:609;" filled="f" stroked="f">
                <v:textbox inset="0,0,0,0">
                  <w:txbxContent>
                    <w:p>
                      <w:pPr>
                        <w:spacing w:before="0" w:after="160" w:line="259" w:lineRule="auto"/>
                        <w:ind w:left="0" w:firstLine="0"/>
                        <w:jc w:val="left"/>
                      </w:pPr>
                      <w:r>
                        <w:rPr>
                          <w:rFonts w:cs="Calibri" w:hAnsi="Calibri" w:eastAsia="Calibri" w:ascii="Calibri"/>
                        </w:rPr>
                        <w:t xml:space="preserve">Staffordshire University Academy </w:t>
                      </w:r>
                    </w:p>
                  </w:txbxContent>
                </v:textbox>
              </v:rect>
              <v:rect id="Rectangle 33097" style="position:absolute;width:4313;height:1899;left:11475;top:2453;" filled="f" stroked="f">
                <v:textbox inset="0,0,0,0">
                  <w:txbxContent>
                    <w:p>
                      <w:pPr>
                        <w:spacing w:before="0" w:after="160" w:line="259" w:lineRule="auto"/>
                        <w:ind w:left="0" w:firstLine="0"/>
                        <w:jc w:val="left"/>
                      </w:pPr>
                      <w:r>
                        <w:rPr>
                          <w:rFonts w:cs="Calibri" w:hAnsi="Calibri" w:eastAsia="Calibri" w:ascii="Calibri"/>
                        </w:rPr>
                        <w:t xml:space="preserve">Trust </w:t>
                      </w:r>
                    </w:p>
                  </w:txbxContent>
                </v:textbox>
              </v:rect>
              <v:rect id="Rectangle 33098" style="position:absolute;width:421;height:1899;left:14709;top:245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3096" style="position:absolute;width:36106;height:2415;left:31308;top:704;" filled="f" stroked="f">
                <v:textbox inset="0,0,0,0">
                  <w:txbxContent>
                    <w:p>
                      <w:pPr>
                        <w:spacing w:before="0" w:after="160" w:line="259" w:lineRule="auto"/>
                        <w:ind w:left="0" w:firstLine="0"/>
                        <w:jc w:val="left"/>
                      </w:pPr>
                      <w:r>
                        <w:rPr>
                          <w:rFonts w:cs="Calibri" w:hAnsi="Calibri" w:eastAsia="Calibri" w:ascii="Calibri"/>
                          <w:b w:val="1"/>
                          <w:sz w:val="28"/>
                        </w:rPr>
                        <w:t xml:space="preserve">SEAC Disability Equality Scheme and </w:t>
                      </w:r>
                    </w:p>
                  </w:txbxContent>
                </v:textbox>
              </v:rect>
              <v:rect id="Rectangle 33099" style="position:absolute;width:16830;height:2415;left:36292;top:3051;" filled="f" stroked="f">
                <v:textbox inset="0,0,0,0">
                  <w:txbxContent>
                    <w:p>
                      <w:pPr>
                        <w:spacing w:before="0" w:after="160" w:line="259" w:lineRule="auto"/>
                        <w:ind w:left="0" w:firstLine="0"/>
                        <w:jc w:val="left"/>
                      </w:pPr>
                      <w:r>
                        <w:rPr>
                          <w:rFonts w:cs="Calibri" w:hAnsi="Calibri" w:eastAsia="Calibri" w:ascii="Calibri"/>
                          <w:b w:val="1"/>
                          <w:sz w:val="28"/>
                        </w:rPr>
                        <w:t xml:space="preserve">Accessibility Plan</w:t>
                      </w:r>
                    </w:p>
                  </w:txbxContent>
                </v:textbox>
              </v:rect>
              <v:rect id="Rectangle 33100" style="position:absolute;width:421;height:1899;left:48960;top:333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3101" style="position:absolute;width:421;height:1899;left:49265;top:333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3104" style="position:absolute;width:565;height:1899;left:56124;top:5303;" filled="f" stroked="f">
                <v:textbox inset="0,0,0,0">
                  <w:txbxContent>
                    <w:p>
                      <w:pPr>
                        <w:spacing w:before="0" w:after="160" w:line="259" w:lineRule="auto"/>
                        <w:ind w:left="0" w:firstLine="0"/>
                        <w:jc w:val="left"/>
                      </w:pPr>
                      <w:r>
                        <w:rPr>
                          <w:rFonts w:cs="Calibri" w:hAnsi="Calibri" w:eastAsia="Calibri" w:ascii="Calibri"/>
                        </w:rPr>
                        <w:t xml:space="preserve">)</w:t>
                      </w:r>
                    </w:p>
                  </w:txbxContent>
                </v:textbox>
              </v:rect>
              <v:rect id="Rectangle 33103" style="position:absolute;width:32439;height:1899;left:31733;top:5303;" filled="f" stroked="f">
                <v:textbox inset="0,0,0,0">
                  <w:txbxContent>
                    <w:p>
                      <w:pPr>
                        <w:spacing w:before="0" w:after="160" w:line="259" w:lineRule="auto"/>
                        <w:ind w:left="0" w:firstLine="0"/>
                        <w:jc w:val="left"/>
                      </w:pPr>
                      <w:r>
                        <w:rPr>
                          <w:rFonts w:cs="Calibri" w:hAnsi="Calibri" w:eastAsia="Calibri" w:ascii="Calibri"/>
                        </w:rPr>
                        <w:t xml:space="preserve">Adapted from SUAT Trust Policy Document</w:t>
                      </w:r>
                    </w:p>
                  </w:txbxContent>
                </v:textbox>
              </v:rect>
              <v:rect id="Rectangle 33102" style="position:absolute;width:565;height:1899;left:31308;top:5303;" filled="f" stroked="f">
                <v:textbox inset="0,0,0,0">
                  <w:txbxContent>
                    <w:p>
                      <w:pPr>
                        <w:spacing w:before="0" w:after="160" w:line="259" w:lineRule="auto"/>
                        <w:ind w:left="0" w:firstLine="0"/>
                        <w:jc w:val="left"/>
                      </w:pPr>
                      <w:r>
                        <w:rPr>
                          <w:rFonts w:cs="Calibri" w:hAnsi="Calibri" w:eastAsia="Calibri" w:ascii="Calibri"/>
                        </w:rPr>
                        <w:t xml:space="preserve">(</w:t>
                      </w:r>
                    </w:p>
                  </w:txbxContent>
                </v:textbox>
              </v:rect>
              <v:rect id="Rectangle 33105" style="position:absolute;width:421;height:1899;left:56550;top:530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Shape 34774" style="position:absolute;width:91;height:350;left:0;top:0;" coordsize="9144,35052" path="m0,0l9144,0l9144,35052l0,35052l0,0">
                <v:stroke weight="0pt" endcap="flat" joinstyle="miter" miterlimit="10" on="false" color="#000000" opacity="0"/>
                <v:fill on="true" color="#000000"/>
              </v:shape>
              <v:shape id="Shape 34775" style="position:absolute;width:91;height:91;left:0;top:0;" coordsize="9144,9144" path="m0,0l9144,0l9144,9144l0,9144l0,0">
                <v:stroke weight="0pt" endcap="flat" joinstyle="miter" miterlimit="10" on="false" color="#000000" opacity="0"/>
                <v:fill on="true" color="#000000"/>
              </v:shape>
              <v:shape id="Shape 34776" style="position:absolute;width:26291;height:91;left:60;top:0;" coordsize="2629154,9144" path="m0,0l2629154,0l2629154,9144l0,9144l0,0">
                <v:stroke weight="0pt" endcap="flat" joinstyle="miter" miterlimit="10" on="false" color="#000000" opacity="0"/>
                <v:fill on="true" color="#000000"/>
              </v:shape>
              <v:shape id="Shape 34777" style="position:absolute;width:91;height:289;left:26353;top:60;" coordsize="9144,28956" path="m0,0l9144,0l9144,28956l0,28956l0,0">
                <v:stroke weight="0pt" endcap="flat" joinstyle="miter" miterlimit="10" on="false" color="#000000" opacity="0"/>
                <v:fill on="true" color="#000000"/>
              </v:shape>
              <v:shape id="Shape 34778" style="position:absolute;width:91;height:91;left:26353;top:0;" coordsize="9144,9144" path="m0,0l9144,0l9144,9144l0,9144l0,0">
                <v:stroke weight="0pt" endcap="flat" joinstyle="miter" miterlimit="10" on="false" color="#000000" opacity="0"/>
                <v:fill on="true" color="#000000"/>
              </v:shape>
              <v:shape id="Shape 34779" style="position:absolute;width:35579;height:91;left:26414;top:0;" coordsize="3557905,9144" path="m0,0l3557905,0l3557905,9144l0,9144l0,0">
                <v:stroke weight="0pt" endcap="flat" joinstyle="miter" miterlimit="10" on="false" color="#000000" opacity="0"/>
                <v:fill on="true" color="#000000"/>
              </v:shape>
              <v:shape id="Shape 34780" style="position:absolute;width:91;height:350;left:61993;top:0;" coordsize="9144,35052" path="m0,0l9144,0l9144,35052l0,35052l0,0">
                <v:stroke weight="0pt" endcap="flat" joinstyle="miter" miterlimit="10" on="false" color="#000000" opacity="0"/>
                <v:fill on="true" color="#000000"/>
              </v:shape>
              <v:shape id="Shape 34781" style="position:absolute;width:91;height:91;left:61993;top:0;" coordsize="9144,9144" path="m0,0l9144,0l9144,9144l0,9144l0,0">
                <v:stroke weight="0pt" endcap="flat" joinstyle="miter" miterlimit="10" on="false" color="#000000" opacity="0"/>
                <v:fill on="true" color="#000000"/>
              </v:shape>
              <v:shape id="Shape 34782" style="position:absolute;width:91;height:10030;left:0;top:350;" coordsize="9144,1003097" path="m0,0l9144,0l9144,1003097l0,1003097l0,0">
                <v:stroke weight="0pt" endcap="flat" joinstyle="miter" miterlimit="10" on="false" color="#000000" opacity="0"/>
                <v:fill on="true" color="#000000"/>
              </v:shape>
              <v:shape id="Shape 34783" style="position:absolute;width:91;height:10030;left:26353;top:350;" coordsize="9144,1003097" path="m0,0l9144,0l9144,1003097l0,1003097l0,0">
                <v:stroke weight="0pt" endcap="flat" joinstyle="miter" miterlimit="10" on="false" color="#000000" opacity="0"/>
                <v:fill on="true" color="#000000"/>
              </v:shape>
              <v:shape id="Shape 34784" style="position:absolute;width:91;height:10030;left:61993;top:350;" coordsize="9144,1003097" path="m0,0l9144,0l9144,1003097l0,1003097l0,0">
                <v:stroke weight="0pt" endcap="flat" joinstyle="miter" miterlimit="10" on="false" color="#000000" opacity="0"/>
                <v:fill on="true" color="#000000"/>
              </v:shape>
              <v:shape id="Shape 34785" style="position:absolute;width:91;height:350;left:0;top:10380;" coordsize="9144,35052" path="m0,0l9144,0l9144,35052l0,35052l0,0">
                <v:stroke weight="0pt" endcap="flat" joinstyle="miter" miterlimit="10" on="false" color="#000000" opacity="0"/>
                <v:fill on="true" color="#000000"/>
              </v:shape>
              <v:shape id="Shape 34786" style="position:absolute;width:16187;height:91;left:60;top:10380;" coordsize="1618742,9144" path="m0,0l1618742,0l1618742,9144l0,9144l0,0">
                <v:stroke weight="0pt" endcap="flat" joinstyle="miter" miterlimit="10" on="false" color="#000000" opacity="0"/>
                <v:fill on="true" color="#000000"/>
              </v:shape>
              <v:shape id="Shape 34787" style="position:absolute;width:91;height:289;left:16249;top:10441;" coordsize="9144,28956" path="m0,0l9144,0l9144,28956l0,28956l0,0">
                <v:stroke weight="0pt" endcap="flat" joinstyle="miter" miterlimit="10" on="false" color="#000000" opacity="0"/>
                <v:fill on="true" color="#000000"/>
              </v:shape>
              <v:shape id="Shape 34788" style="position:absolute;width:91;height:91;left:16249;top:10380;" coordsize="9144,9144" path="m0,0l9144,0l9144,9144l0,9144l0,0">
                <v:stroke weight="0pt" endcap="flat" joinstyle="miter" miterlimit="10" on="false" color="#000000" opacity="0"/>
                <v:fill on="true" color="#000000"/>
              </v:shape>
              <v:shape id="Shape 34789" style="position:absolute;width:10043;height:91;left:16310;top:10380;" coordsize="1004316,9144" path="m0,0l1004316,0l1004316,9144l0,9144l0,0">
                <v:stroke weight="0pt" endcap="flat" joinstyle="miter" miterlimit="10" on="false" color="#000000" opacity="0"/>
                <v:fill on="true" color="#000000"/>
              </v:shape>
              <v:shape id="Shape 34790" style="position:absolute;width:91;height:350;left:26353;top:10380;" coordsize="9144,35052" path="m0,0l9144,0l9144,35052l0,35052l0,0">
                <v:stroke weight="0pt" endcap="flat" joinstyle="miter" miterlimit="10" on="false" color="#000000" opacity="0"/>
                <v:fill on="true" color="#000000"/>
              </v:shape>
              <v:shape id="Shape 34791" style="position:absolute;width:8689;height:91;left:26414;top:10380;" coordsize="868985,9144" path="m0,0l868985,0l868985,9144l0,9144l0,0">
                <v:stroke weight="0pt" endcap="flat" joinstyle="miter" miterlimit="10" on="false" color="#000000" opacity="0"/>
                <v:fill on="true" color="#000000"/>
              </v:shape>
              <v:shape id="Shape 34792" style="position:absolute;width:91;height:289;left:35103;top:10441;" coordsize="9144,28956" path="m0,0l9144,0l9144,28956l0,28956l0,0">
                <v:stroke weight="0pt" endcap="flat" joinstyle="miter" miterlimit="10" on="false" color="#000000" opacity="0"/>
                <v:fill on="true" color="#000000"/>
              </v:shape>
              <v:shape id="Shape 34793" style="position:absolute;width:91;height:91;left:35103;top:10380;" coordsize="9144,9144" path="m0,0l9144,0l9144,9144l0,9144l0,0">
                <v:stroke weight="0pt" endcap="flat" joinstyle="miter" miterlimit="10" on="false" color="#000000" opacity="0"/>
                <v:fill on="true" color="#000000"/>
              </v:shape>
              <v:shape id="Shape 34794" style="position:absolute;width:8567;height:91;left:35164;top:10380;" coordsize="856793,9144" path="m0,0l856793,0l856793,9144l0,9144l0,0">
                <v:stroke weight="0pt" endcap="flat" joinstyle="miter" miterlimit="10" on="false" color="#000000" opacity="0"/>
                <v:fill on="true" color="#000000"/>
              </v:shape>
              <v:shape id="Shape 34795" style="position:absolute;width:91;height:289;left:43733;top:10441;" coordsize="9144,28956" path="m0,0l9144,0l9144,28956l0,28956l0,0">
                <v:stroke weight="0pt" endcap="flat" joinstyle="miter" miterlimit="10" on="false" color="#000000" opacity="0"/>
                <v:fill on="true" color="#000000"/>
              </v:shape>
              <v:shape id="Shape 34796" style="position:absolute;width:91;height:91;left:43733;top:10380;" coordsize="9144,9144" path="m0,0l9144,0l9144,9144l0,9144l0,0">
                <v:stroke weight="0pt" endcap="flat" joinstyle="miter" miterlimit="10" on="false" color="#000000" opacity="0"/>
                <v:fill on="true" color="#000000"/>
              </v:shape>
              <v:shape id="Shape 34797" style="position:absolute;width:8427;height:91;left:43794;top:10380;" coordsize="842772,9144" path="m0,0l842772,0l842772,9144l0,9144l0,0">
                <v:stroke weight="0pt" endcap="flat" joinstyle="miter" miterlimit="10" on="false" color="#000000" opacity="0"/>
                <v:fill on="true" color="#000000"/>
              </v:shape>
              <v:shape id="Shape 34798" style="position:absolute;width:91;height:289;left:52221;top:10441;" coordsize="9144,28956" path="m0,0l9144,0l9144,28956l0,28956l0,0">
                <v:stroke weight="0pt" endcap="flat" joinstyle="miter" miterlimit="10" on="false" color="#000000" opacity="0"/>
                <v:fill on="true" color="#000000"/>
              </v:shape>
              <v:shape id="Shape 34799" style="position:absolute;width:91;height:91;left:52221;top:10380;" coordsize="9144,9144" path="m0,0l9144,0l9144,9144l0,9144l0,0">
                <v:stroke weight="0pt" endcap="flat" joinstyle="miter" miterlimit="10" on="false" color="#000000" opacity="0"/>
                <v:fill on="true" color="#000000"/>
              </v:shape>
              <v:shape id="Shape 34800" style="position:absolute;width:9710;height:91;left:52282;top:10380;" coordsize="971093,9144" path="m0,0l971093,0l971093,9144l0,9144l0,0">
                <v:stroke weight="0pt" endcap="flat" joinstyle="miter" miterlimit="10" on="false" color="#000000" opacity="0"/>
                <v:fill on="true" color="#000000"/>
              </v:shape>
              <v:shape id="Shape 34801" style="position:absolute;width:91;height:350;left:61993;top:10380;" coordsize="9144,35052" path="m0,0l9144,0l9144,35052l0,35052l0,0">
                <v:stroke weight="0pt" endcap="flat" joinstyle="miter" miterlimit="10" on="false" color="#000000" opacity="0"/>
                <v:fill on="true" color="#000000"/>
              </v:shape>
              <v:shape id="Picture 33092" style="position:absolute;width:10576;height:8229;left:37;top:2159;" filled="f">
                <v:imagedata r:id="rId10"/>
              </v:shape>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5A8C" w14:textId="77777777" w:rsidR="00E76109" w:rsidRDefault="00000000">
    <w:pPr>
      <w:spacing w:after="0" w:line="259" w:lineRule="auto"/>
      <w:ind w:left="-610" w:right="9"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134E9E11" wp14:editId="4A12A5E0">
              <wp:simplePos x="0" y="0"/>
              <wp:positionH relativeFrom="page">
                <wp:posOffset>884225</wp:posOffset>
              </wp:positionH>
              <wp:positionV relativeFrom="page">
                <wp:posOffset>361187</wp:posOffset>
              </wp:positionV>
              <wp:extent cx="6205423" cy="1073151"/>
              <wp:effectExtent l="0" t="0" r="0" b="0"/>
              <wp:wrapSquare wrapText="bothSides"/>
              <wp:docPr id="33016" name="Group 33016"/>
              <wp:cNvGraphicFramePr/>
              <a:graphic xmlns:a="http://schemas.openxmlformats.org/drawingml/2006/main">
                <a:graphicData uri="http://schemas.microsoft.com/office/word/2010/wordprocessingGroup">
                  <wpg:wgp>
                    <wpg:cNvGrpSpPr/>
                    <wpg:grpSpPr>
                      <a:xfrm>
                        <a:off x="0" y="0"/>
                        <a:ext cx="6205423" cy="1073151"/>
                        <a:chOff x="0" y="0"/>
                        <a:chExt cx="6205423" cy="1073151"/>
                      </a:xfrm>
                    </wpg:grpSpPr>
                    <wps:wsp>
                      <wps:cNvPr id="33046" name="Rectangle 33046"/>
                      <wps:cNvSpPr/>
                      <wps:spPr>
                        <a:xfrm>
                          <a:off x="71628" y="51641"/>
                          <a:ext cx="46741" cy="187581"/>
                        </a:xfrm>
                        <a:prstGeom prst="rect">
                          <a:avLst/>
                        </a:prstGeom>
                        <a:ln>
                          <a:noFill/>
                        </a:ln>
                      </wps:spPr>
                      <wps:txbx>
                        <w:txbxContent>
                          <w:p w14:paraId="555DC9B5"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047" name="Rectangle 33047"/>
                      <wps:cNvSpPr/>
                      <wps:spPr>
                        <a:xfrm>
                          <a:off x="106680" y="51641"/>
                          <a:ext cx="46741" cy="187581"/>
                        </a:xfrm>
                        <a:prstGeom prst="rect">
                          <a:avLst/>
                        </a:prstGeom>
                        <a:ln>
                          <a:noFill/>
                        </a:ln>
                      </wps:spPr>
                      <wps:txbx>
                        <w:txbxContent>
                          <w:p w14:paraId="257B3E4D"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048" name="Rectangle 33048"/>
                      <wps:cNvSpPr/>
                      <wps:spPr>
                        <a:xfrm>
                          <a:off x="527253" y="60960"/>
                          <a:ext cx="2567038" cy="189937"/>
                        </a:xfrm>
                        <a:prstGeom prst="rect">
                          <a:avLst/>
                        </a:prstGeom>
                        <a:ln>
                          <a:noFill/>
                        </a:ln>
                      </wps:spPr>
                      <wps:txbx>
                        <w:txbxContent>
                          <w:p w14:paraId="3DCAE7AB" w14:textId="77777777" w:rsidR="00E76109" w:rsidRDefault="00000000">
                            <w:pPr>
                              <w:spacing w:after="160" w:line="259" w:lineRule="auto"/>
                              <w:ind w:left="0" w:firstLine="0"/>
                              <w:jc w:val="left"/>
                            </w:pPr>
                            <w:r>
                              <w:rPr>
                                <w:rFonts w:ascii="Calibri" w:eastAsia="Calibri" w:hAnsi="Calibri" w:cs="Calibri"/>
                              </w:rPr>
                              <w:t xml:space="preserve">Staffordshire University Academy </w:t>
                            </w:r>
                          </w:p>
                        </w:txbxContent>
                      </wps:txbx>
                      <wps:bodyPr horzOverflow="overflow" vert="horz" lIns="0" tIns="0" rIns="0" bIns="0" rtlCol="0">
                        <a:noAutofit/>
                      </wps:bodyPr>
                    </wps:wsp>
                    <wps:wsp>
                      <wps:cNvPr id="33050" name="Rectangle 33050"/>
                      <wps:cNvSpPr/>
                      <wps:spPr>
                        <a:xfrm>
                          <a:off x="1147521" y="245364"/>
                          <a:ext cx="431321" cy="189937"/>
                        </a:xfrm>
                        <a:prstGeom prst="rect">
                          <a:avLst/>
                        </a:prstGeom>
                        <a:ln>
                          <a:noFill/>
                        </a:ln>
                      </wps:spPr>
                      <wps:txbx>
                        <w:txbxContent>
                          <w:p w14:paraId="551C2425" w14:textId="77777777" w:rsidR="00E76109" w:rsidRDefault="00000000">
                            <w:pPr>
                              <w:spacing w:after="160" w:line="259" w:lineRule="auto"/>
                              <w:ind w:left="0" w:firstLine="0"/>
                              <w:jc w:val="left"/>
                            </w:pPr>
                            <w:r>
                              <w:rPr>
                                <w:rFonts w:ascii="Calibri" w:eastAsia="Calibri" w:hAnsi="Calibri" w:cs="Calibri"/>
                              </w:rPr>
                              <w:t xml:space="preserve">Trust </w:t>
                            </w:r>
                          </w:p>
                        </w:txbxContent>
                      </wps:txbx>
                      <wps:bodyPr horzOverflow="overflow" vert="horz" lIns="0" tIns="0" rIns="0" bIns="0" rtlCol="0">
                        <a:noAutofit/>
                      </wps:bodyPr>
                    </wps:wsp>
                    <wps:wsp>
                      <wps:cNvPr id="33051" name="Rectangle 33051"/>
                      <wps:cNvSpPr/>
                      <wps:spPr>
                        <a:xfrm>
                          <a:off x="1470990" y="245364"/>
                          <a:ext cx="42144" cy="189937"/>
                        </a:xfrm>
                        <a:prstGeom prst="rect">
                          <a:avLst/>
                        </a:prstGeom>
                        <a:ln>
                          <a:noFill/>
                        </a:ln>
                      </wps:spPr>
                      <wps:txbx>
                        <w:txbxContent>
                          <w:p w14:paraId="243F3080"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049" name="Rectangle 33049"/>
                      <wps:cNvSpPr/>
                      <wps:spPr>
                        <a:xfrm>
                          <a:off x="3130880" y="70485"/>
                          <a:ext cx="3610603" cy="241550"/>
                        </a:xfrm>
                        <a:prstGeom prst="rect">
                          <a:avLst/>
                        </a:prstGeom>
                        <a:ln>
                          <a:noFill/>
                        </a:ln>
                      </wps:spPr>
                      <wps:txbx>
                        <w:txbxContent>
                          <w:p w14:paraId="1DFD2CB3" w14:textId="77777777" w:rsidR="00E76109" w:rsidRDefault="00000000">
                            <w:pPr>
                              <w:spacing w:after="160" w:line="259" w:lineRule="auto"/>
                              <w:ind w:left="0" w:firstLine="0"/>
                              <w:jc w:val="left"/>
                            </w:pPr>
                            <w:r>
                              <w:rPr>
                                <w:rFonts w:ascii="Calibri" w:eastAsia="Calibri" w:hAnsi="Calibri" w:cs="Calibri"/>
                                <w:b/>
                                <w:sz w:val="28"/>
                              </w:rPr>
                              <w:t xml:space="preserve">SEAC Disability Equality Scheme and </w:t>
                            </w:r>
                          </w:p>
                        </w:txbxContent>
                      </wps:txbx>
                      <wps:bodyPr horzOverflow="overflow" vert="horz" lIns="0" tIns="0" rIns="0" bIns="0" rtlCol="0">
                        <a:noAutofit/>
                      </wps:bodyPr>
                    </wps:wsp>
                    <wps:wsp>
                      <wps:cNvPr id="33052" name="Rectangle 33052"/>
                      <wps:cNvSpPr/>
                      <wps:spPr>
                        <a:xfrm>
                          <a:off x="3629229" y="305181"/>
                          <a:ext cx="1683051" cy="241550"/>
                        </a:xfrm>
                        <a:prstGeom prst="rect">
                          <a:avLst/>
                        </a:prstGeom>
                        <a:ln>
                          <a:noFill/>
                        </a:ln>
                      </wps:spPr>
                      <wps:txbx>
                        <w:txbxContent>
                          <w:p w14:paraId="23917346" w14:textId="77777777" w:rsidR="00E76109" w:rsidRDefault="00000000">
                            <w:pPr>
                              <w:spacing w:after="160" w:line="259" w:lineRule="auto"/>
                              <w:ind w:left="0" w:firstLine="0"/>
                              <w:jc w:val="left"/>
                            </w:pPr>
                            <w:r>
                              <w:rPr>
                                <w:rFonts w:ascii="Calibri" w:eastAsia="Calibri" w:hAnsi="Calibri" w:cs="Calibri"/>
                                <w:b/>
                                <w:sz w:val="28"/>
                              </w:rPr>
                              <w:t>Accessibility Plan</w:t>
                            </w:r>
                          </w:p>
                        </w:txbxContent>
                      </wps:txbx>
                      <wps:bodyPr horzOverflow="overflow" vert="horz" lIns="0" tIns="0" rIns="0" bIns="0" rtlCol="0">
                        <a:noAutofit/>
                      </wps:bodyPr>
                    </wps:wsp>
                    <wps:wsp>
                      <wps:cNvPr id="33053" name="Rectangle 33053"/>
                      <wps:cNvSpPr/>
                      <wps:spPr>
                        <a:xfrm>
                          <a:off x="4896054" y="333756"/>
                          <a:ext cx="42143" cy="189937"/>
                        </a:xfrm>
                        <a:prstGeom prst="rect">
                          <a:avLst/>
                        </a:prstGeom>
                        <a:ln>
                          <a:noFill/>
                        </a:ln>
                      </wps:spPr>
                      <wps:txbx>
                        <w:txbxContent>
                          <w:p w14:paraId="02153718"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054" name="Rectangle 33054"/>
                      <wps:cNvSpPr/>
                      <wps:spPr>
                        <a:xfrm>
                          <a:off x="4926534" y="333756"/>
                          <a:ext cx="42143" cy="189937"/>
                        </a:xfrm>
                        <a:prstGeom prst="rect">
                          <a:avLst/>
                        </a:prstGeom>
                        <a:ln>
                          <a:noFill/>
                        </a:ln>
                      </wps:spPr>
                      <wps:txbx>
                        <w:txbxContent>
                          <w:p w14:paraId="2DB0FBB0"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057" name="Rectangle 33057"/>
                      <wps:cNvSpPr/>
                      <wps:spPr>
                        <a:xfrm>
                          <a:off x="5612422" y="530352"/>
                          <a:ext cx="56503" cy="189937"/>
                        </a:xfrm>
                        <a:prstGeom prst="rect">
                          <a:avLst/>
                        </a:prstGeom>
                        <a:ln>
                          <a:noFill/>
                        </a:ln>
                      </wps:spPr>
                      <wps:txbx>
                        <w:txbxContent>
                          <w:p w14:paraId="1869665E"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3056" name="Rectangle 33056"/>
                      <wps:cNvSpPr/>
                      <wps:spPr>
                        <a:xfrm>
                          <a:off x="3173363" y="530352"/>
                          <a:ext cx="3243947" cy="189937"/>
                        </a:xfrm>
                        <a:prstGeom prst="rect">
                          <a:avLst/>
                        </a:prstGeom>
                        <a:ln>
                          <a:noFill/>
                        </a:ln>
                      </wps:spPr>
                      <wps:txbx>
                        <w:txbxContent>
                          <w:p w14:paraId="05544950" w14:textId="77777777" w:rsidR="00E76109" w:rsidRDefault="00000000">
                            <w:pPr>
                              <w:spacing w:after="160" w:line="259" w:lineRule="auto"/>
                              <w:ind w:left="0" w:firstLine="0"/>
                              <w:jc w:val="left"/>
                            </w:pPr>
                            <w:r>
                              <w:rPr>
                                <w:rFonts w:ascii="Calibri" w:eastAsia="Calibri" w:hAnsi="Calibri" w:cs="Calibri"/>
                              </w:rPr>
                              <w:t>Adapted from SUAT Trust Policy Document</w:t>
                            </w:r>
                          </w:p>
                        </w:txbxContent>
                      </wps:txbx>
                      <wps:bodyPr horzOverflow="overflow" vert="horz" lIns="0" tIns="0" rIns="0" bIns="0" rtlCol="0">
                        <a:noAutofit/>
                      </wps:bodyPr>
                    </wps:wsp>
                    <wps:wsp>
                      <wps:cNvPr id="33055" name="Rectangle 33055"/>
                      <wps:cNvSpPr/>
                      <wps:spPr>
                        <a:xfrm>
                          <a:off x="3130880" y="530352"/>
                          <a:ext cx="56502" cy="189937"/>
                        </a:xfrm>
                        <a:prstGeom prst="rect">
                          <a:avLst/>
                        </a:prstGeom>
                        <a:ln>
                          <a:noFill/>
                        </a:ln>
                      </wps:spPr>
                      <wps:txbx>
                        <w:txbxContent>
                          <w:p w14:paraId="0025DFF6"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3058" name="Rectangle 33058"/>
                      <wps:cNvSpPr/>
                      <wps:spPr>
                        <a:xfrm>
                          <a:off x="5655006" y="530352"/>
                          <a:ext cx="42144" cy="189937"/>
                        </a:xfrm>
                        <a:prstGeom prst="rect">
                          <a:avLst/>
                        </a:prstGeom>
                        <a:ln>
                          <a:noFill/>
                        </a:ln>
                      </wps:spPr>
                      <wps:txbx>
                        <w:txbxContent>
                          <w:p w14:paraId="4A38AACD"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690" name="Shape 34690"/>
                      <wps:cNvSpPr/>
                      <wps:spPr>
                        <a:xfrm>
                          <a:off x="0"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91" name="Shape 34691"/>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92" name="Shape 34692"/>
                      <wps:cNvSpPr/>
                      <wps:spPr>
                        <a:xfrm>
                          <a:off x="6096" y="1"/>
                          <a:ext cx="2629154" cy="9144"/>
                        </a:xfrm>
                        <a:custGeom>
                          <a:avLst/>
                          <a:gdLst/>
                          <a:ahLst/>
                          <a:cxnLst/>
                          <a:rect l="0" t="0" r="0" b="0"/>
                          <a:pathLst>
                            <a:path w="2629154" h="9144">
                              <a:moveTo>
                                <a:pt x="0" y="0"/>
                              </a:moveTo>
                              <a:lnTo>
                                <a:pt x="2629154" y="0"/>
                              </a:lnTo>
                              <a:lnTo>
                                <a:pt x="26291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93" name="Shape 34693"/>
                      <wps:cNvSpPr/>
                      <wps:spPr>
                        <a:xfrm>
                          <a:off x="2635326" y="6096"/>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94" name="Shape 34694"/>
                      <wps:cNvSpPr/>
                      <wps:spPr>
                        <a:xfrm>
                          <a:off x="2635326"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95" name="Shape 34695"/>
                      <wps:cNvSpPr/>
                      <wps:spPr>
                        <a:xfrm>
                          <a:off x="2641422" y="1"/>
                          <a:ext cx="3557905" cy="9144"/>
                        </a:xfrm>
                        <a:custGeom>
                          <a:avLst/>
                          <a:gdLst/>
                          <a:ahLst/>
                          <a:cxnLst/>
                          <a:rect l="0" t="0" r="0" b="0"/>
                          <a:pathLst>
                            <a:path w="3557905" h="9144">
                              <a:moveTo>
                                <a:pt x="0" y="0"/>
                              </a:moveTo>
                              <a:lnTo>
                                <a:pt x="3557905" y="0"/>
                              </a:lnTo>
                              <a:lnTo>
                                <a:pt x="35579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96" name="Shape 34696"/>
                      <wps:cNvSpPr/>
                      <wps:spPr>
                        <a:xfrm>
                          <a:off x="6199328"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97" name="Shape 34697"/>
                      <wps:cNvSpPr/>
                      <wps:spPr>
                        <a:xfrm>
                          <a:off x="6199328"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98" name="Shape 34698"/>
                      <wps:cNvSpPr/>
                      <wps:spPr>
                        <a:xfrm>
                          <a:off x="0"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99" name="Shape 34699"/>
                      <wps:cNvSpPr/>
                      <wps:spPr>
                        <a:xfrm>
                          <a:off x="2635326"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00" name="Shape 34700"/>
                      <wps:cNvSpPr/>
                      <wps:spPr>
                        <a:xfrm>
                          <a:off x="6199328"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01" name="Shape 34701"/>
                      <wps:cNvSpPr/>
                      <wps:spPr>
                        <a:xfrm>
                          <a:off x="0"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02" name="Shape 34702"/>
                      <wps:cNvSpPr/>
                      <wps:spPr>
                        <a:xfrm>
                          <a:off x="6096" y="1038099"/>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03" name="Shape 34703"/>
                      <wps:cNvSpPr/>
                      <wps:spPr>
                        <a:xfrm>
                          <a:off x="1624914"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04" name="Shape 34704"/>
                      <wps:cNvSpPr/>
                      <wps:spPr>
                        <a:xfrm>
                          <a:off x="1624914"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05" name="Shape 34705"/>
                      <wps:cNvSpPr/>
                      <wps:spPr>
                        <a:xfrm>
                          <a:off x="1631010" y="1038099"/>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06" name="Shape 34706"/>
                      <wps:cNvSpPr/>
                      <wps:spPr>
                        <a:xfrm>
                          <a:off x="2635326"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07" name="Shape 34707"/>
                      <wps:cNvSpPr/>
                      <wps:spPr>
                        <a:xfrm>
                          <a:off x="2641422" y="1038099"/>
                          <a:ext cx="868985" cy="9144"/>
                        </a:xfrm>
                        <a:custGeom>
                          <a:avLst/>
                          <a:gdLst/>
                          <a:ahLst/>
                          <a:cxnLst/>
                          <a:rect l="0" t="0" r="0" b="0"/>
                          <a:pathLst>
                            <a:path w="868985" h="9144">
                              <a:moveTo>
                                <a:pt x="0" y="0"/>
                              </a:moveTo>
                              <a:lnTo>
                                <a:pt x="868985" y="0"/>
                              </a:lnTo>
                              <a:lnTo>
                                <a:pt x="8689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08" name="Shape 34708"/>
                      <wps:cNvSpPr/>
                      <wps:spPr>
                        <a:xfrm>
                          <a:off x="3510356"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09" name="Shape 34709"/>
                      <wps:cNvSpPr/>
                      <wps:spPr>
                        <a:xfrm>
                          <a:off x="3510356"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10" name="Shape 34710"/>
                      <wps:cNvSpPr/>
                      <wps:spPr>
                        <a:xfrm>
                          <a:off x="3516453" y="1038099"/>
                          <a:ext cx="856793" cy="9144"/>
                        </a:xfrm>
                        <a:custGeom>
                          <a:avLst/>
                          <a:gdLst/>
                          <a:ahLst/>
                          <a:cxnLst/>
                          <a:rect l="0" t="0" r="0" b="0"/>
                          <a:pathLst>
                            <a:path w="856793" h="9144">
                              <a:moveTo>
                                <a:pt x="0" y="0"/>
                              </a:moveTo>
                              <a:lnTo>
                                <a:pt x="856793" y="0"/>
                              </a:lnTo>
                              <a:lnTo>
                                <a:pt x="8567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11" name="Shape 34711"/>
                      <wps:cNvSpPr/>
                      <wps:spPr>
                        <a:xfrm>
                          <a:off x="4373322"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12" name="Shape 34712"/>
                      <wps:cNvSpPr/>
                      <wps:spPr>
                        <a:xfrm>
                          <a:off x="4373322"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13" name="Shape 34713"/>
                      <wps:cNvSpPr/>
                      <wps:spPr>
                        <a:xfrm>
                          <a:off x="4379417" y="1038099"/>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14" name="Shape 34714"/>
                      <wps:cNvSpPr/>
                      <wps:spPr>
                        <a:xfrm>
                          <a:off x="5222190"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15" name="Shape 34715"/>
                      <wps:cNvSpPr/>
                      <wps:spPr>
                        <a:xfrm>
                          <a:off x="5222190"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16" name="Shape 34716"/>
                      <wps:cNvSpPr/>
                      <wps:spPr>
                        <a:xfrm>
                          <a:off x="5228285" y="1038099"/>
                          <a:ext cx="971093" cy="9144"/>
                        </a:xfrm>
                        <a:custGeom>
                          <a:avLst/>
                          <a:gdLst/>
                          <a:ahLst/>
                          <a:cxnLst/>
                          <a:rect l="0" t="0" r="0" b="0"/>
                          <a:pathLst>
                            <a:path w="971093" h="9144">
                              <a:moveTo>
                                <a:pt x="0" y="0"/>
                              </a:moveTo>
                              <a:lnTo>
                                <a:pt x="971093" y="0"/>
                              </a:lnTo>
                              <a:lnTo>
                                <a:pt x="9710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717" name="Shape 34717"/>
                      <wps:cNvSpPr/>
                      <wps:spPr>
                        <a:xfrm>
                          <a:off x="6199328"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3045" name="Picture 33045"/>
                        <pic:cNvPicPr/>
                      </pic:nvPicPr>
                      <pic:blipFill>
                        <a:blip r:embed="rId1"/>
                        <a:stretch>
                          <a:fillRect/>
                        </a:stretch>
                      </pic:blipFill>
                      <pic:spPr>
                        <a:xfrm>
                          <a:off x="3759" y="215901"/>
                          <a:ext cx="1057656" cy="822960"/>
                        </a:xfrm>
                        <a:prstGeom prst="rect">
                          <a:avLst/>
                        </a:prstGeom>
                      </pic:spPr>
                    </pic:pic>
                  </wpg:wgp>
                </a:graphicData>
              </a:graphic>
            </wp:anchor>
          </w:drawing>
        </mc:Choice>
        <mc:Fallback xmlns:a="http://schemas.openxmlformats.org/drawingml/2006/main">
          <w:pict>
            <v:group id="Group 33016" style="width:488.616pt;height:84.5001pt;position:absolute;mso-position-horizontal-relative:page;mso-position-horizontal:absolute;margin-left:69.624pt;mso-position-vertical-relative:page;margin-top:28.4399pt;" coordsize="62054,10731">
              <v:rect id="Rectangle 33046" style="position:absolute;width:467;height:1875;left:716;top:516;" filled="f" stroked="f">
                <v:textbox inset="0,0,0,0">
                  <w:txbxContent>
                    <w:p>
                      <w:pPr>
                        <w:spacing w:before="0" w:after="160" w:line="259" w:lineRule="auto"/>
                        <w:ind w:left="0" w:firstLine="0"/>
                        <w:jc w:val="left"/>
                      </w:pPr>
                      <w:r>
                        <w:rPr>
                          <w:sz w:val="20"/>
                        </w:rPr>
                        <w:t xml:space="preserve"> </w:t>
                      </w:r>
                    </w:p>
                  </w:txbxContent>
                </v:textbox>
              </v:rect>
              <v:rect id="Rectangle 33047" style="position:absolute;width:467;height:1875;left:1066;top:516;" filled="f" stroked="f">
                <v:textbox inset="0,0,0,0">
                  <w:txbxContent>
                    <w:p>
                      <w:pPr>
                        <w:spacing w:before="0" w:after="160" w:line="259" w:lineRule="auto"/>
                        <w:ind w:left="0" w:firstLine="0"/>
                        <w:jc w:val="left"/>
                      </w:pPr>
                      <w:r>
                        <w:rPr>
                          <w:sz w:val="20"/>
                        </w:rPr>
                        <w:t xml:space="preserve"> </w:t>
                      </w:r>
                    </w:p>
                  </w:txbxContent>
                </v:textbox>
              </v:rect>
              <v:rect id="Rectangle 33048" style="position:absolute;width:25670;height:1899;left:5272;top:609;" filled="f" stroked="f">
                <v:textbox inset="0,0,0,0">
                  <w:txbxContent>
                    <w:p>
                      <w:pPr>
                        <w:spacing w:before="0" w:after="160" w:line="259" w:lineRule="auto"/>
                        <w:ind w:left="0" w:firstLine="0"/>
                        <w:jc w:val="left"/>
                      </w:pPr>
                      <w:r>
                        <w:rPr>
                          <w:rFonts w:cs="Calibri" w:hAnsi="Calibri" w:eastAsia="Calibri" w:ascii="Calibri"/>
                        </w:rPr>
                        <w:t xml:space="preserve">Staffordshire University Academy </w:t>
                      </w:r>
                    </w:p>
                  </w:txbxContent>
                </v:textbox>
              </v:rect>
              <v:rect id="Rectangle 33050" style="position:absolute;width:4313;height:1899;left:11475;top:2453;" filled="f" stroked="f">
                <v:textbox inset="0,0,0,0">
                  <w:txbxContent>
                    <w:p>
                      <w:pPr>
                        <w:spacing w:before="0" w:after="160" w:line="259" w:lineRule="auto"/>
                        <w:ind w:left="0" w:firstLine="0"/>
                        <w:jc w:val="left"/>
                      </w:pPr>
                      <w:r>
                        <w:rPr>
                          <w:rFonts w:cs="Calibri" w:hAnsi="Calibri" w:eastAsia="Calibri" w:ascii="Calibri"/>
                        </w:rPr>
                        <w:t xml:space="preserve">Trust </w:t>
                      </w:r>
                    </w:p>
                  </w:txbxContent>
                </v:textbox>
              </v:rect>
              <v:rect id="Rectangle 33051" style="position:absolute;width:421;height:1899;left:14709;top:245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3049" style="position:absolute;width:36106;height:2415;left:31308;top:704;" filled="f" stroked="f">
                <v:textbox inset="0,0,0,0">
                  <w:txbxContent>
                    <w:p>
                      <w:pPr>
                        <w:spacing w:before="0" w:after="160" w:line="259" w:lineRule="auto"/>
                        <w:ind w:left="0" w:firstLine="0"/>
                        <w:jc w:val="left"/>
                      </w:pPr>
                      <w:r>
                        <w:rPr>
                          <w:rFonts w:cs="Calibri" w:hAnsi="Calibri" w:eastAsia="Calibri" w:ascii="Calibri"/>
                          <w:b w:val="1"/>
                          <w:sz w:val="28"/>
                        </w:rPr>
                        <w:t xml:space="preserve">SEAC Disability Equality Scheme and </w:t>
                      </w:r>
                    </w:p>
                  </w:txbxContent>
                </v:textbox>
              </v:rect>
              <v:rect id="Rectangle 33052" style="position:absolute;width:16830;height:2415;left:36292;top:3051;" filled="f" stroked="f">
                <v:textbox inset="0,0,0,0">
                  <w:txbxContent>
                    <w:p>
                      <w:pPr>
                        <w:spacing w:before="0" w:after="160" w:line="259" w:lineRule="auto"/>
                        <w:ind w:left="0" w:firstLine="0"/>
                        <w:jc w:val="left"/>
                      </w:pPr>
                      <w:r>
                        <w:rPr>
                          <w:rFonts w:cs="Calibri" w:hAnsi="Calibri" w:eastAsia="Calibri" w:ascii="Calibri"/>
                          <w:b w:val="1"/>
                          <w:sz w:val="28"/>
                        </w:rPr>
                        <w:t xml:space="preserve">Accessibility Plan</w:t>
                      </w:r>
                    </w:p>
                  </w:txbxContent>
                </v:textbox>
              </v:rect>
              <v:rect id="Rectangle 33053" style="position:absolute;width:421;height:1899;left:48960;top:333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3054" style="position:absolute;width:421;height:1899;left:49265;top:333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3057" style="position:absolute;width:565;height:1899;left:56124;top:5303;" filled="f" stroked="f">
                <v:textbox inset="0,0,0,0">
                  <w:txbxContent>
                    <w:p>
                      <w:pPr>
                        <w:spacing w:before="0" w:after="160" w:line="259" w:lineRule="auto"/>
                        <w:ind w:left="0" w:firstLine="0"/>
                        <w:jc w:val="left"/>
                      </w:pPr>
                      <w:r>
                        <w:rPr>
                          <w:rFonts w:cs="Calibri" w:hAnsi="Calibri" w:eastAsia="Calibri" w:ascii="Calibri"/>
                        </w:rPr>
                        <w:t xml:space="preserve">)</w:t>
                      </w:r>
                    </w:p>
                  </w:txbxContent>
                </v:textbox>
              </v:rect>
              <v:rect id="Rectangle 33056" style="position:absolute;width:32439;height:1899;left:31733;top:5303;" filled="f" stroked="f">
                <v:textbox inset="0,0,0,0">
                  <w:txbxContent>
                    <w:p>
                      <w:pPr>
                        <w:spacing w:before="0" w:after="160" w:line="259" w:lineRule="auto"/>
                        <w:ind w:left="0" w:firstLine="0"/>
                        <w:jc w:val="left"/>
                      </w:pPr>
                      <w:r>
                        <w:rPr>
                          <w:rFonts w:cs="Calibri" w:hAnsi="Calibri" w:eastAsia="Calibri" w:ascii="Calibri"/>
                        </w:rPr>
                        <w:t xml:space="preserve">Adapted from SUAT Trust Policy Document</w:t>
                      </w:r>
                    </w:p>
                  </w:txbxContent>
                </v:textbox>
              </v:rect>
              <v:rect id="Rectangle 33055" style="position:absolute;width:565;height:1899;left:31308;top:5303;" filled="f" stroked="f">
                <v:textbox inset="0,0,0,0">
                  <w:txbxContent>
                    <w:p>
                      <w:pPr>
                        <w:spacing w:before="0" w:after="160" w:line="259" w:lineRule="auto"/>
                        <w:ind w:left="0" w:firstLine="0"/>
                        <w:jc w:val="left"/>
                      </w:pPr>
                      <w:r>
                        <w:rPr>
                          <w:rFonts w:cs="Calibri" w:hAnsi="Calibri" w:eastAsia="Calibri" w:ascii="Calibri"/>
                        </w:rPr>
                        <w:t xml:space="preserve">(</w:t>
                      </w:r>
                    </w:p>
                  </w:txbxContent>
                </v:textbox>
              </v:rect>
              <v:rect id="Rectangle 33058" style="position:absolute;width:421;height:1899;left:56550;top:530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Shape 34718" style="position:absolute;width:91;height:350;left:0;top:0;" coordsize="9144,35052" path="m0,0l9144,0l9144,35052l0,35052l0,0">
                <v:stroke weight="0pt" endcap="flat" joinstyle="miter" miterlimit="10" on="false" color="#000000" opacity="0"/>
                <v:fill on="true" color="#000000"/>
              </v:shape>
              <v:shape id="Shape 34719" style="position:absolute;width:91;height:91;left:0;top:0;" coordsize="9144,9144" path="m0,0l9144,0l9144,9144l0,9144l0,0">
                <v:stroke weight="0pt" endcap="flat" joinstyle="miter" miterlimit="10" on="false" color="#000000" opacity="0"/>
                <v:fill on="true" color="#000000"/>
              </v:shape>
              <v:shape id="Shape 34720" style="position:absolute;width:26291;height:91;left:60;top:0;" coordsize="2629154,9144" path="m0,0l2629154,0l2629154,9144l0,9144l0,0">
                <v:stroke weight="0pt" endcap="flat" joinstyle="miter" miterlimit="10" on="false" color="#000000" opacity="0"/>
                <v:fill on="true" color="#000000"/>
              </v:shape>
              <v:shape id="Shape 34721" style="position:absolute;width:91;height:289;left:26353;top:60;" coordsize="9144,28956" path="m0,0l9144,0l9144,28956l0,28956l0,0">
                <v:stroke weight="0pt" endcap="flat" joinstyle="miter" miterlimit="10" on="false" color="#000000" opacity="0"/>
                <v:fill on="true" color="#000000"/>
              </v:shape>
              <v:shape id="Shape 34722" style="position:absolute;width:91;height:91;left:26353;top:0;" coordsize="9144,9144" path="m0,0l9144,0l9144,9144l0,9144l0,0">
                <v:stroke weight="0pt" endcap="flat" joinstyle="miter" miterlimit="10" on="false" color="#000000" opacity="0"/>
                <v:fill on="true" color="#000000"/>
              </v:shape>
              <v:shape id="Shape 34723" style="position:absolute;width:35579;height:91;left:26414;top:0;" coordsize="3557905,9144" path="m0,0l3557905,0l3557905,9144l0,9144l0,0">
                <v:stroke weight="0pt" endcap="flat" joinstyle="miter" miterlimit="10" on="false" color="#000000" opacity="0"/>
                <v:fill on="true" color="#000000"/>
              </v:shape>
              <v:shape id="Shape 34724" style="position:absolute;width:91;height:350;left:61993;top:0;" coordsize="9144,35052" path="m0,0l9144,0l9144,35052l0,35052l0,0">
                <v:stroke weight="0pt" endcap="flat" joinstyle="miter" miterlimit="10" on="false" color="#000000" opacity="0"/>
                <v:fill on="true" color="#000000"/>
              </v:shape>
              <v:shape id="Shape 34725" style="position:absolute;width:91;height:91;left:61993;top:0;" coordsize="9144,9144" path="m0,0l9144,0l9144,9144l0,9144l0,0">
                <v:stroke weight="0pt" endcap="flat" joinstyle="miter" miterlimit="10" on="false" color="#000000" opacity="0"/>
                <v:fill on="true" color="#000000"/>
              </v:shape>
              <v:shape id="Shape 34726" style="position:absolute;width:91;height:10030;left:0;top:350;" coordsize="9144,1003097" path="m0,0l9144,0l9144,1003097l0,1003097l0,0">
                <v:stroke weight="0pt" endcap="flat" joinstyle="miter" miterlimit="10" on="false" color="#000000" opacity="0"/>
                <v:fill on="true" color="#000000"/>
              </v:shape>
              <v:shape id="Shape 34727" style="position:absolute;width:91;height:10030;left:26353;top:350;" coordsize="9144,1003097" path="m0,0l9144,0l9144,1003097l0,1003097l0,0">
                <v:stroke weight="0pt" endcap="flat" joinstyle="miter" miterlimit="10" on="false" color="#000000" opacity="0"/>
                <v:fill on="true" color="#000000"/>
              </v:shape>
              <v:shape id="Shape 34728" style="position:absolute;width:91;height:10030;left:61993;top:350;" coordsize="9144,1003097" path="m0,0l9144,0l9144,1003097l0,1003097l0,0">
                <v:stroke weight="0pt" endcap="flat" joinstyle="miter" miterlimit="10" on="false" color="#000000" opacity="0"/>
                <v:fill on="true" color="#000000"/>
              </v:shape>
              <v:shape id="Shape 34729" style="position:absolute;width:91;height:350;left:0;top:10380;" coordsize="9144,35052" path="m0,0l9144,0l9144,35052l0,35052l0,0">
                <v:stroke weight="0pt" endcap="flat" joinstyle="miter" miterlimit="10" on="false" color="#000000" opacity="0"/>
                <v:fill on="true" color="#000000"/>
              </v:shape>
              <v:shape id="Shape 34730" style="position:absolute;width:16187;height:91;left:60;top:10380;" coordsize="1618742,9144" path="m0,0l1618742,0l1618742,9144l0,9144l0,0">
                <v:stroke weight="0pt" endcap="flat" joinstyle="miter" miterlimit="10" on="false" color="#000000" opacity="0"/>
                <v:fill on="true" color="#000000"/>
              </v:shape>
              <v:shape id="Shape 34731" style="position:absolute;width:91;height:289;left:16249;top:10441;" coordsize="9144,28956" path="m0,0l9144,0l9144,28956l0,28956l0,0">
                <v:stroke weight="0pt" endcap="flat" joinstyle="miter" miterlimit="10" on="false" color="#000000" opacity="0"/>
                <v:fill on="true" color="#000000"/>
              </v:shape>
              <v:shape id="Shape 34732" style="position:absolute;width:91;height:91;left:16249;top:10380;" coordsize="9144,9144" path="m0,0l9144,0l9144,9144l0,9144l0,0">
                <v:stroke weight="0pt" endcap="flat" joinstyle="miter" miterlimit="10" on="false" color="#000000" opacity="0"/>
                <v:fill on="true" color="#000000"/>
              </v:shape>
              <v:shape id="Shape 34733" style="position:absolute;width:10043;height:91;left:16310;top:10380;" coordsize="1004316,9144" path="m0,0l1004316,0l1004316,9144l0,9144l0,0">
                <v:stroke weight="0pt" endcap="flat" joinstyle="miter" miterlimit="10" on="false" color="#000000" opacity="0"/>
                <v:fill on="true" color="#000000"/>
              </v:shape>
              <v:shape id="Shape 34734" style="position:absolute;width:91;height:350;left:26353;top:10380;" coordsize="9144,35052" path="m0,0l9144,0l9144,35052l0,35052l0,0">
                <v:stroke weight="0pt" endcap="flat" joinstyle="miter" miterlimit="10" on="false" color="#000000" opacity="0"/>
                <v:fill on="true" color="#000000"/>
              </v:shape>
              <v:shape id="Shape 34735" style="position:absolute;width:8689;height:91;left:26414;top:10380;" coordsize="868985,9144" path="m0,0l868985,0l868985,9144l0,9144l0,0">
                <v:stroke weight="0pt" endcap="flat" joinstyle="miter" miterlimit="10" on="false" color="#000000" opacity="0"/>
                <v:fill on="true" color="#000000"/>
              </v:shape>
              <v:shape id="Shape 34736" style="position:absolute;width:91;height:289;left:35103;top:10441;" coordsize="9144,28956" path="m0,0l9144,0l9144,28956l0,28956l0,0">
                <v:stroke weight="0pt" endcap="flat" joinstyle="miter" miterlimit="10" on="false" color="#000000" opacity="0"/>
                <v:fill on="true" color="#000000"/>
              </v:shape>
              <v:shape id="Shape 34737" style="position:absolute;width:91;height:91;left:35103;top:10380;" coordsize="9144,9144" path="m0,0l9144,0l9144,9144l0,9144l0,0">
                <v:stroke weight="0pt" endcap="flat" joinstyle="miter" miterlimit="10" on="false" color="#000000" opacity="0"/>
                <v:fill on="true" color="#000000"/>
              </v:shape>
              <v:shape id="Shape 34738" style="position:absolute;width:8567;height:91;left:35164;top:10380;" coordsize="856793,9144" path="m0,0l856793,0l856793,9144l0,9144l0,0">
                <v:stroke weight="0pt" endcap="flat" joinstyle="miter" miterlimit="10" on="false" color="#000000" opacity="0"/>
                <v:fill on="true" color="#000000"/>
              </v:shape>
              <v:shape id="Shape 34739" style="position:absolute;width:91;height:289;left:43733;top:10441;" coordsize="9144,28956" path="m0,0l9144,0l9144,28956l0,28956l0,0">
                <v:stroke weight="0pt" endcap="flat" joinstyle="miter" miterlimit="10" on="false" color="#000000" opacity="0"/>
                <v:fill on="true" color="#000000"/>
              </v:shape>
              <v:shape id="Shape 34740" style="position:absolute;width:91;height:91;left:43733;top:10380;" coordsize="9144,9144" path="m0,0l9144,0l9144,9144l0,9144l0,0">
                <v:stroke weight="0pt" endcap="flat" joinstyle="miter" miterlimit="10" on="false" color="#000000" opacity="0"/>
                <v:fill on="true" color="#000000"/>
              </v:shape>
              <v:shape id="Shape 34741" style="position:absolute;width:8427;height:91;left:43794;top:10380;" coordsize="842772,9144" path="m0,0l842772,0l842772,9144l0,9144l0,0">
                <v:stroke weight="0pt" endcap="flat" joinstyle="miter" miterlimit="10" on="false" color="#000000" opacity="0"/>
                <v:fill on="true" color="#000000"/>
              </v:shape>
              <v:shape id="Shape 34742" style="position:absolute;width:91;height:289;left:52221;top:10441;" coordsize="9144,28956" path="m0,0l9144,0l9144,28956l0,28956l0,0">
                <v:stroke weight="0pt" endcap="flat" joinstyle="miter" miterlimit="10" on="false" color="#000000" opacity="0"/>
                <v:fill on="true" color="#000000"/>
              </v:shape>
              <v:shape id="Shape 34743" style="position:absolute;width:91;height:91;left:52221;top:10380;" coordsize="9144,9144" path="m0,0l9144,0l9144,9144l0,9144l0,0">
                <v:stroke weight="0pt" endcap="flat" joinstyle="miter" miterlimit="10" on="false" color="#000000" opacity="0"/>
                <v:fill on="true" color="#000000"/>
              </v:shape>
              <v:shape id="Shape 34744" style="position:absolute;width:9710;height:91;left:52282;top:10380;" coordsize="971093,9144" path="m0,0l971093,0l971093,9144l0,9144l0,0">
                <v:stroke weight="0pt" endcap="flat" joinstyle="miter" miterlimit="10" on="false" color="#000000" opacity="0"/>
                <v:fill on="true" color="#000000"/>
              </v:shape>
              <v:shape id="Shape 34745" style="position:absolute;width:91;height:350;left:61993;top:10380;" coordsize="9144,35052" path="m0,0l9144,0l9144,35052l0,35052l0,0">
                <v:stroke weight="0pt" endcap="flat" joinstyle="miter" miterlimit="10" on="false" color="#000000" opacity="0"/>
                <v:fill on="true" color="#000000"/>
              </v:shape>
              <v:shape id="Picture 33045" style="position:absolute;width:10576;height:8229;left:37;top:2159;" filled="f">
                <v:imagedata r:id="rId10"/>
              </v:shape>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D2B44" w14:textId="77777777" w:rsidR="00E76109" w:rsidRDefault="00000000">
    <w:pPr>
      <w:spacing w:after="0" w:line="259" w:lineRule="auto"/>
      <w:ind w:left="-610" w:right="9"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487268F4" wp14:editId="683125AA">
              <wp:simplePos x="0" y="0"/>
              <wp:positionH relativeFrom="page">
                <wp:posOffset>884225</wp:posOffset>
              </wp:positionH>
              <wp:positionV relativeFrom="page">
                <wp:posOffset>361187</wp:posOffset>
              </wp:positionV>
              <wp:extent cx="6205423" cy="1073151"/>
              <wp:effectExtent l="0" t="0" r="0" b="0"/>
              <wp:wrapSquare wrapText="bothSides"/>
              <wp:docPr id="32969" name="Group 32969"/>
              <wp:cNvGraphicFramePr/>
              <a:graphic xmlns:a="http://schemas.openxmlformats.org/drawingml/2006/main">
                <a:graphicData uri="http://schemas.microsoft.com/office/word/2010/wordprocessingGroup">
                  <wpg:wgp>
                    <wpg:cNvGrpSpPr/>
                    <wpg:grpSpPr>
                      <a:xfrm>
                        <a:off x="0" y="0"/>
                        <a:ext cx="6205423" cy="1073151"/>
                        <a:chOff x="0" y="0"/>
                        <a:chExt cx="6205423" cy="1073151"/>
                      </a:xfrm>
                    </wpg:grpSpPr>
                    <wps:wsp>
                      <wps:cNvPr id="32999" name="Rectangle 32999"/>
                      <wps:cNvSpPr/>
                      <wps:spPr>
                        <a:xfrm>
                          <a:off x="71628" y="51641"/>
                          <a:ext cx="46741" cy="187581"/>
                        </a:xfrm>
                        <a:prstGeom prst="rect">
                          <a:avLst/>
                        </a:prstGeom>
                        <a:ln>
                          <a:noFill/>
                        </a:ln>
                      </wps:spPr>
                      <wps:txbx>
                        <w:txbxContent>
                          <w:p w14:paraId="61D2272B"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000" name="Rectangle 33000"/>
                      <wps:cNvSpPr/>
                      <wps:spPr>
                        <a:xfrm>
                          <a:off x="106680" y="51641"/>
                          <a:ext cx="46741" cy="187581"/>
                        </a:xfrm>
                        <a:prstGeom prst="rect">
                          <a:avLst/>
                        </a:prstGeom>
                        <a:ln>
                          <a:noFill/>
                        </a:ln>
                      </wps:spPr>
                      <wps:txbx>
                        <w:txbxContent>
                          <w:p w14:paraId="5BD4E120" w14:textId="77777777" w:rsidR="00E76109" w:rsidRDefault="00000000">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001" name="Rectangle 33001"/>
                      <wps:cNvSpPr/>
                      <wps:spPr>
                        <a:xfrm>
                          <a:off x="527253" y="60960"/>
                          <a:ext cx="2567038" cy="189937"/>
                        </a:xfrm>
                        <a:prstGeom prst="rect">
                          <a:avLst/>
                        </a:prstGeom>
                        <a:ln>
                          <a:noFill/>
                        </a:ln>
                      </wps:spPr>
                      <wps:txbx>
                        <w:txbxContent>
                          <w:p w14:paraId="331077DA" w14:textId="77777777" w:rsidR="00E76109" w:rsidRDefault="00000000">
                            <w:pPr>
                              <w:spacing w:after="160" w:line="259" w:lineRule="auto"/>
                              <w:ind w:left="0" w:firstLine="0"/>
                              <w:jc w:val="left"/>
                            </w:pPr>
                            <w:r>
                              <w:rPr>
                                <w:rFonts w:ascii="Calibri" w:eastAsia="Calibri" w:hAnsi="Calibri" w:cs="Calibri"/>
                              </w:rPr>
                              <w:t xml:space="preserve">Staffordshire University Academy </w:t>
                            </w:r>
                          </w:p>
                        </w:txbxContent>
                      </wps:txbx>
                      <wps:bodyPr horzOverflow="overflow" vert="horz" lIns="0" tIns="0" rIns="0" bIns="0" rtlCol="0">
                        <a:noAutofit/>
                      </wps:bodyPr>
                    </wps:wsp>
                    <wps:wsp>
                      <wps:cNvPr id="33003" name="Rectangle 33003"/>
                      <wps:cNvSpPr/>
                      <wps:spPr>
                        <a:xfrm>
                          <a:off x="1147521" y="245364"/>
                          <a:ext cx="431321" cy="189937"/>
                        </a:xfrm>
                        <a:prstGeom prst="rect">
                          <a:avLst/>
                        </a:prstGeom>
                        <a:ln>
                          <a:noFill/>
                        </a:ln>
                      </wps:spPr>
                      <wps:txbx>
                        <w:txbxContent>
                          <w:p w14:paraId="42100E1E" w14:textId="77777777" w:rsidR="00E76109" w:rsidRDefault="00000000">
                            <w:pPr>
                              <w:spacing w:after="160" w:line="259" w:lineRule="auto"/>
                              <w:ind w:left="0" w:firstLine="0"/>
                              <w:jc w:val="left"/>
                            </w:pPr>
                            <w:r>
                              <w:rPr>
                                <w:rFonts w:ascii="Calibri" w:eastAsia="Calibri" w:hAnsi="Calibri" w:cs="Calibri"/>
                              </w:rPr>
                              <w:t xml:space="preserve">Trust </w:t>
                            </w:r>
                          </w:p>
                        </w:txbxContent>
                      </wps:txbx>
                      <wps:bodyPr horzOverflow="overflow" vert="horz" lIns="0" tIns="0" rIns="0" bIns="0" rtlCol="0">
                        <a:noAutofit/>
                      </wps:bodyPr>
                    </wps:wsp>
                    <wps:wsp>
                      <wps:cNvPr id="33004" name="Rectangle 33004"/>
                      <wps:cNvSpPr/>
                      <wps:spPr>
                        <a:xfrm>
                          <a:off x="1470990" y="245364"/>
                          <a:ext cx="42144" cy="189937"/>
                        </a:xfrm>
                        <a:prstGeom prst="rect">
                          <a:avLst/>
                        </a:prstGeom>
                        <a:ln>
                          <a:noFill/>
                        </a:ln>
                      </wps:spPr>
                      <wps:txbx>
                        <w:txbxContent>
                          <w:p w14:paraId="2FA7CCA0"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002" name="Rectangle 33002"/>
                      <wps:cNvSpPr/>
                      <wps:spPr>
                        <a:xfrm>
                          <a:off x="3130880" y="70485"/>
                          <a:ext cx="3610603" cy="241550"/>
                        </a:xfrm>
                        <a:prstGeom prst="rect">
                          <a:avLst/>
                        </a:prstGeom>
                        <a:ln>
                          <a:noFill/>
                        </a:ln>
                      </wps:spPr>
                      <wps:txbx>
                        <w:txbxContent>
                          <w:p w14:paraId="6CF542C8" w14:textId="77777777" w:rsidR="00E76109" w:rsidRDefault="00000000">
                            <w:pPr>
                              <w:spacing w:after="160" w:line="259" w:lineRule="auto"/>
                              <w:ind w:left="0" w:firstLine="0"/>
                              <w:jc w:val="left"/>
                            </w:pPr>
                            <w:r>
                              <w:rPr>
                                <w:rFonts w:ascii="Calibri" w:eastAsia="Calibri" w:hAnsi="Calibri" w:cs="Calibri"/>
                                <w:b/>
                                <w:sz w:val="28"/>
                              </w:rPr>
                              <w:t xml:space="preserve">SEAC Disability Equality Scheme and </w:t>
                            </w:r>
                          </w:p>
                        </w:txbxContent>
                      </wps:txbx>
                      <wps:bodyPr horzOverflow="overflow" vert="horz" lIns="0" tIns="0" rIns="0" bIns="0" rtlCol="0">
                        <a:noAutofit/>
                      </wps:bodyPr>
                    </wps:wsp>
                    <wps:wsp>
                      <wps:cNvPr id="33005" name="Rectangle 33005"/>
                      <wps:cNvSpPr/>
                      <wps:spPr>
                        <a:xfrm>
                          <a:off x="3629229" y="305181"/>
                          <a:ext cx="1683051" cy="241550"/>
                        </a:xfrm>
                        <a:prstGeom prst="rect">
                          <a:avLst/>
                        </a:prstGeom>
                        <a:ln>
                          <a:noFill/>
                        </a:ln>
                      </wps:spPr>
                      <wps:txbx>
                        <w:txbxContent>
                          <w:p w14:paraId="3654FA23" w14:textId="77777777" w:rsidR="00E76109" w:rsidRDefault="00000000">
                            <w:pPr>
                              <w:spacing w:after="160" w:line="259" w:lineRule="auto"/>
                              <w:ind w:left="0" w:firstLine="0"/>
                              <w:jc w:val="left"/>
                            </w:pPr>
                            <w:r>
                              <w:rPr>
                                <w:rFonts w:ascii="Calibri" w:eastAsia="Calibri" w:hAnsi="Calibri" w:cs="Calibri"/>
                                <w:b/>
                                <w:sz w:val="28"/>
                              </w:rPr>
                              <w:t>Accessibility Plan</w:t>
                            </w:r>
                          </w:p>
                        </w:txbxContent>
                      </wps:txbx>
                      <wps:bodyPr horzOverflow="overflow" vert="horz" lIns="0" tIns="0" rIns="0" bIns="0" rtlCol="0">
                        <a:noAutofit/>
                      </wps:bodyPr>
                    </wps:wsp>
                    <wps:wsp>
                      <wps:cNvPr id="33006" name="Rectangle 33006"/>
                      <wps:cNvSpPr/>
                      <wps:spPr>
                        <a:xfrm>
                          <a:off x="4896054" y="333756"/>
                          <a:ext cx="42143" cy="189937"/>
                        </a:xfrm>
                        <a:prstGeom prst="rect">
                          <a:avLst/>
                        </a:prstGeom>
                        <a:ln>
                          <a:noFill/>
                        </a:ln>
                      </wps:spPr>
                      <wps:txbx>
                        <w:txbxContent>
                          <w:p w14:paraId="08EB99A7"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007" name="Rectangle 33007"/>
                      <wps:cNvSpPr/>
                      <wps:spPr>
                        <a:xfrm>
                          <a:off x="4926534" y="333756"/>
                          <a:ext cx="42143" cy="189937"/>
                        </a:xfrm>
                        <a:prstGeom prst="rect">
                          <a:avLst/>
                        </a:prstGeom>
                        <a:ln>
                          <a:noFill/>
                        </a:ln>
                      </wps:spPr>
                      <wps:txbx>
                        <w:txbxContent>
                          <w:p w14:paraId="2AAC0099"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010" name="Rectangle 33010"/>
                      <wps:cNvSpPr/>
                      <wps:spPr>
                        <a:xfrm>
                          <a:off x="5612422" y="530352"/>
                          <a:ext cx="56503" cy="189937"/>
                        </a:xfrm>
                        <a:prstGeom prst="rect">
                          <a:avLst/>
                        </a:prstGeom>
                        <a:ln>
                          <a:noFill/>
                        </a:ln>
                      </wps:spPr>
                      <wps:txbx>
                        <w:txbxContent>
                          <w:p w14:paraId="3E8247A8"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3009" name="Rectangle 33009"/>
                      <wps:cNvSpPr/>
                      <wps:spPr>
                        <a:xfrm>
                          <a:off x="3173363" y="530352"/>
                          <a:ext cx="3243947" cy="189937"/>
                        </a:xfrm>
                        <a:prstGeom prst="rect">
                          <a:avLst/>
                        </a:prstGeom>
                        <a:ln>
                          <a:noFill/>
                        </a:ln>
                      </wps:spPr>
                      <wps:txbx>
                        <w:txbxContent>
                          <w:p w14:paraId="5663C308" w14:textId="77777777" w:rsidR="00E76109" w:rsidRDefault="00000000">
                            <w:pPr>
                              <w:spacing w:after="160" w:line="259" w:lineRule="auto"/>
                              <w:ind w:left="0" w:firstLine="0"/>
                              <w:jc w:val="left"/>
                            </w:pPr>
                            <w:r>
                              <w:rPr>
                                <w:rFonts w:ascii="Calibri" w:eastAsia="Calibri" w:hAnsi="Calibri" w:cs="Calibri"/>
                              </w:rPr>
                              <w:t>Adapted from SUAT Trust Policy Document</w:t>
                            </w:r>
                          </w:p>
                        </w:txbxContent>
                      </wps:txbx>
                      <wps:bodyPr horzOverflow="overflow" vert="horz" lIns="0" tIns="0" rIns="0" bIns="0" rtlCol="0">
                        <a:noAutofit/>
                      </wps:bodyPr>
                    </wps:wsp>
                    <wps:wsp>
                      <wps:cNvPr id="33008" name="Rectangle 33008"/>
                      <wps:cNvSpPr/>
                      <wps:spPr>
                        <a:xfrm>
                          <a:off x="3130880" y="530352"/>
                          <a:ext cx="56502" cy="189937"/>
                        </a:xfrm>
                        <a:prstGeom prst="rect">
                          <a:avLst/>
                        </a:prstGeom>
                        <a:ln>
                          <a:noFill/>
                        </a:ln>
                      </wps:spPr>
                      <wps:txbx>
                        <w:txbxContent>
                          <w:p w14:paraId="7D962536" w14:textId="77777777" w:rsidR="00E76109" w:rsidRDefault="00000000">
                            <w:pPr>
                              <w:spacing w:after="160" w:line="259" w:lineRule="auto"/>
                              <w:ind w:left="0" w:firstLine="0"/>
                              <w:jc w:val="left"/>
                            </w:pPr>
                            <w:r>
                              <w:rPr>
                                <w:rFonts w:ascii="Calibri" w:eastAsia="Calibri" w:hAnsi="Calibri" w:cs="Calibri"/>
                              </w:rPr>
                              <w:t>(</w:t>
                            </w:r>
                          </w:p>
                        </w:txbxContent>
                      </wps:txbx>
                      <wps:bodyPr horzOverflow="overflow" vert="horz" lIns="0" tIns="0" rIns="0" bIns="0" rtlCol="0">
                        <a:noAutofit/>
                      </wps:bodyPr>
                    </wps:wsp>
                    <wps:wsp>
                      <wps:cNvPr id="33011" name="Rectangle 33011"/>
                      <wps:cNvSpPr/>
                      <wps:spPr>
                        <a:xfrm>
                          <a:off x="5655006" y="530352"/>
                          <a:ext cx="42144" cy="189937"/>
                        </a:xfrm>
                        <a:prstGeom prst="rect">
                          <a:avLst/>
                        </a:prstGeom>
                        <a:ln>
                          <a:noFill/>
                        </a:ln>
                      </wps:spPr>
                      <wps:txbx>
                        <w:txbxContent>
                          <w:p w14:paraId="204BCADE" w14:textId="77777777" w:rsidR="00E76109" w:rsidRDefault="00000000">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634" name="Shape 34634"/>
                      <wps:cNvSpPr/>
                      <wps:spPr>
                        <a:xfrm>
                          <a:off x="0"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35" name="Shape 34635"/>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36" name="Shape 34636"/>
                      <wps:cNvSpPr/>
                      <wps:spPr>
                        <a:xfrm>
                          <a:off x="6096" y="1"/>
                          <a:ext cx="2629154" cy="9144"/>
                        </a:xfrm>
                        <a:custGeom>
                          <a:avLst/>
                          <a:gdLst/>
                          <a:ahLst/>
                          <a:cxnLst/>
                          <a:rect l="0" t="0" r="0" b="0"/>
                          <a:pathLst>
                            <a:path w="2629154" h="9144">
                              <a:moveTo>
                                <a:pt x="0" y="0"/>
                              </a:moveTo>
                              <a:lnTo>
                                <a:pt x="2629154" y="0"/>
                              </a:lnTo>
                              <a:lnTo>
                                <a:pt x="26291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37" name="Shape 34637"/>
                      <wps:cNvSpPr/>
                      <wps:spPr>
                        <a:xfrm>
                          <a:off x="2635326" y="6096"/>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38" name="Shape 34638"/>
                      <wps:cNvSpPr/>
                      <wps:spPr>
                        <a:xfrm>
                          <a:off x="2635326"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39" name="Shape 34639"/>
                      <wps:cNvSpPr/>
                      <wps:spPr>
                        <a:xfrm>
                          <a:off x="2641422" y="1"/>
                          <a:ext cx="3557905" cy="9144"/>
                        </a:xfrm>
                        <a:custGeom>
                          <a:avLst/>
                          <a:gdLst/>
                          <a:ahLst/>
                          <a:cxnLst/>
                          <a:rect l="0" t="0" r="0" b="0"/>
                          <a:pathLst>
                            <a:path w="3557905" h="9144">
                              <a:moveTo>
                                <a:pt x="0" y="0"/>
                              </a:moveTo>
                              <a:lnTo>
                                <a:pt x="3557905" y="0"/>
                              </a:lnTo>
                              <a:lnTo>
                                <a:pt x="355790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40" name="Shape 34640"/>
                      <wps:cNvSpPr/>
                      <wps:spPr>
                        <a:xfrm>
                          <a:off x="6199328" y="0"/>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41" name="Shape 34641"/>
                      <wps:cNvSpPr/>
                      <wps:spPr>
                        <a:xfrm>
                          <a:off x="6199328"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42" name="Shape 34642"/>
                      <wps:cNvSpPr/>
                      <wps:spPr>
                        <a:xfrm>
                          <a:off x="0"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43" name="Shape 34643"/>
                      <wps:cNvSpPr/>
                      <wps:spPr>
                        <a:xfrm>
                          <a:off x="2635326"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44" name="Shape 34644"/>
                      <wps:cNvSpPr/>
                      <wps:spPr>
                        <a:xfrm>
                          <a:off x="6199328" y="35002"/>
                          <a:ext cx="9144" cy="1003097"/>
                        </a:xfrm>
                        <a:custGeom>
                          <a:avLst/>
                          <a:gdLst/>
                          <a:ahLst/>
                          <a:cxnLst/>
                          <a:rect l="0" t="0" r="0" b="0"/>
                          <a:pathLst>
                            <a:path w="9144" h="1003097">
                              <a:moveTo>
                                <a:pt x="0" y="0"/>
                              </a:moveTo>
                              <a:lnTo>
                                <a:pt x="9144" y="0"/>
                              </a:lnTo>
                              <a:lnTo>
                                <a:pt x="9144" y="1003097"/>
                              </a:lnTo>
                              <a:lnTo>
                                <a:pt x="0" y="1003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45" name="Shape 34645"/>
                      <wps:cNvSpPr/>
                      <wps:spPr>
                        <a:xfrm>
                          <a:off x="0"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46" name="Shape 34646"/>
                      <wps:cNvSpPr/>
                      <wps:spPr>
                        <a:xfrm>
                          <a:off x="6096" y="1038099"/>
                          <a:ext cx="1618742" cy="9144"/>
                        </a:xfrm>
                        <a:custGeom>
                          <a:avLst/>
                          <a:gdLst/>
                          <a:ahLst/>
                          <a:cxnLst/>
                          <a:rect l="0" t="0" r="0" b="0"/>
                          <a:pathLst>
                            <a:path w="1618742" h="9144">
                              <a:moveTo>
                                <a:pt x="0" y="0"/>
                              </a:moveTo>
                              <a:lnTo>
                                <a:pt x="1618742" y="0"/>
                              </a:lnTo>
                              <a:lnTo>
                                <a:pt x="16187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47" name="Shape 34647"/>
                      <wps:cNvSpPr/>
                      <wps:spPr>
                        <a:xfrm>
                          <a:off x="1624914"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48" name="Shape 34648"/>
                      <wps:cNvSpPr/>
                      <wps:spPr>
                        <a:xfrm>
                          <a:off x="1624914"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49" name="Shape 34649"/>
                      <wps:cNvSpPr/>
                      <wps:spPr>
                        <a:xfrm>
                          <a:off x="1631010" y="1038099"/>
                          <a:ext cx="1004316" cy="9144"/>
                        </a:xfrm>
                        <a:custGeom>
                          <a:avLst/>
                          <a:gdLst/>
                          <a:ahLst/>
                          <a:cxnLst/>
                          <a:rect l="0" t="0" r="0" b="0"/>
                          <a:pathLst>
                            <a:path w="1004316" h="9144">
                              <a:moveTo>
                                <a:pt x="0" y="0"/>
                              </a:moveTo>
                              <a:lnTo>
                                <a:pt x="1004316" y="0"/>
                              </a:lnTo>
                              <a:lnTo>
                                <a:pt x="10043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50" name="Shape 34650"/>
                      <wps:cNvSpPr/>
                      <wps:spPr>
                        <a:xfrm>
                          <a:off x="2635326"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51" name="Shape 34651"/>
                      <wps:cNvSpPr/>
                      <wps:spPr>
                        <a:xfrm>
                          <a:off x="2641422" y="1038099"/>
                          <a:ext cx="868985" cy="9144"/>
                        </a:xfrm>
                        <a:custGeom>
                          <a:avLst/>
                          <a:gdLst/>
                          <a:ahLst/>
                          <a:cxnLst/>
                          <a:rect l="0" t="0" r="0" b="0"/>
                          <a:pathLst>
                            <a:path w="868985" h="9144">
                              <a:moveTo>
                                <a:pt x="0" y="0"/>
                              </a:moveTo>
                              <a:lnTo>
                                <a:pt x="868985" y="0"/>
                              </a:lnTo>
                              <a:lnTo>
                                <a:pt x="8689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52" name="Shape 34652"/>
                      <wps:cNvSpPr/>
                      <wps:spPr>
                        <a:xfrm>
                          <a:off x="3510356"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53" name="Shape 34653"/>
                      <wps:cNvSpPr/>
                      <wps:spPr>
                        <a:xfrm>
                          <a:off x="3510356"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54" name="Shape 34654"/>
                      <wps:cNvSpPr/>
                      <wps:spPr>
                        <a:xfrm>
                          <a:off x="3516453" y="1038099"/>
                          <a:ext cx="856793" cy="9144"/>
                        </a:xfrm>
                        <a:custGeom>
                          <a:avLst/>
                          <a:gdLst/>
                          <a:ahLst/>
                          <a:cxnLst/>
                          <a:rect l="0" t="0" r="0" b="0"/>
                          <a:pathLst>
                            <a:path w="856793" h="9144">
                              <a:moveTo>
                                <a:pt x="0" y="0"/>
                              </a:moveTo>
                              <a:lnTo>
                                <a:pt x="856793" y="0"/>
                              </a:lnTo>
                              <a:lnTo>
                                <a:pt x="8567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55" name="Shape 34655"/>
                      <wps:cNvSpPr/>
                      <wps:spPr>
                        <a:xfrm>
                          <a:off x="4373322"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56" name="Shape 34656"/>
                      <wps:cNvSpPr/>
                      <wps:spPr>
                        <a:xfrm>
                          <a:off x="4373322"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57" name="Shape 34657"/>
                      <wps:cNvSpPr/>
                      <wps:spPr>
                        <a:xfrm>
                          <a:off x="4379417" y="1038099"/>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58" name="Shape 34658"/>
                      <wps:cNvSpPr/>
                      <wps:spPr>
                        <a:xfrm>
                          <a:off x="5222190" y="1044194"/>
                          <a:ext cx="9144" cy="28956"/>
                        </a:xfrm>
                        <a:custGeom>
                          <a:avLst/>
                          <a:gdLst/>
                          <a:ahLst/>
                          <a:cxnLst/>
                          <a:rect l="0" t="0" r="0" b="0"/>
                          <a:pathLst>
                            <a:path w="9144" h="28956">
                              <a:moveTo>
                                <a:pt x="0" y="0"/>
                              </a:moveTo>
                              <a:lnTo>
                                <a:pt x="9144" y="0"/>
                              </a:lnTo>
                              <a:lnTo>
                                <a:pt x="9144" y="28956"/>
                              </a:lnTo>
                              <a:lnTo>
                                <a:pt x="0" y="289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59" name="Shape 34659"/>
                      <wps:cNvSpPr/>
                      <wps:spPr>
                        <a:xfrm>
                          <a:off x="5222190" y="1038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60" name="Shape 34660"/>
                      <wps:cNvSpPr/>
                      <wps:spPr>
                        <a:xfrm>
                          <a:off x="5228285" y="1038099"/>
                          <a:ext cx="971093" cy="9144"/>
                        </a:xfrm>
                        <a:custGeom>
                          <a:avLst/>
                          <a:gdLst/>
                          <a:ahLst/>
                          <a:cxnLst/>
                          <a:rect l="0" t="0" r="0" b="0"/>
                          <a:pathLst>
                            <a:path w="971093" h="9144">
                              <a:moveTo>
                                <a:pt x="0" y="0"/>
                              </a:moveTo>
                              <a:lnTo>
                                <a:pt x="971093" y="0"/>
                              </a:lnTo>
                              <a:lnTo>
                                <a:pt x="9710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661" name="Shape 34661"/>
                      <wps:cNvSpPr/>
                      <wps:spPr>
                        <a:xfrm>
                          <a:off x="6199328" y="1038099"/>
                          <a:ext cx="9144" cy="35052"/>
                        </a:xfrm>
                        <a:custGeom>
                          <a:avLst/>
                          <a:gdLst/>
                          <a:ahLst/>
                          <a:cxnLst/>
                          <a:rect l="0" t="0" r="0" b="0"/>
                          <a:pathLst>
                            <a:path w="9144" h="35052">
                              <a:moveTo>
                                <a:pt x="0" y="0"/>
                              </a:moveTo>
                              <a:lnTo>
                                <a:pt x="9144" y="0"/>
                              </a:lnTo>
                              <a:lnTo>
                                <a:pt x="9144" y="35052"/>
                              </a:lnTo>
                              <a:lnTo>
                                <a:pt x="0" y="350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2998" name="Picture 32998"/>
                        <pic:cNvPicPr/>
                      </pic:nvPicPr>
                      <pic:blipFill>
                        <a:blip r:embed="rId1"/>
                        <a:stretch>
                          <a:fillRect/>
                        </a:stretch>
                      </pic:blipFill>
                      <pic:spPr>
                        <a:xfrm>
                          <a:off x="3759" y="215901"/>
                          <a:ext cx="1057656" cy="822960"/>
                        </a:xfrm>
                        <a:prstGeom prst="rect">
                          <a:avLst/>
                        </a:prstGeom>
                      </pic:spPr>
                    </pic:pic>
                  </wpg:wgp>
                </a:graphicData>
              </a:graphic>
            </wp:anchor>
          </w:drawing>
        </mc:Choice>
        <mc:Fallback xmlns:a="http://schemas.openxmlformats.org/drawingml/2006/main">
          <w:pict>
            <v:group id="Group 32969" style="width:488.616pt;height:84.5001pt;position:absolute;mso-position-horizontal-relative:page;mso-position-horizontal:absolute;margin-left:69.624pt;mso-position-vertical-relative:page;margin-top:28.4399pt;" coordsize="62054,10731">
              <v:rect id="Rectangle 32999" style="position:absolute;width:467;height:1875;left:716;top:516;" filled="f" stroked="f">
                <v:textbox inset="0,0,0,0">
                  <w:txbxContent>
                    <w:p>
                      <w:pPr>
                        <w:spacing w:before="0" w:after="160" w:line="259" w:lineRule="auto"/>
                        <w:ind w:left="0" w:firstLine="0"/>
                        <w:jc w:val="left"/>
                      </w:pPr>
                      <w:r>
                        <w:rPr>
                          <w:sz w:val="20"/>
                        </w:rPr>
                        <w:t xml:space="preserve"> </w:t>
                      </w:r>
                    </w:p>
                  </w:txbxContent>
                </v:textbox>
              </v:rect>
              <v:rect id="Rectangle 33000" style="position:absolute;width:467;height:1875;left:1066;top:516;" filled="f" stroked="f">
                <v:textbox inset="0,0,0,0">
                  <w:txbxContent>
                    <w:p>
                      <w:pPr>
                        <w:spacing w:before="0" w:after="160" w:line="259" w:lineRule="auto"/>
                        <w:ind w:left="0" w:firstLine="0"/>
                        <w:jc w:val="left"/>
                      </w:pPr>
                      <w:r>
                        <w:rPr>
                          <w:sz w:val="20"/>
                        </w:rPr>
                        <w:t xml:space="preserve"> </w:t>
                      </w:r>
                    </w:p>
                  </w:txbxContent>
                </v:textbox>
              </v:rect>
              <v:rect id="Rectangle 33001" style="position:absolute;width:25670;height:1899;left:5272;top:609;" filled="f" stroked="f">
                <v:textbox inset="0,0,0,0">
                  <w:txbxContent>
                    <w:p>
                      <w:pPr>
                        <w:spacing w:before="0" w:after="160" w:line="259" w:lineRule="auto"/>
                        <w:ind w:left="0" w:firstLine="0"/>
                        <w:jc w:val="left"/>
                      </w:pPr>
                      <w:r>
                        <w:rPr>
                          <w:rFonts w:cs="Calibri" w:hAnsi="Calibri" w:eastAsia="Calibri" w:ascii="Calibri"/>
                        </w:rPr>
                        <w:t xml:space="preserve">Staffordshire University Academy </w:t>
                      </w:r>
                    </w:p>
                  </w:txbxContent>
                </v:textbox>
              </v:rect>
              <v:rect id="Rectangle 33003" style="position:absolute;width:4313;height:1899;left:11475;top:2453;" filled="f" stroked="f">
                <v:textbox inset="0,0,0,0">
                  <w:txbxContent>
                    <w:p>
                      <w:pPr>
                        <w:spacing w:before="0" w:after="160" w:line="259" w:lineRule="auto"/>
                        <w:ind w:left="0" w:firstLine="0"/>
                        <w:jc w:val="left"/>
                      </w:pPr>
                      <w:r>
                        <w:rPr>
                          <w:rFonts w:cs="Calibri" w:hAnsi="Calibri" w:eastAsia="Calibri" w:ascii="Calibri"/>
                        </w:rPr>
                        <w:t xml:space="preserve">Trust </w:t>
                      </w:r>
                    </w:p>
                  </w:txbxContent>
                </v:textbox>
              </v:rect>
              <v:rect id="Rectangle 33004" style="position:absolute;width:421;height:1899;left:14709;top:245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3002" style="position:absolute;width:36106;height:2415;left:31308;top:704;" filled="f" stroked="f">
                <v:textbox inset="0,0,0,0">
                  <w:txbxContent>
                    <w:p>
                      <w:pPr>
                        <w:spacing w:before="0" w:after="160" w:line="259" w:lineRule="auto"/>
                        <w:ind w:left="0" w:firstLine="0"/>
                        <w:jc w:val="left"/>
                      </w:pPr>
                      <w:r>
                        <w:rPr>
                          <w:rFonts w:cs="Calibri" w:hAnsi="Calibri" w:eastAsia="Calibri" w:ascii="Calibri"/>
                          <w:b w:val="1"/>
                          <w:sz w:val="28"/>
                        </w:rPr>
                        <w:t xml:space="preserve">SEAC Disability Equality Scheme and </w:t>
                      </w:r>
                    </w:p>
                  </w:txbxContent>
                </v:textbox>
              </v:rect>
              <v:rect id="Rectangle 33005" style="position:absolute;width:16830;height:2415;left:36292;top:3051;" filled="f" stroked="f">
                <v:textbox inset="0,0,0,0">
                  <w:txbxContent>
                    <w:p>
                      <w:pPr>
                        <w:spacing w:before="0" w:after="160" w:line="259" w:lineRule="auto"/>
                        <w:ind w:left="0" w:firstLine="0"/>
                        <w:jc w:val="left"/>
                      </w:pPr>
                      <w:r>
                        <w:rPr>
                          <w:rFonts w:cs="Calibri" w:hAnsi="Calibri" w:eastAsia="Calibri" w:ascii="Calibri"/>
                          <w:b w:val="1"/>
                          <w:sz w:val="28"/>
                        </w:rPr>
                        <w:t xml:space="preserve">Accessibility Plan</w:t>
                      </w:r>
                    </w:p>
                  </w:txbxContent>
                </v:textbox>
              </v:rect>
              <v:rect id="Rectangle 33006" style="position:absolute;width:421;height:1899;left:48960;top:333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3007" style="position:absolute;width:421;height:1899;left:49265;top:3337;"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rect id="Rectangle 33010" style="position:absolute;width:565;height:1899;left:56124;top:5303;" filled="f" stroked="f">
                <v:textbox inset="0,0,0,0">
                  <w:txbxContent>
                    <w:p>
                      <w:pPr>
                        <w:spacing w:before="0" w:after="160" w:line="259" w:lineRule="auto"/>
                        <w:ind w:left="0" w:firstLine="0"/>
                        <w:jc w:val="left"/>
                      </w:pPr>
                      <w:r>
                        <w:rPr>
                          <w:rFonts w:cs="Calibri" w:hAnsi="Calibri" w:eastAsia="Calibri" w:ascii="Calibri"/>
                        </w:rPr>
                        <w:t xml:space="preserve">)</w:t>
                      </w:r>
                    </w:p>
                  </w:txbxContent>
                </v:textbox>
              </v:rect>
              <v:rect id="Rectangle 33009" style="position:absolute;width:32439;height:1899;left:31733;top:5303;" filled="f" stroked="f">
                <v:textbox inset="0,0,0,0">
                  <w:txbxContent>
                    <w:p>
                      <w:pPr>
                        <w:spacing w:before="0" w:after="160" w:line="259" w:lineRule="auto"/>
                        <w:ind w:left="0" w:firstLine="0"/>
                        <w:jc w:val="left"/>
                      </w:pPr>
                      <w:r>
                        <w:rPr>
                          <w:rFonts w:cs="Calibri" w:hAnsi="Calibri" w:eastAsia="Calibri" w:ascii="Calibri"/>
                        </w:rPr>
                        <w:t xml:space="preserve">Adapted from SUAT Trust Policy Document</w:t>
                      </w:r>
                    </w:p>
                  </w:txbxContent>
                </v:textbox>
              </v:rect>
              <v:rect id="Rectangle 33008" style="position:absolute;width:565;height:1899;left:31308;top:5303;" filled="f" stroked="f">
                <v:textbox inset="0,0,0,0">
                  <w:txbxContent>
                    <w:p>
                      <w:pPr>
                        <w:spacing w:before="0" w:after="160" w:line="259" w:lineRule="auto"/>
                        <w:ind w:left="0" w:firstLine="0"/>
                        <w:jc w:val="left"/>
                      </w:pPr>
                      <w:r>
                        <w:rPr>
                          <w:rFonts w:cs="Calibri" w:hAnsi="Calibri" w:eastAsia="Calibri" w:ascii="Calibri"/>
                        </w:rPr>
                        <w:t xml:space="preserve">(</w:t>
                      </w:r>
                    </w:p>
                  </w:txbxContent>
                </v:textbox>
              </v:rect>
              <v:rect id="Rectangle 33011" style="position:absolute;width:421;height:1899;left:56550;top:5303;" filled="f" stroked="f">
                <v:textbox inset="0,0,0,0">
                  <w:txbxContent>
                    <w:p>
                      <w:pPr>
                        <w:spacing w:before="0" w:after="160" w:line="259" w:lineRule="auto"/>
                        <w:ind w:left="0" w:firstLine="0"/>
                        <w:jc w:val="left"/>
                      </w:pPr>
                      <w:r>
                        <w:rPr>
                          <w:rFonts w:cs="Calibri" w:hAnsi="Calibri" w:eastAsia="Calibri" w:ascii="Calibri"/>
                        </w:rPr>
                        <w:t xml:space="preserve"> </w:t>
                      </w:r>
                    </w:p>
                  </w:txbxContent>
                </v:textbox>
              </v:rect>
              <v:shape id="Shape 34662" style="position:absolute;width:91;height:350;left:0;top:0;" coordsize="9144,35052" path="m0,0l9144,0l9144,35052l0,35052l0,0">
                <v:stroke weight="0pt" endcap="flat" joinstyle="miter" miterlimit="10" on="false" color="#000000" opacity="0"/>
                <v:fill on="true" color="#000000"/>
              </v:shape>
              <v:shape id="Shape 34663" style="position:absolute;width:91;height:91;left:0;top:0;" coordsize="9144,9144" path="m0,0l9144,0l9144,9144l0,9144l0,0">
                <v:stroke weight="0pt" endcap="flat" joinstyle="miter" miterlimit="10" on="false" color="#000000" opacity="0"/>
                <v:fill on="true" color="#000000"/>
              </v:shape>
              <v:shape id="Shape 34664" style="position:absolute;width:26291;height:91;left:60;top:0;" coordsize="2629154,9144" path="m0,0l2629154,0l2629154,9144l0,9144l0,0">
                <v:stroke weight="0pt" endcap="flat" joinstyle="miter" miterlimit="10" on="false" color="#000000" opacity="0"/>
                <v:fill on="true" color="#000000"/>
              </v:shape>
              <v:shape id="Shape 34665" style="position:absolute;width:91;height:289;left:26353;top:60;" coordsize="9144,28956" path="m0,0l9144,0l9144,28956l0,28956l0,0">
                <v:stroke weight="0pt" endcap="flat" joinstyle="miter" miterlimit="10" on="false" color="#000000" opacity="0"/>
                <v:fill on="true" color="#000000"/>
              </v:shape>
              <v:shape id="Shape 34666" style="position:absolute;width:91;height:91;left:26353;top:0;" coordsize="9144,9144" path="m0,0l9144,0l9144,9144l0,9144l0,0">
                <v:stroke weight="0pt" endcap="flat" joinstyle="miter" miterlimit="10" on="false" color="#000000" opacity="0"/>
                <v:fill on="true" color="#000000"/>
              </v:shape>
              <v:shape id="Shape 34667" style="position:absolute;width:35579;height:91;left:26414;top:0;" coordsize="3557905,9144" path="m0,0l3557905,0l3557905,9144l0,9144l0,0">
                <v:stroke weight="0pt" endcap="flat" joinstyle="miter" miterlimit="10" on="false" color="#000000" opacity="0"/>
                <v:fill on="true" color="#000000"/>
              </v:shape>
              <v:shape id="Shape 34668" style="position:absolute;width:91;height:350;left:61993;top:0;" coordsize="9144,35052" path="m0,0l9144,0l9144,35052l0,35052l0,0">
                <v:stroke weight="0pt" endcap="flat" joinstyle="miter" miterlimit="10" on="false" color="#000000" opacity="0"/>
                <v:fill on="true" color="#000000"/>
              </v:shape>
              <v:shape id="Shape 34669" style="position:absolute;width:91;height:91;left:61993;top:0;" coordsize="9144,9144" path="m0,0l9144,0l9144,9144l0,9144l0,0">
                <v:stroke weight="0pt" endcap="flat" joinstyle="miter" miterlimit="10" on="false" color="#000000" opacity="0"/>
                <v:fill on="true" color="#000000"/>
              </v:shape>
              <v:shape id="Shape 34670" style="position:absolute;width:91;height:10030;left:0;top:350;" coordsize="9144,1003097" path="m0,0l9144,0l9144,1003097l0,1003097l0,0">
                <v:stroke weight="0pt" endcap="flat" joinstyle="miter" miterlimit="10" on="false" color="#000000" opacity="0"/>
                <v:fill on="true" color="#000000"/>
              </v:shape>
              <v:shape id="Shape 34671" style="position:absolute;width:91;height:10030;left:26353;top:350;" coordsize="9144,1003097" path="m0,0l9144,0l9144,1003097l0,1003097l0,0">
                <v:stroke weight="0pt" endcap="flat" joinstyle="miter" miterlimit="10" on="false" color="#000000" opacity="0"/>
                <v:fill on="true" color="#000000"/>
              </v:shape>
              <v:shape id="Shape 34672" style="position:absolute;width:91;height:10030;left:61993;top:350;" coordsize="9144,1003097" path="m0,0l9144,0l9144,1003097l0,1003097l0,0">
                <v:stroke weight="0pt" endcap="flat" joinstyle="miter" miterlimit="10" on="false" color="#000000" opacity="0"/>
                <v:fill on="true" color="#000000"/>
              </v:shape>
              <v:shape id="Shape 34673" style="position:absolute;width:91;height:350;left:0;top:10380;" coordsize="9144,35052" path="m0,0l9144,0l9144,35052l0,35052l0,0">
                <v:stroke weight="0pt" endcap="flat" joinstyle="miter" miterlimit="10" on="false" color="#000000" opacity="0"/>
                <v:fill on="true" color="#000000"/>
              </v:shape>
              <v:shape id="Shape 34674" style="position:absolute;width:16187;height:91;left:60;top:10380;" coordsize="1618742,9144" path="m0,0l1618742,0l1618742,9144l0,9144l0,0">
                <v:stroke weight="0pt" endcap="flat" joinstyle="miter" miterlimit="10" on="false" color="#000000" opacity="0"/>
                <v:fill on="true" color="#000000"/>
              </v:shape>
              <v:shape id="Shape 34675" style="position:absolute;width:91;height:289;left:16249;top:10441;" coordsize="9144,28956" path="m0,0l9144,0l9144,28956l0,28956l0,0">
                <v:stroke weight="0pt" endcap="flat" joinstyle="miter" miterlimit="10" on="false" color="#000000" opacity="0"/>
                <v:fill on="true" color="#000000"/>
              </v:shape>
              <v:shape id="Shape 34676" style="position:absolute;width:91;height:91;left:16249;top:10380;" coordsize="9144,9144" path="m0,0l9144,0l9144,9144l0,9144l0,0">
                <v:stroke weight="0pt" endcap="flat" joinstyle="miter" miterlimit="10" on="false" color="#000000" opacity="0"/>
                <v:fill on="true" color="#000000"/>
              </v:shape>
              <v:shape id="Shape 34677" style="position:absolute;width:10043;height:91;left:16310;top:10380;" coordsize="1004316,9144" path="m0,0l1004316,0l1004316,9144l0,9144l0,0">
                <v:stroke weight="0pt" endcap="flat" joinstyle="miter" miterlimit="10" on="false" color="#000000" opacity="0"/>
                <v:fill on="true" color="#000000"/>
              </v:shape>
              <v:shape id="Shape 34678" style="position:absolute;width:91;height:350;left:26353;top:10380;" coordsize="9144,35052" path="m0,0l9144,0l9144,35052l0,35052l0,0">
                <v:stroke weight="0pt" endcap="flat" joinstyle="miter" miterlimit="10" on="false" color="#000000" opacity="0"/>
                <v:fill on="true" color="#000000"/>
              </v:shape>
              <v:shape id="Shape 34679" style="position:absolute;width:8689;height:91;left:26414;top:10380;" coordsize="868985,9144" path="m0,0l868985,0l868985,9144l0,9144l0,0">
                <v:stroke weight="0pt" endcap="flat" joinstyle="miter" miterlimit="10" on="false" color="#000000" opacity="0"/>
                <v:fill on="true" color="#000000"/>
              </v:shape>
              <v:shape id="Shape 34680" style="position:absolute;width:91;height:289;left:35103;top:10441;" coordsize="9144,28956" path="m0,0l9144,0l9144,28956l0,28956l0,0">
                <v:stroke weight="0pt" endcap="flat" joinstyle="miter" miterlimit="10" on="false" color="#000000" opacity="0"/>
                <v:fill on="true" color="#000000"/>
              </v:shape>
              <v:shape id="Shape 34681" style="position:absolute;width:91;height:91;left:35103;top:10380;" coordsize="9144,9144" path="m0,0l9144,0l9144,9144l0,9144l0,0">
                <v:stroke weight="0pt" endcap="flat" joinstyle="miter" miterlimit="10" on="false" color="#000000" opacity="0"/>
                <v:fill on="true" color="#000000"/>
              </v:shape>
              <v:shape id="Shape 34682" style="position:absolute;width:8567;height:91;left:35164;top:10380;" coordsize="856793,9144" path="m0,0l856793,0l856793,9144l0,9144l0,0">
                <v:stroke weight="0pt" endcap="flat" joinstyle="miter" miterlimit="10" on="false" color="#000000" opacity="0"/>
                <v:fill on="true" color="#000000"/>
              </v:shape>
              <v:shape id="Shape 34683" style="position:absolute;width:91;height:289;left:43733;top:10441;" coordsize="9144,28956" path="m0,0l9144,0l9144,28956l0,28956l0,0">
                <v:stroke weight="0pt" endcap="flat" joinstyle="miter" miterlimit="10" on="false" color="#000000" opacity="0"/>
                <v:fill on="true" color="#000000"/>
              </v:shape>
              <v:shape id="Shape 34684" style="position:absolute;width:91;height:91;left:43733;top:10380;" coordsize="9144,9144" path="m0,0l9144,0l9144,9144l0,9144l0,0">
                <v:stroke weight="0pt" endcap="flat" joinstyle="miter" miterlimit="10" on="false" color="#000000" opacity="0"/>
                <v:fill on="true" color="#000000"/>
              </v:shape>
              <v:shape id="Shape 34685" style="position:absolute;width:8427;height:91;left:43794;top:10380;" coordsize="842772,9144" path="m0,0l842772,0l842772,9144l0,9144l0,0">
                <v:stroke weight="0pt" endcap="flat" joinstyle="miter" miterlimit="10" on="false" color="#000000" opacity="0"/>
                <v:fill on="true" color="#000000"/>
              </v:shape>
              <v:shape id="Shape 34686" style="position:absolute;width:91;height:289;left:52221;top:10441;" coordsize="9144,28956" path="m0,0l9144,0l9144,28956l0,28956l0,0">
                <v:stroke weight="0pt" endcap="flat" joinstyle="miter" miterlimit="10" on="false" color="#000000" opacity="0"/>
                <v:fill on="true" color="#000000"/>
              </v:shape>
              <v:shape id="Shape 34687" style="position:absolute;width:91;height:91;left:52221;top:10380;" coordsize="9144,9144" path="m0,0l9144,0l9144,9144l0,9144l0,0">
                <v:stroke weight="0pt" endcap="flat" joinstyle="miter" miterlimit="10" on="false" color="#000000" opacity="0"/>
                <v:fill on="true" color="#000000"/>
              </v:shape>
              <v:shape id="Shape 34688" style="position:absolute;width:9710;height:91;left:52282;top:10380;" coordsize="971093,9144" path="m0,0l971093,0l971093,9144l0,9144l0,0">
                <v:stroke weight="0pt" endcap="flat" joinstyle="miter" miterlimit="10" on="false" color="#000000" opacity="0"/>
                <v:fill on="true" color="#000000"/>
              </v:shape>
              <v:shape id="Shape 34689" style="position:absolute;width:91;height:350;left:61993;top:10380;" coordsize="9144,35052" path="m0,0l9144,0l9144,35052l0,35052l0,0">
                <v:stroke weight="0pt" endcap="flat" joinstyle="miter" miterlimit="10" on="false" color="#000000" opacity="0"/>
                <v:fill on="true" color="#000000"/>
              </v:shape>
              <v:shape id="Picture 32998" style="position:absolute;width:10576;height:8229;left:37;top:2159;" filled="f">
                <v:imagedata r:id="rId10"/>
              </v:shape>
              <w10:wrap type="squar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2EA5" w14:textId="77777777" w:rsidR="00E76109" w:rsidRDefault="00E76109">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DE64" w14:textId="77777777" w:rsidR="00E76109" w:rsidRDefault="00E76109">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5F711" w14:textId="77777777" w:rsidR="00E76109" w:rsidRDefault="00E76109">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844AA"/>
    <w:multiLevelType w:val="hybridMultilevel"/>
    <w:tmpl w:val="FA3C703C"/>
    <w:lvl w:ilvl="0" w:tplc="2A4872C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DE4A3C">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A924886">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5ECBE4A">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6C66B6">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2B01A5A">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2306264">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DF821F0">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6EC49EC">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ACE17E1"/>
    <w:multiLevelType w:val="hybridMultilevel"/>
    <w:tmpl w:val="95FEBECA"/>
    <w:lvl w:ilvl="0" w:tplc="CE88DE1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8C9F88">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1D2500E">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AA41C4E">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8230E2">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A90CA3A">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F9A5874">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8A2E68">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B165880">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1823A4E"/>
    <w:multiLevelType w:val="multilevel"/>
    <w:tmpl w:val="E68C121C"/>
    <w:lvl w:ilvl="0">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1"/>
      <w:numFmt w:val="decimal"/>
      <w:lvlRestart w:val="0"/>
      <w:lvlText w:val="%1.%2"/>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2B10B7B"/>
    <w:multiLevelType w:val="hybridMultilevel"/>
    <w:tmpl w:val="4D82EDA4"/>
    <w:lvl w:ilvl="0" w:tplc="6510739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260A52">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C025578">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F726EFA">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C05918">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0122CD0">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2C2B79E">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4049D6">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B7A209A">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F4B6E5C"/>
    <w:multiLevelType w:val="hybridMultilevel"/>
    <w:tmpl w:val="55225004"/>
    <w:lvl w:ilvl="0" w:tplc="2042E6DC">
      <w:start w:val="1"/>
      <w:numFmt w:val="lowerLetter"/>
      <w:lvlText w:val="%1."/>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5CCC3A">
      <w:start w:val="1"/>
      <w:numFmt w:val="lowerLetter"/>
      <w:lvlText w:val="%2"/>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B542574">
      <w:start w:val="1"/>
      <w:numFmt w:val="lowerRoman"/>
      <w:lvlText w:val="%3"/>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EB021A0">
      <w:start w:val="1"/>
      <w:numFmt w:val="decimal"/>
      <w:lvlText w:val="%4"/>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C82AF2">
      <w:start w:val="1"/>
      <w:numFmt w:val="lowerLetter"/>
      <w:lvlText w:val="%5"/>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05A6EEC">
      <w:start w:val="1"/>
      <w:numFmt w:val="lowerRoman"/>
      <w:lvlText w:val="%6"/>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B2AADD6">
      <w:start w:val="1"/>
      <w:numFmt w:val="decimal"/>
      <w:lvlText w:val="%7"/>
      <w:lvlJc w:val="left"/>
      <w:pPr>
        <w:ind w:left="6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66A416">
      <w:start w:val="1"/>
      <w:numFmt w:val="lowerLetter"/>
      <w:lvlText w:val="%8"/>
      <w:lvlJc w:val="left"/>
      <w:pPr>
        <w:ind w:left="75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0921B1A">
      <w:start w:val="1"/>
      <w:numFmt w:val="lowerRoman"/>
      <w:lvlText w:val="%9"/>
      <w:lvlJc w:val="left"/>
      <w:pPr>
        <w:ind w:left="82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50F7949"/>
    <w:multiLevelType w:val="hybridMultilevel"/>
    <w:tmpl w:val="6FE4FB28"/>
    <w:lvl w:ilvl="0" w:tplc="C7742D80">
      <w:start w:val="1"/>
      <w:numFmt w:val="lowerLetter"/>
      <w:lvlText w:val="%1."/>
      <w:lvlJc w:val="left"/>
      <w:pPr>
        <w:ind w:left="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4C096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C4B64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CC0032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9B2223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8AA745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A44718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6B6B20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0141D1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F7D0D0F"/>
    <w:multiLevelType w:val="hybridMultilevel"/>
    <w:tmpl w:val="79AC3AEC"/>
    <w:lvl w:ilvl="0" w:tplc="CAB403D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F06DDC">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A2096FE">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D06A35A">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6CFE96">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016E924">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38C82F8">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E43426">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36C5B8">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E346F25"/>
    <w:multiLevelType w:val="hybridMultilevel"/>
    <w:tmpl w:val="560A5290"/>
    <w:lvl w:ilvl="0" w:tplc="C1509AB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40783C">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10DF06">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6F6CDEA">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389182">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074DE9A">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A04F724">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205F08">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E0C126">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9089640">
    <w:abstractNumId w:val="4"/>
  </w:num>
  <w:num w:numId="2" w16cid:durableId="245573950">
    <w:abstractNumId w:val="2"/>
  </w:num>
  <w:num w:numId="3" w16cid:durableId="1155804113">
    <w:abstractNumId w:val="7"/>
  </w:num>
  <w:num w:numId="4" w16cid:durableId="517935144">
    <w:abstractNumId w:val="3"/>
  </w:num>
  <w:num w:numId="5" w16cid:durableId="254942166">
    <w:abstractNumId w:val="0"/>
  </w:num>
  <w:num w:numId="6" w16cid:durableId="903565384">
    <w:abstractNumId w:val="1"/>
  </w:num>
  <w:num w:numId="7" w16cid:durableId="959188432">
    <w:abstractNumId w:val="6"/>
  </w:num>
  <w:num w:numId="8" w16cid:durableId="49234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109"/>
    <w:rsid w:val="00255633"/>
    <w:rsid w:val="008C5638"/>
    <w:rsid w:val="008E7604"/>
    <w:rsid w:val="00E76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580C1"/>
  <w15:docId w15:val="{E2C235BF-D893-414B-8FD9-0E27D4B57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7" w:lineRule="auto"/>
      <w:ind w:left="24"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12" w:line="253" w:lineRule="auto"/>
      <w:ind w:left="10"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12" w:line="253" w:lineRule="auto"/>
      <w:ind w:left="10"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2556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633"/>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10"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10" Type="http://schemas.openxmlformats.org/officeDocument/2006/relationships/image" Target="media/image10.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10" Type="http://schemas.openxmlformats.org/officeDocument/2006/relationships/image" Target="media/image10.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10" Type="http://schemas.openxmlformats.org/officeDocument/2006/relationships/image" Target="media/image10.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1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3336</Words>
  <Characters>19021</Characters>
  <Application>Microsoft Office Word</Application>
  <DocSecurity>0</DocSecurity>
  <Lines>158</Lines>
  <Paragraphs>44</Paragraphs>
  <ScaleCrop>false</ScaleCrop>
  <Company/>
  <LinksUpToDate>false</LinksUpToDate>
  <CharactersWithSpaces>22313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Bailye</dc:creator>
  <cp:keywords/>
  <cp:lastModifiedBy>Denise Leese</cp:lastModifiedBy>
  <cp:revision>2</cp:revision>
  <cp:lastPrinted>2026-09-13T17:39:00Z</cp:lastPrinted>
  <dcterms:created xsi:type="dcterms:W3CDTF">2026-09-13T17:39:00Z</dcterms:created>
  <dcterms:modified xsi:type="dcterms:W3CDTF">2026-09-13T17:39:00Z</dcterms:modified>
</cp:coreProperties>
</file>